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Default="00D340E6">
      <w:pPr>
        <w:pStyle w:val="Corpodetexto"/>
        <w:spacing w:before="6"/>
        <w:rPr>
          <w:rFonts w:ascii="Times New Roman"/>
          <w:sz w:val="12"/>
        </w:rPr>
      </w:pPr>
    </w:p>
    <w:p w:rsidR="00D340E6" w:rsidRPr="00360B4C" w:rsidRDefault="00D340E6">
      <w:pPr>
        <w:pStyle w:val="Corpodetexto"/>
        <w:rPr>
          <w:sz w:val="23"/>
          <w:lang w:val="pt-BR"/>
        </w:rPr>
      </w:pPr>
    </w:p>
    <w:p w:rsidR="00D340E6" w:rsidRPr="00360B4C" w:rsidRDefault="00F12D73">
      <w:pPr>
        <w:pStyle w:val="Heading2"/>
        <w:spacing w:before="94"/>
        <w:ind w:left="5625" w:right="5375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1091063</wp:posOffset>
            </wp:positionH>
            <wp:positionV relativeFrom="paragraph">
              <wp:posOffset>-173508</wp:posOffset>
            </wp:positionV>
            <wp:extent cx="806195" cy="56235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0B4C">
        <w:rPr>
          <w:lang w:val="pt-BR"/>
        </w:rPr>
        <w:t>Secretária Municipal de Saúde</w:t>
      </w:r>
    </w:p>
    <w:p w:rsidR="00D340E6" w:rsidRPr="00360B4C" w:rsidRDefault="00D340E6">
      <w:pPr>
        <w:pStyle w:val="Corpodetexto"/>
        <w:rPr>
          <w:b/>
          <w:sz w:val="24"/>
          <w:lang w:val="pt-BR"/>
        </w:rPr>
      </w:pPr>
    </w:p>
    <w:p w:rsidR="00D340E6" w:rsidRPr="00360B4C" w:rsidRDefault="00D340E6">
      <w:pPr>
        <w:pStyle w:val="Corpodetexto"/>
        <w:rPr>
          <w:b/>
          <w:sz w:val="24"/>
          <w:lang w:val="pt-BR"/>
        </w:rPr>
      </w:pPr>
    </w:p>
    <w:p w:rsidR="00D340E6" w:rsidRPr="00360B4C" w:rsidRDefault="00D340E6">
      <w:pPr>
        <w:pStyle w:val="Corpodetexto"/>
        <w:rPr>
          <w:b/>
          <w:sz w:val="24"/>
          <w:lang w:val="pt-BR"/>
        </w:rPr>
      </w:pPr>
    </w:p>
    <w:p w:rsidR="00D340E6" w:rsidRPr="00360B4C" w:rsidRDefault="00D340E6">
      <w:pPr>
        <w:pStyle w:val="Corpodetexto"/>
        <w:rPr>
          <w:b/>
          <w:sz w:val="24"/>
          <w:lang w:val="pt-BR"/>
        </w:rPr>
      </w:pPr>
    </w:p>
    <w:p w:rsidR="00D340E6" w:rsidRPr="00360B4C" w:rsidRDefault="00D340E6">
      <w:pPr>
        <w:pStyle w:val="Corpodetexto"/>
        <w:spacing w:before="4"/>
        <w:rPr>
          <w:b/>
          <w:lang w:val="pt-BR"/>
        </w:rPr>
      </w:pPr>
    </w:p>
    <w:p w:rsidR="00D340E6" w:rsidRPr="00360B4C" w:rsidRDefault="00F12D73">
      <w:pPr>
        <w:ind w:left="1003"/>
        <w:rPr>
          <w:b/>
          <w:sz w:val="28"/>
          <w:lang w:val="pt-BR"/>
        </w:rPr>
      </w:pPr>
      <w:r w:rsidRPr="00360B4C">
        <w:rPr>
          <w:b/>
          <w:sz w:val="28"/>
          <w:lang w:val="pt-BR"/>
        </w:rPr>
        <w:t>ANEXO III - ESPECIFICAÇÃO TÉCNICA DE EQUIPAMENTOS DE PROTEÇÃO INDIVIDUAL</w:t>
      </w:r>
    </w:p>
    <w:p w:rsidR="00D340E6" w:rsidRPr="00360B4C" w:rsidRDefault="00D340E6">
      <w:pPr>
        <w:pStyle w:val="Corpodetexto"/>
        <w:spacing w:after="1"/>
        <w:rPr>
          <w:b/>
          <w:sz w:val="24"/>
          <w:lang w:val="pt-BR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1"/>
        <w:gridCol w:w="4661"/>
        <w:gridCol w:w="4663"/>
      </w:tblGrid>
      <w:tr w:rsidR="00D340E6">
        <w:trPr>
          <w:trHeight w:val="681"/>
        </w:trPr>
        <w:tc>
          <w:tcPr>
            <w:tcW w:w="4661" w:type="dxa"/>
          </w:tcPr>
          <w:p w:rsidR="00D340E6" w:rsidRDefault="00F12D73">
            <w:pPr>
              <w:pStyle w:val="TableParagraph"/>
              <w:spacing w:line="318" w:lineRule="exact"/>
              <w:ind w:left="1589" w:right="1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MATERIAL</w:t>
            </w:r>
          </w:p>
        </w:tc>
        <w:tc>
          <w:tcPr>
            <w:tcW w:w="4661" w:type="dxa"/>
          </w:tcPr>
          <w:p w:rsidR="00D340E6" w:rsidRDefault="00F12D73">
            <w:pPr>
              <w:pStyle w:val="TableParagraph"/>
              <w:spacing w:line="318" w:lineRule="exact"/>
              <w:ind w:left="902"/>
              <w:rPr>
                <w:b/>
                <w:sz w:val="28"/>
              </w:rPr>
            </w:pPr>
            <w:r>
              <w:rPr>
                <w:b/>
                <w:sz w:val="28"/>
              </w:rPr>
              <w:t>ESPECIFICAÇÃO</w:t>
            </w:r>
            <w:r>
              <w:rPr>
                <w:b/>
                <w:spacing w:val="-53"/>
                <w:sz w:val="28"/>
              </w:rPr>
              <w:t xml:space="preserve"> </w:t>
            </w:r>
            <w:r>
              <w:rPr>
                <w:b/>
                <w:sz w:val="28"/>
              </w:rPr>
              <w:t>TÉCNICA</w:t>
            </w:r>
          </w:p>
        </w:tc>
        <w:tc>
          <w:tcPr>
            <w:tcW w:w="4663" w:type="dxa"/>
          </w:tcPr>
          <w:p w:rsidR="00D340E6" w:rsidRDefault="00F12D73">
            <w:pPr>
              <w:pStyle w:val="TableParagraph"/>
              <w:spacing w:line="318" w:lineRule="exact"/>
              <w:ind w:left="56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OBSERVAÇÕES</w:t>
            </w:r>
            <w:r>
              <w:rPr>
                <w:b/>
                <w:spacing w:val="-4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–</w:t>
            </w:r>
            <w:r>
              <w:rPr>
                <w:b/>
                <w:spacing w:val="-4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EMBALAGEM</w:t>
            </w:r>
          </w:p>
        </w:tc>
      </w:tr>
      <w:tr w:rsidR="00D340E6" w:rsidRPr="00295F08">
        <w:trPr>
          <w:trHeight w:val="2956"/>
        </w:trPr>
        <w:tc>
          <w:tcPr>
            <w:tcW w:w="4661" w:type="dxa"/>
          </w:tcPr>
          <w:p w:rsidR="00D340E6" w:rsidRDefault="00D340E6">
            <w:pPr>
              <w:pStyle w:val="TableParagraph"/>
              <w:rPr>
                <w:b/>
                <w:sz w:val="26"/>
              </w:rPr>
            </w:pPr>
          </w:p>
          <w:p w:rsidR="00D340E6" w:rsidRDefault="00D340E6">
            <w:pPr>
              <w:pStyle w:val="TableParagraph"/>
              <w:rPr>
                <w:b/>
                <w:sz w:val="26"/>
              </w:rPr>
            </w:pPr>
          </w:p>
          <w:p w:rsidR="00D340E6" w:rsidRDefault="00D340E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340E6" w:rsidRDefault="00F12D7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TOUCA, CIRÚRGICA, DESCARTÁVEL</w:t>
            </w:r>
          </w:p>
        </w:tc>
        <w:tc>
          <w:tcPr>
            <w:tcW w:w="4661" w:type="dxa"/>
          </w:tcPr>
          <w:p w:rsidR="00D340E6" w:rsidRPr="00360B4C" w:rsidRDefault="00D340E6">
            <w:pPr>
              <w:pStyle w:val="TableParagraph"/>
              <w:spacing w:before="4"/>
              <w:rPr>
                <w:b/>
                <w:sz w:val="23"/>
                <w:lang w:val="pt-BR"/>
              </w:rPr>
            </w:pPr>
          </w:p>
          <w:p w:rsidR="00D340E6" w:rsidRPr="00360B4C" w:rsidRDefault="00F12D73">
            <w:pPr>
              <w:pStyle w:val="TableParagraph"/>
              <w:spacing w:line="254" w:lineRule="auto"/>
              <w:ind w:left="114" w:right="85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Touca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cirúrgica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uso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único,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>para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uso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hospitalar, confeccionada a base de fibras 100% polipropileno, </w:t>
            </w:r>
            <w:proofErr w:type="spellStart"/>
            <w:r w:rsidRPr="00360B4C">
              <w:rPr>
                <w:lang w:val="pt-BR"/>
              </w:rPr>
              <w:t>hipoalergenico</w:t>
            </w:r>
            <w:proofErr w:type="spellEnd"/>
            <w:r w:rsidRPr="00360B4C">
              <w:rPr>
                <w:lang w:val="pt-BR"/>
              </w:rPr>
              <w:t>, com gramatura mínima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20g/m2,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formato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anatômico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redondo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ou </w:t>
            </w:r>
            <w:proofErr w:type="spellStart"/>
            <w:r w:rsidRPr="00360B4C">
              <w:rPr>
                <w:w w:val="95"/>
                <w:lang w:val="pt-BR"/>
              </w:rPr>
              <w:t>sanfonado</w:t>
            </w:r>
            <w:proofErr w:type="spellEnd"/>
            <w:r w:rsidRPr="00360B4C">
              <w:rPr>
                <w:w w:val="95"/>
                <w:lang w:val="pt-BR"/>
              </w:rPr>
              <w:t>, resistente, inodora, com capacidade de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ventilação,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bordas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bem</w:t>
            </w:r>
            <w:r w:rsidRPr="00360B4C">
              <w:rPr>
                <w:spacing w:val="-1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acabadas,</w:t>
            </w:r>
            <w:r w:rsidRPr="00360B4C">
              <w:rPr>
                <w:spacing w:val="-1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totalmente </w:t>
            </w:r>
            <w:r w:rsidRPr="00360B4C">
              <w:rPr>
                <w:lang w:val="pt-BR"/>
              </w:rPr>
              <w:t>providas de elástico, proporcionando fixação adequada à cabeça sem apertar e que proporcione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proteção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total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dos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cabelos.</w:t>
            </w:r>
          </w:p>
        </w:tc>
        <w:tc>
          <w:tcPr>
            <w:tcW w:w="4663" w:type="dxa"/>
          </w:tcPr>
          <w:p w:rsidR="00D340E6" w:rsidRPr="00360B4C" w:rsidRDefault="00F12D73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</w:tabs>
              <w:spacing w:line="254" w:lineRule="auto"/>
              <w:ind w:right="88" w:hanging="422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O produto deverá ser acondicionado de forma a garantir a integridade do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 até o uso e reembalado de acordo com</w:t>
            </w:r>
            <w:r w:rsidRPr="00360B4C">
              <w:rPr>
                <w:spacing w:val="-46"/>
                <w:lang w:val="pt-BR"/>
              </w:rPr>
              <w:t xml:space="preserve"> </w:t>
            </w:r>
            <w:r w:rsidRPr="00360B4C">
              <w:rPr>
                <w:lang w:val="pt-BR"/>
              </w:rPr>
              <w:t>a praxe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rotulado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conforme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a legislação em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vigor.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13"/>
              </w:numPr>
              <w:tabs>
                <w:tab w:val="left" w:pos="578"/>
              </w:tabs>
              <w:spacing w:line="254" w:lineRule="auto"/>
              <w:ind w:right="87" w:hanging="460"/>
              <w:jc w:val="both"/>
              <w:rPr>
                <w:lang w:val="pt-BR"/>
              </w:rPr>
            </w:pPr>
            <w:r w:rsidRPr="00360B4C">
              <w:rPr>
                <w:w w:val="95"/>
                <w:lang w:val="pt-BR"/>
              </w:rPr>
              <w:t>Deverá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constar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na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embalagem</w:t>
            </w:r>
            <w:r w:rsidRPr="00360B4C">
              <w:rPr>
                <w:spacing w:val="-4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nome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CNPJ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ou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distribuidor,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procedência, nº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lote,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data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fabricação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ou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prazo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de validade, nº do Registro no Ministério da Saúde.</w:t>
            </w:r>
          </w:p>
        </w:tc>
      </w:tr>
      <w:tr w:rsidR="00D340E6" w:rsidRPr="00295F08">
        <w:trPr>
          <w:trHeight w:val="3534"/>
        </w:trPr>
        <w:tc>
          <w:tcPr>
            <w:tcW w:w="4661" w:type="dxa"/>
          </w:tcPr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4"/>
                <w:lang w:val="pt-BR"/>
              </w:rPr>
            </w:pPr>
          </w:p>
          <w:p w:rsidR="00D340E6" w:rsidRPr="00360B4C" w:rsidRDefault="00F12D73">
            <w:pPr>
              <w:pStyle w:val="TableParagraph"/>
              <w:tabs>
                <w:tab w:val="left" w:pos="1312"/>
                <w:tab w:val="left" w:pos="3333"/>
                <w:tab w:val="left" w:pos="4322"/>
              </w:tabs>
              <w:spacing w:before="1" w:line="252" w:lineRule="auto"/>
              <w:ind w:left="398" w:right="100"/>
              <w:rPr>
                <w:b/>
                <w:sz w:val="24"/>
                <w:lang w:val="pt-BR"/>
              </w:rPr>
            </w:pPr>
            <w:r w:rsidRPr="00360B4C">
              <w:rPr>
                <w:b/>
                <w:spacing w:val="1"/>
                <w:w w:val="94"/>
                <w:sz w:val="24"/>
                <w:lang w:val="pt-BR"/>
              </w:rPr>
              <w:t>L</w:t>
            </w:r>
            <w:r w:rsidRPr="00360B4C">
              <w:rPr>
                <w:b/>
                <w:w w:val="94"/>
                <w:sz w:val="24"/>
                <w:lang w:val="pt-BR"/>
              </w:rPr>
              <w:t>U</w:t>
            </w:r>
            <w:r w:rsidRPr="00360B4C">
              <w:rPr>
                <w:b/>
                <w:spacing w:val="3"/>
                <w:w w:val="94"/>
                <w:sz w:val="24"/>
                <w:lang w:val="pt-BR"/>
              </w:rPr>
              <w:t>V</w:t>
            </w:r>
            <w:r w:rsidRPr="00360B4C">
              <w:rPr>
                <w:b/>
                <w:w w:val="94"/>
                <w:sz w:val="24"/>
                <w:lang w:val="pt-BR"/>
              </w:rPr>
              <w:t>A,</w:t>
            </w:r>
            <w:r w:rsidRPr="00360B4C">
              <w:rPr>
                <w:b/>
                <w:sz w:val="24"/>
                <w:lang w:val="pt-BR"/>
              </w:rPr>
              <w:tab/>
            </w:r>
            <w:r w:rsidRPr="00360B4C">
              <w:rPr>
                <w:b/>
                <w:spacing w:val="2"/>
                <w:w w:val="83"/>
                <w:sz w:val="24"/>
                <w:lang w:val="pt-BR"/>
              </w:rPr>
              <w:t>P</w:t>
            </w:r>
            <w:r w:rsidRPr="00360B4C">
              <w:rPr>
                <w:b/>
                <w:spacing w:val="1"/>
                <w:w w:val="83"/>
                <w:sz w:val="24"/>
                <w:lang w:val="pt-BR"/>
              </w:rPr>
              <w:t>R</w:t>
            </w:r>
            <w:r w:rsidRPr="00360B4C">
              <w:rPr>
                <w:b/>
                <w:spacing w:val="2"/>
                <w:w w:val="83"/>
                <w:sz w:val="24"/>
                <w:lang w:val="pt-BR"/>
              </w:rPr>
              <w:t>O</w:t>
            </w:r>
            <w:r w:rsidRPr="00360B4C">
              <w:rPr>
                <w:b/>
                <w:spacing w:val="1"/>
                <w:w w:val="83"/>
                <w:sz w:val="24"/>
                <w:lang w:val="pt-BR"/>
              </w:rPr>
              <w:t>C</w:t>
            </w:r>
            <w:r w:rsidRPr="00360B4C">
              <w:rPr>
                <w:b/>
                <w:spacing w:val="2"/>
                <w:w w:val="83"/>
                <w:sz w:val="24"/>
                <w:lang w:val="pt-BR"/>
              </w:rPr>
              <w:t>E</w:t>
            </w:r>
            <w:r w:rsidRPr="00360B4C">
              <w:rPr>
                <w:b/>
                <w:spacing w:val="1"/>
                <w:w w:val="83"/>
                <w:sz w:val="24"/>
                <w:lang w:val="pt-BR"/>
              </w:rPr>
              <w:t>DI</w:t>
            </w:r>
            <w:r w:rsidRPr="00360B4C">
              <w:rPr>
                <w:b/>
                <w:spacing w:val="3"/>
                <w:w w:val="83"/>
                <w:sz w:val="24"/>
                <w:lang w:val="pt-BR"/>
              </w:rPr>
              <w:t>M</w:t>
            </w:r>
            <w:r w:rsidRPr="00360B4C">
              <w:rPr>
                <w:b/>
                <w:spacing w:val="2"/>
                <w:w w:val="83"/>
                <w:sz w:val="24"/>
                <w:lang w:val="pt-BR"/>
              </w:rPr>
              <w:t>E</w:t>
            </w:r>
            <w:r w:rsidRPr="00360B4C">
              <w:rPr>
                <w:b/>
                <w:spacing w:val="1"/>
                <w:w w:val="83"/>
                <w:sz w:val="24"/>
                <w:lang w:val="pt-BR"/>
              </w:rPr>
              <w:t>N</w:t>
            </w:r>
            <w:r w:rsidRPr="00360B4C">
              <w:rPr>
                <w:b/>
                <w:spacing w:val="2"/>
                <w:w w:val="83"/>
                <w:sz w:val="24"/>
                <w:lang w:val="pt-BR"/>
              </w:rPr>
              <w:t>TO</w:t>
            </w:r>
            <w:r w:rsidRPr="00360B4C">
              <w:rPr>
                <w:b/>
                <w:w w:val="83"/>
                <w:sz w:val="24"/>
                <w:lang w:val="pt-BR"/>
              </w:rPr>
              <w:t>,</w:t>
            </w:r>
            <w:r w:rsidRPr="00360B4C">
              <w:rPr>
                <w:b/>
                <w:sz w:val="24"/>
                <w:lang w:val="pt-BR"/>
              </w:rPr>
              <w:tab/>
            </w:r>
            <w:r w:rsidRPr="00360B4C">
              <w:rPr>
                <w:b/>
                <w:spacing w:val="1"/>
                <w:w w:val="79"/>
                <w:sz w:val="24"/>
                <w:lang w:val="pt-BR"/>
              </w:rPr>
              <w:t>L</w:t>
            </w:r>
            <w:r w:rsidRPr="00360B4C">
              <w:rPr>
                <w:b/>
                <w:spacing w:val="-1"/>
                <w:w w:val="79"/>
                <w:sz w:val="24"/>
                <w:lang w:val="pt-BR"/>
              </w:rPr>
              <w:t>A</w:t>
            </w:r>
            <w:r w:rsidRPr="00360B4C">
              <w:rPr>
                <w:b/>
                <w:spacing w:val="1"/>
                <w:w w:val="79"/>
                <w:sz w:val="24"/>
                <w:lang w:val="pt-BR"/>
              </w:rPr>
              <w:t>T</w:t>
            </w:r>
            <w:r w:rsidRPr="00360B4C">
              <w:rPr>
                <w:b/>
                <w:w w:val="79"/>
                <w:sz w:val="24"/>
                <w:lang w:val="pt-BR"/>
              </w:rPr>
              <w:t>EX,</w:t>
            </w:r>
            <w:r w:rsidRPr="00360B4C">
              <w:rPr>
                <w:b/>
                <w:sz w:val="24"/>
                <w:lang w:val="pt-BR"/>
              </w:rPr>
              <w:tab/>
            </w:r>
            <w:r w:rsidRPr="00360B4C">
              <w:rPr>
                <w:b/>
                <w:spacing w:val="-1"/>
                <w:w w:val="73"/>
                <w:sz w:val="24"/>
                <w:lang w:val="pt-BR"/>
              </w:rPr>
              <w:t>C</w:t>
            </w:r>
            <w:r w:rsidRPr="00360B4C">
              <w:rPr>
                <w:b/>
                <w:w w:val="152"/>
                <w:sz w:val="24"/>
                <w:lang w:val="pt-BR"/>
              </w:rPr>
              <w:t xml:space="preserve">/ </w:t>
            </w:r>
            <w:r w:rsidRPr="00360B4C">
              <w:rPr>
                <w:b/>
                <w:w w:val="90"/>
                <w:sz w:val="24"/>
                <w:lang w:val="pt-BR"/>
              </w:rPr>
              <w:t>TALCO,</w:t>
            </w:r>
            <w:r w:rsidRPr="00360B4C">
              <w:rPr>
                <w:b/>
                <w:spacing w:val="-42"/>
                <w:w w:val="90"/>
                <w:sz w:val="24"/>
                <w:lang w:val="pt-BR"/>
              </w:rPr>
              <w:t xml:space="preserve"> </w:t>
            </w:r>
            <w:r w:rsidRPr="00360B4C">
              <w:rPr>
                <w:b/>
                <w:w w:val="90"/>
                <w:sz w:val="24"/>
                <w:lang w:val="pt-BR"/>
              </w:rPr>
              <w:t>AMBIDESTRA,</w:t>
            </w:r>
            <w:r w:rsidRPr="00360B4C">
              <w:rPr>
                <w:b/>
                <w:spacing w:val="-36"/>
                <w:w w:val="90"/>
                <w:sz w:val="24"/>
                <w:lang w:val="pt-BR"/>
              </w:rPr>
              <w:t xml:space="preserve"> </w:t>
            </w:r>
            <w:proofErr w:type="gramStart"/>
            <w:r w:rsidRPr="00360B4C">
              <w:rPr>
                <w:b/>
                <w:w w:val="90"/>
                <w:sz w:val="24"/>
                <w:lang w:val="pt-BR"/>
              </w:rPr>
              <w:t>DESCARTÁVEL</w:t>
            </w:r>
            <w:proofErr w:type="gramEnd"/>
          </w:p>
          <w:p w:rsidR="00D340E6" w:rsidRPr="00360B4C" w:rsidRDefault="00F12D73">
            <w:pPr>
              <w:pStyle w:val="TableParagraph"/>
              <w:spacing w:before="6"/>
              <w:ind w:left="556"/>
              <w:rPr>
                <w:b/>
                <w:sz w:val="24"/>
                <w:lang w:val="pt-BR"/>
              </w:rPr>
            </w:pPr>
            <w:r w:rsidRPr="00360B4C">
              <w:rPr>
                <w:b/>
                <w:sz w:val="24"/>
                <w:lang w:val="pt-BR"/>
              </w:rPr>
              <w:t xml:space="preserve">TAMANHOS: PP, </w:t>
            </w:r>
            <w:proofErr w:type="gramStart"/>
            <w:r w:rsidRPr="00360B4C">
              <w:rPr>
                <w:b/>
                <w:sz w:val="24"/>
                <w:lang w:val="pt-BR"/>
              </w:rPr>
              <w:t>P ,</w:t>
            </w:r>
            <w:proofErr w:type="gramEnd"/>
            <w:r w:rsidRPr="00360B4C">
              <w:rPr>
                <w:b/>
                <w:sz w:val="24"/>
                <w:lang w:val="pt-BR"/>
              </w:rPr>
              <w:t xml:space="preserve"> M , G</w:t>
            </w:r>
          </w:p>
        </w:tc>
        <w:tc>
          <w:tcPr>
            <w:tcW w:w="4661" w:type="dxa"/>
          </w:tcPr>
          <w:p w:rsidR="00D340E6" w:rsidRPr="00360B4C" w:rsidRDefault="00D340E6">
            <w:pPr>
              <w:pStyle w:val="TableParagraph"/>
              <w:rPr>
                <w:b/>
                <w:sz w:val="24"/>
                <w:lang w:val="pt-BR"/>
              </w:rPr>
            </w:pPr>
          </w:p>
          <w:p w:rsidR="00D340E6" w:rsidRPr="00360B4C" w:rsidRDefault="00D340E6">
            <w:pPr>
              <w:pStyle w:val="TableParagraph"/>
              <w:spacing w:before="10"/>
              <w:rPr>
                <w:b/>
                <w:lang w:val="pt-BR"/>
              </w:rPr>
            </w:pPr>
          </w:p>
          <w:p w:rsidR="00D340E6" w:rsidRPr="00360B4C" w:rsidRDefault="00F12D73">
            <w:pPr>
              <w:pStyle w:val="TableParagraph"/>
              <w:spacing w:before="1" w:line="254" w:lineRule="auto"/>
              <w:ind w:left="114"/>
              <w:rPr>
                <w:lang w:val="pt-BR"/>
              </w:rPr>
            </w:pPr>
            <w:r w:rsidRPr="00360B4C">
              <w:rPr>
                <w:lang w:val="pt-BR"/>
              </w:rPr>
              <w:t>Luva</w:t>
            </w:r>
            <w:r w:rsidRPr="00360B4C">
              <w:rPr>
                <w:spacing w:val="-40"/>
                <w:lang w:val="pt-BR"/>
              </w:rPr>
              <w:t xml:space="preserve"> </w:t>
            </w:r>
            <w:r w:rsidRPr="00360B4C">
              <w:rPr>
                <w:lang w:val="pt-BR"/>
              </w:rPr>
              <w:t>para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procedimento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não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cirúrgico,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tamanho </w:t>
            </w:r>
            <w:r w:rsidRPr="00360B4C">
              <w:rPr>
                <w:b/>
                <w:u w:val="thick"/>
                <w:lang w:val="pt-BR"/>
              </w:rPr>
              <w:t>PP,</w:t>
            </w:r>
            <w:r w:rsidRPr="00360B4C">
              <w:rPr>
                <w:b/>
                <w:spacing w:val="-36"/>
                <w:u w:val="thick"/>
                <w:lang w:val="pt-BR"/>
              </w:rPr>
              <w:t xml:space="preserve"> </w:t>
            </w:r>
            <w:r w:rsidRPr="00360B4C">
              <w:rPr>
                <w:b/>
                <w:u w:val="thick"/>
                <w:lang w:val="pt-BR"/>
              </w:rPr>
              <w:t>Pequeno,</w:t>
            </w:r>
            <w:r w:rsidRPr="00360B4C">
              <w:rPr>
                <w:b/>
                <w:spacing w:val="-39"/>
                <w:u w:val="thick"/>
                <w:lang w:val="pt-BR"/>
              </w:rPr>
              <w:t xml:space="preserve"> </w:t>
            </w:r>
            <w:proofErr w:type="spellStart"/>
            <w:r w:rsidRPr="00360B4C">
              <w:rPr>
                <w:b/>
                <w:u w:val="thick"/>
                <w:lang w:val="pt-BR"/>
              </w:rPr>
              <w:t>Medio</w:t>
            </w:r>
            <w:proofErr w:type="spellEnd"/>
            <w:r w:rsidRPr="00360B4C">
              <w:rPr>
                <w:b/>
                <w:spacing w:val="-39"/>
                <w:u w:val="thick"/>
                <w:lang w:val="pt-BR"/>
              </w:rPr>
              <w:t xml:space="preserve"> </w:t>
            </w:r>
            <w:r w:rsidRPr="00360B4C">
              <w:rPr>
                <w:b/>
                <w:u w:val="thick"/>
                <w:lang w:val="pt-BR"/>
              </w:rPr>
              <w:t>e</w:t>
            </w:r>
            <w:r w:rsidRPr="00360B4C">
              <w:rPr>
                <w:b/>
                <w:spacing w:val="-41"/>
                <w:u w:val="thick"/>
                <w:lang w:val="pt-BR"/>
              </w:rPr>
              <w:t xml:space="preserve"> </w:t>
            </w:r>
            <w:proofErr w:type="gramStart"/>
            <w:r w:rsidRPr="00360B4C">
              <w:rPr>
                <w:b/>
                <w:u w:val="thick"/>
                <w:lang w:val="pt-BR"/>
              </w:rPr>
              <w:t>Grande</w:t>
            </w:r>
            <w:r w:rsidRPr="00360B4C">
              <w:rPr>
                <w:b/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,</w:t>
            </w:r>
            <w:proofErr w:type="gramEnd"/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não</w:t>
            </w:r>
            <w:r w:rsidRPr="00360B4C">
              <w:rPr>
                <w:spacing w:val="-40"/>
                <w:lang w:val="pt-BR"/>
              </w:rPr>
              <w:t xml:space="preserve"> </w:t>
            </w:r>
            <w:r w:rsidRPr="00360B4C">
              <w:rPr>
                <w:lang w:val="pt-BR"/>
              </w:rPr>
              <w:t>estéril,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uso único, confeccionada em látex de borracha natural, c/ textura uniforme e lisa, ambidestra, levemente lubrificada c/ pó bioabsorvível não prejudicial à saúde, hipoalergênico. Punhos </w:t>
            </w:r>
            <w:r w:rsidRPr="00360B4C">
              <w:rPr>
                <w:w w:val="95"/>
                <w:lang w:val="pt-BR"/>
              </w:rPr>
              <w:t>devidamente</w:t>
            </w:r>
            <w:r w:rsidRPr="00360B4C">
              <w:rPr>
                <w:spacing w:val="-3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acabados,</w:t>
            </w:r>
            <w:r w:rsidRPr="00360B4C">
              <w:rPr>
                <w:spacing w:val="-4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gravados</w:t>
            </w:r>
            <w:r w:rsidRPr="00360B4C">
              <w:rPr>
                <w:spacing w:val="-3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com</w:t>
            </w:r>
            <w:r w:rsidRPr="00360B4C">
              <w:rPr>
                <w:spacing w:val="-3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caracteres </w:t>
            </w:r>
            <w:r w:rsidRPr="00360B4C">
              <w:rPr>
                <w:lang w:val="pt-BR"/>
              </w:rPr>
              <w:t>indeléveis e nítidos o nome comercial da empresa fabricante nacional ou nome do importador,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o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lote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fabricação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o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número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do CA.</w:t>
            </w:r>
          </w:p>
        </w:tc>
        <w:tc>
          <w:tcPr>
            <w:tcW w:w="4663" w:type="dxa"/>
          </w:tcPr>
          <w:p w:rsidR="00D340E6" w:rsidRPr="00360B4C" w:rsidRDefault="00F12D73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line="249" w:lineRule="auto"/>
              <w:ind w:right="93" w:hanging="278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O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devera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ser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embalado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em</w:t>
            </w:r>
            <w:r w:rsidRPr="00360B4C">
              <w:rPr>
                <w:spacing w:val="-13"/>
                <w:lang w:val="pt-BR"/>
              </w:rPr>
              <w:t xml:space="preserve"> </w:t>
            </w:r>
            <w:r w:rsidRPr="00360B4C">
              <w:rPr>
                <w:lang w:val="pt-BR"/>
              </w:rPr>
              <w:t>caixa tipo</w:t>
            </w:r>
            <w:r w:rsidRPr="00360B4C">
              <w:rPr>
                <w:spacing w:val="-25"/>
                <w:lang w:val="pt-BR"/>
              </w:rPr>
              <w:t xml:space="preserve"> </w:t>
            </w:r>
            <w:proofErr w:type="spellStart"/>
            <w:r w:rsidRPr="00360B4C">
              <w:rPr>
                <w:lang w:val="pt-BR"/>
              </w:rPr>
              <w:t>dispenser</w:t>
            </w:r>
            <w:proofErr w:type="spellEnd"/>
            <w:r w:rsidRPr="00360B4C">
              <w:rPr>
                <w:spacing w:val="14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>100</w:t>
            </w:r>
            <w:r w:rsidRPr="00360B4C">
              <w:rPr>
                <w:spacing w:val="-27"/>
                <w:lang w:val="pt-BR"/>
              </w:rPr>
              <w:t xml:space="preserve"> </w:t>
            </w:r>
            <w:r w:rsidRPr="00360B4C">
              <w:rPr>
                <w:lang w:val="pt-BR"/>
              </w:rPr>
              <w:t>unidades.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before="1" w:line="254" w:lineRule="auto"/>
              <w:ind w:right="83" w:hanging="278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 xml:space="preserve">Deverá possuir especificação do selo de identificação da conformidade avaliada impressa na embalagem (SELO de </w:t>
            </w:r>
            <w:proofErr w:type="gramStart"/>
            <w:r w:rsidRPr="00360B4C">
              <w:rPr>
                <w:lang w:val="pt-BR"/>
              </w:rPr>
              <w:t>SEGURANÇA -INMETRO</w:t>
            </w:r>
            <w:proofErr w:type="gramEnd"/>
            <w:r w:rsidRPr="00360B4C">
              <w:rPr>
                <w:lang w:val="pt-BR"/>
              </w:rPr>
              <w:t>)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line="256" w:lineRule="auto"/>
              <w:ind w:right="85" w:hanging="278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O produto deverá ser reembalado de acordo conforme a praxe do fabricante garantindo a sua integridade até o uso e rotulado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conforme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a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legislação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em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vigor.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12"/>
              </w:numPr>
              <w:tabs>
                <w:tab w:val="left" w:pos="578"/>
              </w:tabs>
              <w:spacing w:line="263" w:lineRule="exact"/>
              <w:ind w:hanging="278"/>
              <w:rPr>
                <w:lang w:val="pt-BR"/>
              </w:rPr>
            </w:pPr>
            <w:r w:rsidRPr="00360B4C">
              <w:rPr>
                <w:lang w:val="pt-BR"/>
              </w:rPr>
              <w:t>Identificação:</w:t>
            </w:r>
            <w:r w:rsidRPr="00360B4C">
              <w:rPr>
                <w:spacing w:val="-30"/>
                <w:lang w:val="pt-BR"/>
              </w:rPr>
              <w:t xml:space="preserve"> </w:t>
            </w:r>
            <w:r w:rsidRPr="00360B4C">
              <w:rPr>
                <w:lang w:val="pt-BR"/>
              </w:rPr>
              <w:t>O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deverá</w:t>
            </w:r>
            <w:r w:rsidRPr="00360B4C">
              <w:rPr>
                <w:spacing w:val="-27"/>
                <w:lang w:val="pt-BR"/>
              </w:rPr>
              <w:t xml:space="preserve"> </w:t>
            </w:r>
            <w:r w:rsidRPr="00360B4C">
              <w:rPr>
                <w:lang w:val="pt-BR"/>
              </w:rPr>
              <w:t>possuir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nº</w:t>
            </w:r>
          </w:p>
          <w:p w:rsidR="00D340E6" w:rsidRPr="00360B4C" w:rsidRDefault="00F12D73">
            <w:pPr>
              <w:pStyle w:val="TableParagraph"/>
              <w:spacing w:before="6" w:line="250" w:lineRule="atLeast"/>
              <w:ind w:left="577"/>
              <w:rPr>
                <w:lang w:val="pt-BR"/>
              </w:rPr>
            </w:pPr>
            <w:proofErr w:type="gramStart"/>
            <w:r w:rsidRPr="00360B4C">
              <w:rPr>
                <w:lang w:val="pt-BR"/>
              </w:rPr>
              <w:t>lote</w:t>
            </w:r>
            <w:proofErr w:type="gramEnd"/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fabricação,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número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CA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nome comercial do fabricante nacional ou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</w:p>
        </w:tc>
      </w:tr>
    </w:tbl>
    <w:p w:rsidR="00D340E6" w:rsidRPr="00360B4C" w:rsidRDefault="00D340E6">
      <w:pPr>
        <w:spacing w:line="250" w:lineRule="atLeast"/>
        <w:rPr>
          <w:lang w:val="pt-BR"/>
        </w:rPr>
        <w:sectPr w:rsidR="00D340E6" w:rsidRPr="00360B4C">
          <w:headerReference w:type="default" r:id="rId8"/>
          <w:pgSz w:w="16840" w:h="11900" w:orient="landscape"/>
          <w:pgMar w:top="340" w:right="1440" w:bottom="280" w:left="1180" w:header="0" w:footer="0" w:gutter="0"/>
          <w:cols w:space="720"/>
        </w:sectPr>
      </w:pPr>
    </w:p>
    <w:p w:rsidR="00D340E6" w:rsidRPr="00360B4C" w:rsidRDefault="00D340E6">
      <w:pPr>
        <w:pStyle w:val="Corpodetexto"/>
        <w:rPr>
          <w:b/>
          <w:sz w:val="23"/>
          <w:lang w:val="pt-BR"/>
        </w:rPr>
      </w:pPr>
    </w:p>
    <w:p w:rsidR="00D340E6" w:rsidRDefault="00F12D73">
      <w:pPr>
        <w:spacing w:before="94"/>
        <w:ind w:left="5625" w:right="5375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1091063</wp:posOffset>
            </wp:positionH>
            <wp:positionV relativeFrom="paragraph">
              <wp:posOffset>-173508</wp:posOffset>
            </wp:positionV>
            <wp:extent cx="806195" cy="56235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Secretária</w:t>
      </w:r>
      <w:proofErr w:type="spellEnd"/>
      <w:r>
        <w:rPr>
          <w:b/>
        </w:rPr>
        <w:t xml:space="preserve"> Municipal de </w:t>
      </w:r>
      <w:proofErr w:type="spellStart"/>
      <w:r>
        <w:rPr>
          <w:b/>
        </w:rPr>
        <w:t>Saúde</w:t>
      </w:r>
      <w:proofErr w:type="spellEnd"/>
    </w:p>
    <w:p w:rsidR="00D340E6" w:rsidRDefault="00D340E6">
      <w:pPr>
        <w:pStyle w:val="Corpodetexto"/>
        <w:rPr>
          <w:b/>
          <w:sz w:val="20"/>
        </w:rPr>
      </w:pPr>
    </w:p>
    <w:p w:rsidR="00D340E6" w:rsidRDefault="00D340E6">
      <w:pPr>
        <w:pStyle w:val="Corpodetexto"/>
        <w:rPr>
          <w:b/>
          <w:sz w:val="20"/>
        </w:rPr>
      </w:pPr>
    </w:p>
    <w:p w:rsidR="00D340E6" w:rsidRDefault="00D340E6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3"/>
        <w:gridCol w:w="4661"/>
        <w:gridCol w:w="4661"/>
      </w:tblGrid>
      <w:tr w:rsidR="00D340E6" w:rsidRPr="00295F08">
        <w:trPr>
          <w:trHeight w:val="2162"/>
        </w:trPr>
        <w:tc>
          <w:tcPr>
            <w:tcW w:w="4663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1" w:type="dxa"/>
          </w:tcPr>
          <w:p w:rsidR="00D340E6" w:rsidRPr="00360B4C" w:rsidRDefault="00F12D73">
            <w:pPr>
              <w:pStyle w:val="TableParagraph"/>
              <w:spacing w:before="4"/>
              <w:ind w:left="575"/>
              <w:rPr>
                <w:lang w:val="pt-BR"/>
              </w:rPr>
            </w:pPr>
            <w:r w:rsidRPr="00360B4C">
              <w:rPr>
                <w:lang w:val="pt-BR"/>
              </w:rPr>
              <w:t>importador impressos em cada luva.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11"/>
              </w:numPr>
              <w:tabs>
                <w:tab w:val="left" w:pos="576"/>
              </w:tabs>
              <w:spacing w:before="11" w:line="254" w:lineRule="auto"/>
              <w:ind w:right="85" w:hanging="278"/>
              <w:jc w:val="both"/>
              <w:rPr>
                <w:lang w:val="pt-BR"/>
              </w:rPr>
            </w:pPr>
            <w:r w:rsidRPr="00360B4C">
              <w:rPr>
                <w:w w:val="95"/>
                <w:lang w:val="pt-BR"/>
              </w:rPr>
              <w:t>Deverá</w:t>
            </w:r>
            <w:r w:rsidRPr="00360B4C">
              <w:rPr>
                <w:spacing w:val="-4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constar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na</w:t>
            </w:r>
            <w:r w:rsidRPr="00360B4C">
              <w:rPr>
                <w:spacing w:val="-4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embalagem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proofErr w:type="spellStart"/>
            <w:r w:rsidRPr="00360B4C">
              <w:rPr>
                <w:spacing w:val="4"/>
                <w:w w:val="95"/>
                <w:lang w:val="pt-BR"/>
              </w:rPr>
              <w:t>nomee</w:t>
            </w:r>
            <w:proofErr w:type="spellEnd"/>
            <w:r w:rsidRPr="00360B4C">
              <w:rPr>
                <w:spacing w:val="-4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CNPJ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ou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distribuidor,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procedência, nº do lote data de fabricação, prazo de validade, nº do Registro no Ministério da </w:t>
            </w:r>
            <w:r w:rsidRPr="00360B4C">
              <w:rPr>
                <w:w w:val="95"/>
                <w:lang w:val="pt-BR"/>
              </w:rPr>
              <w:t>Saúde,</w:t>
            </w:r>
            <w:r w:rsidRPr="00360B4C">
              <w:rPr>
                <w:spacing w:val="-2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Nº</w:t>
            </w:r>
            <w:r w:rsidRPr="00360B4C">
              <w:rPr>
                <w:spacing w:val="-2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do</w:t>
            </w:r>
            <w:r w:rsidRPr="00360B4C">
              <w:rPr>
                <w:spacing w:val="-2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Certificado</w:t>
            </w:r>
            <w:r w:rsidRPr="00360B4C">
              <w:rPr>
                <w:spacing w:val="-2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2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Aprovação</w:t>
            </w:r>
            <w:r w:rsidRPr="00360B4C">
              <w:rPr>
                <w:spacing w:val="-2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(CA)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Ministério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Trabalho.</w:t>
            </w:r>
          </w:p>
        </w:tc>
      </w:tr>
      <w:tr w:rsidR="00D340E6" w:rsidRPr="00295F08">
        <w:trPr>
          <w:trHeight w:val="5106"/>
        </w:trPr>
        <w:tc>
          <w:tcPr>
            <w:tcW w:w="4663" w:type="dxa"/>
          </w:tcPr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spacing w:before="7"/>
              <w:rPr>
                <w:b/>
                <w:lang w:val="pt-BR"/>
              </w:rPr>
            </w:pPr>
          </w:p>
          <w:p w:rsidR="00D340E6" w:rsidRPr="00360B4C" w:rsidRDefault="00F12D73">
            <w:pPr>
              <w:pStyle w:val="TableParagraph"/>
              <w:tabs>
                <w:tab w:val="left" w:pos="1437"/>
                <w:tab w:val="left" w:pos="2848"/>
                <w:tab w:val="left" w:pos="3323"/>
                <w:tab w:val="left" w:pos="4322"/>
              </w:tabs>
              <w:spacing w:before="1" w:line="254" w:lineRule="auto"/>
              <w:ind w:left="114" w:right="102"/>
              <w:rPr>
                <w:b/>
                <w:sz w:val="24"/>
                <w:lang w:val="pt-BR"/>
              </w:rPr>
            </w:pPr>
            <w:r w:rsidRPr="00360B4C">
              <w:rPr>
                <w:b/>
                <w:spacing w:val="1"/>
                <w:w w:val="102"/>
                <w:sz w:val="24"/>
                <w:lang w:val="pt-BR"/>
              </w:rPr>
              <w:t>M</w:t>
            </w:r>
            <w:r w:rsidRPr="00360B4C">
              <w:rPr>
                <w:b/>
                <w:w w:val="81"/>
                <w:sz w:val="24"/>
                <w:lang w:val="pt-BR"/>
              </w:rPr>
              <w:t>Á</w:t>
            </w:r>
            <w:r w:rsidRPr="00360B4C">
              <w:rPr>
                <w:b/>
                <w:spacing w:val="2"/>
                <w:w w:val="68"/>
                <w:sz w:val="24"/>
                <w:lang w:val="pt-BR"/>
              </w:rPr>
              <w:t>S</w:t>
            </w:r>
            <w:r w:rsidRPr="00360B4C">
              <w:rPr>
                <w:b/>
                <w:w w:val="73"/>
                <w:sz w:val="24"/>
                <w:lang w:val="pt-BR"/>
              </w:rPr>
              <w:t>C</w:t>
            </w:r>
            <w:r w:rsidRPr="00360B4C">
              <w:rPr>
                <w:b/>
                <w:w w:val="81"/>
                <w:sz w:val="24"/>
                <w:lang w:val="pt-BR"/>
              </w:rPr>
              <w:t>A</w:t>
            </w:r>
            <w:r w:rsidRPr="00360B4C">
              <w:rPr>
                <w:b/>
                <w:spacing w:val="1"/>
                <w:w w:val="75"/>
                <w:sz w:val="24"/>
                <w:lang w:val="pt-BR"/>
              </w:rPr>
              <w:t>R</w:t>
            </w:r>
            <w:r w:rsidRPr="00360B4C">
              <w:rPr>
                <w:b/>
                <w:spacing w:val="-2"/>
                <w:w w:val="81"/>
                <w:sz w:val="24"/>
                <w:lang w:val="pt-BR"/>
              </w:rPr>
              <w:t>A</w:t>
            </w:r>
            <w:r w:rsidRPr="00360B4C">
              <w:rPr>
                <w:b/>
                <w:w w:val="91"/>
                <w:sz w:val="24"/>
                <w:lang w:val="pt-BR"/>
              </w:rPr>
              <w:t>,</w:t>
            </w:r>
            <w:r w:rsidRPr="00360B4C">
              <w:rPr>
                <w:b/>
                <w:sz w:val="24"/>
                <w:lang w:val="pt-BR"/>
              </w:rPr>
              <w:tab/>
            </w:r>
            <w:r w:rsidRPr="00360B4C">
              <w:rPr>
                <w:b/>
                <w:spacing w:val="-2"/>
                <w:w w:val="73"/>
                <w:sz w:val="24"/>
                <w:lang w:val="pt-BR"/>
              </w:rPr>
              <w:t>C</w:t>
            </w:r>
            <w:r w:rsidRPr="00360B4C">
              <w:rPr>
                <w:b/>
                <w:spacing w:val="-3"/>
                <w:w w:val="94"/>
                <w:sz w:val="24"/>
                <w:lang w:val="pt-BR"/>
              </w:rPr>
              <w:t>I</w:t>
            </w:r>
            <w:r w:rsidRPr="00360B4C">
              <w:rPr>
                <w:b/>
                <w:spacing w:val="1"/>
                <w:w w:val="75"/>
                <w:sz w:val="24"/>
                <w:lang w:val="pt-BR"/>
              </w:rPr>
              <w:t>R</w:t>
            </w:r>
            <w:r w:rsidRPr="00360B4C">
              <w:rPr>
                <w:b/>
                <w:spacing w:val="2"/>
                <w:w w:val="89"/>
                <w:sz w:val="24"/>
                <w:lang w:val="pt-BR"/>
              </w:rPr>
              <w:t>U</w:t>
            </w:r>
            <w:r w:rsidRPr="00360B4C">
              <w:rPr>
                <w:b/>
                <w:spacing w:val="1"/>
                <w:w w:val="75"/>
                <w:sz w:val="24"/>
                <w:lang w:val="pt-BR"/>
              </w:rPr>
              <w:t>R</w:t>
            </w:r>
            <w:r w:rsidRPr="00360B4C">
              <w:rPr>
                <w:b/>
                <w:w w:val="79"/>
                <w:sz w:val="24"/>
                <w:lang w:val="pt-BR"/>
              </w:rPr>
              <w:t>G</w:t>
            </w:r>
            <w:r w:rsidRPr="00360B4C">
              <w:rPr>
                <w:b/>
                <w:spacing w:val="2"/>
                <w:w w:val="94"/>
                <w:sz w:val="24"/>
                <w:lang w:val="pt-BR"/>
              </w:rPr>
              <w:t>I</w:t>
            </w:r>
            <w:r w:rsidRPr="00360B4C">
              <w:rPr>
                <w:b/>
                <w:spacing w:val="-2"/>
                <w:w w:val="73"/>
                <w:sz w:val="24"/>
                <w:lang w:val="pt-BR"/>
              </w:rPr>
              <w:t>C</w:t>
            </w:r>
            <w:r w:rsidRPr="00360B4C">
              <w:rPr>
                <w:b/>
                <w:spacing w:val="-2"/>
                <w:w w:val="81"/>
                <w:sz w:val="24"/>
                <w:lang w:val="pt-BR"/>
              </w:rPr>
              <w:t>A</w:t>
            </w:r>
            <w:r w:rsidRPr="00360B4C">
              <w:rPr>
                <w:b/>
                <w:w w:val="91"/>
                <w:sz w:val="24"/>
                <w:lang w:val="pt-BR"/>
              </w:rPr>
              <w:t>,</w:t>
            </w:r>
            <w:r w:rsidRPr="00360B4C">
              <w:rPr>
                <w:b/>
                <w:sz w:val="24"/>
                <w:lang w:val="pt-BR"/>
              </w:rPr>
              <w:tab/>
            </w:r>
            <w:r w:rsidRPr="00360B4C">
              <w:rPr>
                <w:b/>
                <w:spacing w:val="1"/>
                <w:w w:val="73"/>
                <w:sz w:val="24"/>
                <w:lang w:val="pt-BR"/>
              </w:rPr>
              <w:t>C</w:t>
            </w:r>
            <w:r w:rsidRPr="00360B4C">
              <w:rPr>
                <w:b/>
                <w:w w:val="152"/>
                <w:sz w:val="24"/>
                <w:lang w:val="pt-BR"/>
              </w:rPr>
              <w:t>/</w:t>
            </w:r>
            <w:r w:rsidRPr="00360B4C">
              <w:rPr>
                <w:b/>
                <w:sz w:val="24"/>
                <w:lang w:val="pt-BR"/>
              </w:rPr>
              <w:tab/>
            </w:r>
            <w:r w:rsidRPr="00360B4C">
              <w:rPr>
                <w:b/>
                <w:spacing w:val="1"/>
                <w:w w:val="79"/>
                <w:sz w:val="24"/>
                <w:lang w:val="pt-BR"/>
              </w:rPr>
              <w:t>F</w:t>
            </w:r>
            <w:r w:rsidRPr="00360B4C">
              <w:rPr>
                <w:b/>
                <w:spacing w:val="-3"/>
                <w:w w:val="79"/>
                <w:sz w:val="24"/>
                <w:lang w:val="pt-BR"/>
              </w:rPr>
              <w:t>I</w:t>
            </w:r>
            <w:r w:rsidRPr="00360B4C">
              <w:rPr>
                <w:b/>
                <w:spacing w:val="-1"/>
                <w:w w:val="68"/>
                <w:sz w:val="24"/>
                <w:lang w:val="pt-BR"/>
              </w:rPr>
              <w:t>L</w:t>
            </w:r>
            <w:r w:rsidRPr="00360B4C">
              <w:rPr>
                <w:b/>
                <w:spacing w:val="3"/>
                <w:w w:val="79"/>
                <w:sz w:val="24"/>
                <w:lang w:val="pt-BR"/>
              </w:rPr>
              <w:t>T</w:t>
            </w:r>
            <w:r w:rsidRPr="00360B4C">
              <w:rPr>
                <w:b/>
                <w:spacing w:val="-1"/>
                <w:w w:val="75"/>
                <w:sz w:val="24"/>
                <w:lang w:val="pt-BR"/>
              </w:rPr>
              <w:t>R</w:t>
            </w:r>
            <w:r w:rsidRPr="00360B4C">
              <w:rPr>
                <w:b/>
                <w:w w:val="85"/>
                <w:sz w:val="24"/>
                <w:lang w:val="pt-BR"/>
              </w:rPr>
              <w:t>O</w:t>
            </w:r>
            <w:r w:rsidRPr="00360B4C">
              <w:rPr>
                <w:b/>
                <w:w w:val="91"/>
                <w:sz w:val="24"/>
                <w:lang w:val="pt-BR"/>
              </w:rPr>
              <w:t>,</w:t>
            </w:r>
            <w:r w:rsidRPr="00360B4C">
              <w:rPr>
                <w:b/>
                <w:sz w:val="24"/>
                <w:lang w:val="pt-BR"/>
              </w:rPr>
              <w:tab/>
            </w:r>
            <w:r w:rsidRPr="00360B4C">
              <w:rPr>
                <w:b/>
                <w:spacing w:val="-1"/>
                <w:w w:val="73"/>
                <w:sz w:val="24"/>
                <w:lang w:val="pt-BR"/>
              </w:rPr>
              <w:t>C</w:t>
            </w:r>
            <w:r w:rsidRPr="00360B4C">
              <w:rPr>
                <w:b/>
                <w:w w:val="152"/>
                <w:sz w:val="24"/>
                <w:lang w:val="pt-BR"/>
              </w:rPr>
              <w:t xml:space="preserve">/ </w:t>
            </w:r>
            <w:r w:rsidRPr="00360B4C">
              <w:rPr>
                <w:b/>
                <w:sz w:val="24"/>
                <w:lang w:val="pt-BR"/>
              </w:rPr>
              <w:t>FITILHO,</w:t>
            </w:r>
            <w:r w:rsidRPr="00360B4C">
              <w:rPr>
                <w:b/>
                <w:spacing w:val="-29"/>
                <w:sz w:val="24"/>
                <w:lang w:val="pt-BR"/>
              </w:rPr>
              <w:t xml:space="preserve"> </w:t>
            </w:r>
            <w:r w:rsidRPr="00360B4C">
              <w:rPr>
                <w:b/>
                <w:sz w:val="24"/>
                <w:lang w:val="pt-BR"/>
              </w:rPr>
              <w:t>DESCARTÁVEL</w:t>
            </w:r>
          </w:p>
        </w:tc>
        <w:tc>
          <w:tcPr>
            <w:tcW w:w="4661" w:type="dxa"/>
          </w:tcPr>
          <w:p w:rsidR="00D340E6" w:rsidRPr="00360B4C" w:rsidRDefault="00D340E6">
            <w:pPr>
              <w:pStyle w:val="TableParagraph"/>
              <w:spacing w:before="4"/>
              <w:rPr>
                <w:b/>
                <w:sz w:val="23"/>
                <w:lang w:val="pt-BR"/>
              </w:rPr>
            </w:pPr>
          </w:p>
          <w:p w:rsidR="00D340E6" w:rsidRPr="00360B4C" w:rsidRDefault="00F12D73">
            <w:pPr>
              <w:pStyle w:val="TableParagraph"/>
              <w:spacing w:line="254" w:lineRule="auto"/>
              <w:ind w:left="115" w:right="82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Máscara</w:t>
            </w:r>
            <w:r w:rsidRPr="00360B4C">
              <w:rPr>
                <w:spacing w:val="-11"/>
                <w:lang w:val="pt-BR"/>
              </w:rPr>
              <w:t xml:space="preserve"> </w:t>
            </w:r>
            <w:r w:rsidRPr="00360B4C">
              <w:rPr>
                <w:lang w:val="pt-BR"/>
              </w:rPr>
              <w:t>cirúrgica,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uso</w:t>
            </w:r>
            <w:r w:rsidRPr="00360B4C">
              <w:rPr>
                <w:spacing w:val="-12"/>
                <w:lang w:val="pt-BR"/>
              </w:rPr>
              <w:t xml:space="preserve"> </w:t>
            </w:r>
            <w:r w:rsidRPr="00360B4C">
              <w:rPr>
                <w:lang w:val="pt-BR"/>
              </w:rPr>
              <w:t>único,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composta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03 (três)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camadas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(interna,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externa</w:t>
            </w:r>
            <w:r w:rsidRPr="00360B4C">
              <w:rPr>
                <w:spacing w:val="-27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27"/>
                <w:lang w:val="pt-BR"/>
              </w:rPr>
              <w:t xml:space="preserve"> </w:t>
            </w:r>
            <w:r w:rsidRPr="00360B4C">
              <w:rPr>
                <w:lang w:val="pt-BR"/>
              </w:rPr>
              <w:t>filtro),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sendo as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camadas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interna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12"/>
                <w:lang w:val="pt-BR"/>
              </w:rPr>
              <w:t xml:space="preserve"> </w:t>
            </w:r>
            <w:r w:rsidRPr="00360B4C">
              <w:rPr>
                <w:lang w:val="pt-BR"/>
              </w:rPr>
              <w:t>externa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12"/>
                <w:lang w:val="pt-BR"/>
              </w:rPr>
              <w:t xml:space="preserve"> </w:t>
            </w:r>
            <w:r w:rsidRPr="00360B4C">
              <w:rPr>
                <w:lang w:val="pt-BR"/>
              </w:rPr>
              <w:t>polipropileno com no mínimo 15 g/ m² e filtro composto por celulose</w:t>
            </w:r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poliéster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>mínimo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15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>g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/m²,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que </w:t>
            </w:r>
            <w:r w:rsidRPr="00360B4C">
              <w:rPr>
                <w:w w:val="95"/>
                <w:lang w:val="pt-BR"/>
              </w:rPr>
              <w:t>assegure</w:t>
            </w:r>
            <w:r w:rsidRPr="00360B4C">
              <w:rPr>
                <w:spacing w:val="-3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filtragem</w:t>
            </w:r>
            <w:r w:rsidRPr="00360B4C">
              <w:rPr>
                <w:spacing w:val="-2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maior</w:t>
            </w:r>
            <w:r w:rsidRPr="00360B4C">
              <w:rPr>
                <w:spacing w:val="-33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que</w:t>
            </w:r>
            <w:r w:rsidRPr="00360B4C">
              <w:rPr>
                <w:spacing w:val="-3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95%</w:t>
            </w:r>
            <w:r w:rsidRPr="00360B4C">
              <w:rPr>
                <w:spacing w:val="-3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para</w:t>
            </w:r>
            <w:r w:rsidRPr="00360B4C">
              <w:rPr>
                <w:spacing w:val="-3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partículas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8"/>
                <w:lang w:val="pt-BR"/>
              </w:rPr>
              <w:t xml:space="preserve"> </w:t>
            </w:r>
            <w:r w:rsidRPr="00360B4C">
              <w:rPr>
                <w:lang w:val="pt-BR"/>
              </w:rPr>
              <w:t>1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a</w:t>
            </w:r>
            <w:r w:rsidRPr="00360B4C">
              <w:rPr>
                <w:spacing w:val="-5"/>
                <w:lang w:val="pt-BR"/>
              </w:rPr>
              <w:t xml:space="preserve"> </w:t>
            </w:r>
            <w:r w:rsidRPr="00360B4C">
              <w:rPr>
                <w:lang w:val="pt-BR"/>
              </w:rPr>
              <w:t>2</w:t>
            </w:r>
            <w:r w:rsidRPr="00360B4C">
              <w:rPr>
                <w:spacing w:val="-8"/>
                <w:lang w:val="pt-BR"/>
              </w:rPr>
              <w:t xml:space="preserve"> </w:t>
            </w:r>
            <w:proofErr w:type="spellStart"/>
            <w:r w:rsidRPr="00360B4C">
              <w:rPr>
                <w:lang w:val="pt-BR"/>
              </w:rPr>
              <w:t>micras</w:t>
            </w:r>
            <w:proofErr w:type="spellEnd"/>
            <w:r w:rsidRPr="00360B4C">
              <w:rPr>
                <w:lang w:val="pt-BR"/>
              </w:rPr>
              <w:t>.</w:t>
            </w:r>
            <w:r w:rsidRPr="00360B4C">
              <w:rPr>
                <w:spacing w:val="-5"/>
                <w:lang w:val="pt-BR"/>
              </w:rPr>
              <w:t xml:space="preserve"> </w:t>
            </w:r>
            <w:r w:rsidRPr="00360B4C">
              <w:rPr>
                <w:lang w:val="pt-BR"/>
              </w:rPr>
              <w:t>Deve</w:t>
            </w:r>
            <w:r w:rsidRPr="00360B4C">
              <w:rPr>
                <w:spacing w:val="-8"/>
                <w:lang w:val="pt-BR"/>
              </w:rPr>
              <w:t xml:space="preserve"> </w:t>
            </w:r>
            <w:r w:rsidRPr="00360B4C">
              <w:rPr>
                <w:lang w:val="pt-BR"/>
              </w:rPr>
              <w:t>ter</w:t>
            </w:r>
            <w:r w:rsidRPr="00360B4C">
              <w:rPr>
                <w:spacing w:val="-11"/>
                <w:lang w:val="pt-BR"/>
              </w:rPr>
              <w:t xml:space="preserve"> </w:t>
            </w:r>
            <w:r w:rsidRPr="00360B4C">
              <w:rPr>
                <w:lang w:val="pt-BR"/>
              </w:rPr>
              <w:t>formato</w:t>
            </w:r>
            <w:r w:rsidRPr="00360B4C">
              <w:rPr>
                <w:spacing w:val="-8"/>
                <w:lang w:val="pt-BR"/>
              </w:rPr>
              <w:t xml:space="preserve"> </w:t>
            </w:r>
            <w:r w:rsidRPr="00360B4C">
              <w:rPr>
                <w:lang w:val="pt-BR"/>
              </w:rPr>
              <w:t>retangular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e tamanho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>mínimo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17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cm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x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9</w:t>
            </w:r>
            <w:r w:rsidRPr="00360B4C">
              <w:rPr>
                <w:spacing w:val="-13"/>
                <w:lang w:val="pt-BR"/>
              </w:rPr>
              <w:t xml:space="preserve"> </w:t>
            </w:r>
            <w:r w:rsidRPr="00360B4C">
              <w:rPr>
                <w:lang w:val="pt-BR"/>
              </w:rPr>
              <w:t>cm,</w:t>
            </w:r>
            <w:r w:rsidRPr="00360B4C">
              <w:rPr>
                <w:spacing w:val="-15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pregas horizontais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fechadas.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Dotada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borda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em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toda sua</w:t>
            </w:r>
            <w:r w:rsidRPr="00360B4C">
              <w:rPr>
                <w:spacing w:val="-12"/>
                <w:lang w:val="pt-BR"/>
              </w:rPr>
              <w:t xml:space="preserve"> </w:t>
            </w:r>
            <w:r w:rsidRPr="00360B4C">
              <w:rPr>
                <w:lang w:val="pt-BR"/>
              </w:rPr>
              <w:t>extensão,</w:t>
            </w:r>
            <w:r w:rsidRPr="00360B4C">
              <w:rPr>
                <w:spacing w:val="-11"/>
                <w:lang w:val="pt-BR"/>
              </w:rPr>
              <w:t xml:space="preserve"> </w:t>
            </w:r>
            <w:proofErr w:type="spellStart"/>
            <w:r w:rsidRPr="00360B4C">
              <w:rPr>
                <w:lang w:val="pt-BR"/>
              </w:rPr>
              <w:t>clip</w:t>
            </w:r>
            <w:proofErr w:type="spellEnd"/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nasal</w:t>
            </w:r>
            <w:r w:rsidRPr="00360B4C">
              <w:rPr>
                <w:spacing w:val="-8"/>
                <w:lang w:val="pt-BR"/>
              </w:rPr>
              <w:t xml:space="preserve"> </w:t>
            </w:r>
            <w:r w:rsidRPr="00360B4C">
              <w:rPr>
                <w:lang w:val="pt-BR"/>
              </w:rPr>
              <w:t>embutido,</w:t>
            </w:r>
            <w:r w:rsidRPr="00360B4C">
              <w:rPr>
                <w:spacing w:val="-11"/>
                <w:lang w:val="pt-BR"/>
              </w:rPr>
              <w:t xml:space="preserve"> </w:t>
            </w:r>
            <w:r w:rsidRPr="00360B4C">
              <w:rPr>
                <w:lang w:val="pt-BR"/>
              </w:rPr>
              <w:t>ajustável</w:t>
            </w:r>
            <w:r w:rsidRPr="00360B4C">
              <w:rPr>
                <w:spacing w:val="-13"/>
                <w:lang w:val="pt-BR"/>
              </w:rPr>
              <w:t xml:space="preserve"> </w:t>
            </w:r>
            <w:r w:rsidRPr="00360B4C">
              <w:rPr>
                <w:lang w:val="pt-BR"/>
              </w:rPr>
              <w:t>e resistente,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fitilhos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(tiras)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mínimo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20 </w:t>
            </w:r>
            <w:r w:rsidRPr="00360B4C">
              <w:rPr>
                <w:w w:val="95"/>
                <w:lang w:val="pt-BR"/>
              </w:rPr>
              <w:t>cm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comprimento,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para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sua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fixação,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capazes de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proporcionar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ajuste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perfeito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ao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usuário,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isenta de</w:t>
            </w:r>
            <w:r w:rsidRPr="00360B4C">
              <w:rPr>
                <w:spacing w:val="-1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emendas,</w:t>
            </w:r>
            <w:r w:rsidRPr="00360B4C">
              <w:rPr>
                <w:spacing w:val="-1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manchas</w:t>
            </w:r>
            <w:r w:rsidRPr="00360B4C">
              <w:rPr>
                <w:spacing w:val="-1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ou</w:t>
            </w:r>
            <w:r w:rsidRPr="00360B4C">
              <w:rPr>
                <w:spacing w:val="-1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qualquer</w:t>
            </w:r>
            <w:r w:rsidRPr="00360B4C">
              <w:rPr>
                <w:spacing w:val="-1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outro</w:t>
            </w:r>
            <w:r w:rsidRPr="00360B4C">
              <w:rPr>
                <w:spacing w:val="-1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defeito </w:t>
            </w:r>
            <w:r w:rsidRPr="00360B4C">
              <w:rPr>
                <w:lang w:val="pt-BR"/>
              </w:rPr>
              <w:t>prejudicial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à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sua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finalidade.</w:t>
            </w:r>
          </w:p>
        </w:tc>
        <w:tc>
          <w:tcPr>
            <w:tcW w:w="4661" w:type="dxa"/>
          </w:tcPr>
          <w:p w:rsidR="00D340E6" w:rsidRPr="00360B4C" w:rsidRDefault="00D340E6">
            <w:pPr>
              <w:pStyle w:val="TableParagraph"/>
              <w:spacing w:before="6"/>
              <w:rPr>
                <w:b/>
                <w:sz w:val="23"/>
                <w:lang w:val="pt-BR"/>
              </w:rPr>
            </w:pPr>
          </w:p>
          <w:p w:rsidR="00D340E6" w:rsidRPr="00360B4C" w:rsidRDefault="00F12D73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line="254" w:lineRule="auto"/>
              <w:ind w:right="81" w:hanging="283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O produto deverá ser acondicionado de forma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a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garantir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a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integridade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até o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uso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reembalado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acordo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a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praxe do fabricante e rotulado conforme a legislação em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vigor.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line="254" w:lineRule="auto"/>
              <w:ind w:right="85" w:hanging="283"/>
              <w:jc w:val="both"/>
              <w:rPr>
                <w:lang w:val="pt-BR"/>
              </w:rPr>
            </w:pPr>
            <w:r w:rsidRPr="00360B4C">
              <w:rPr>
                <w:w w:val="95"/>
                <w:lang w:val="pt-BR"/>
              </w:rPr>
              <w:t>Deverá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constar</w:t>
            </w:r>
            <w:r w:rsidRPr="00360B4C">
              <w:rPr>
                <w:spacing w:val="-1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na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embalagem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nome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</w:t>
            </w:r>
            <w:r w:rsidRPr="00360B4C">
              <w:rPr>
                <w:spacing w:val="-1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CNPJ do fabricante ou distribuidor, procedência,</w:t>
            </w:r>
            <w:r w:rsidRPr="00360B4C">
              <w:rPr>
                <w:spacing w:val="-38"/>
                <w:w w:val="95"/>
                <w:lang w:val="pt-BR"/>
              </w:rPr>
              <w:t xml:space="preserve"> </w:t>
            </w:r>
            <w:r w:rsidRPr="00360B4C">
              <w:rPr>
                <w:spacing w:val="2"/>
                <w:w w:val="95"/>
                <w:lang w:val="pt-BR"/>
              </w:rPr>
              <w:t xml:space="preserve">nº </w:t>
            </w:r>
            <w:r w:rsidRPr="00360B4C">
              <w:rPr>
                <w:lang w:val="pt-BR"/>
              </w:rPr>
              <w:t>do lote, data de fabricação ou prazo de validade, nº do Registro no Ministério da Saúde.</w:t>
            </w:r>
          </w:p>
        </w:tc>
      </w:tr>
      <w:tr w:rsidR="00D340E6" w:rsidRPr="00295F08">
        <w:trPr>
          <w:trHeight w:val="1170"/>
        </w:trPr>
        <w:tc>
          <w:tcPr>
            <w:tcW w:w="4663" w:type="dxa"/>
          </w:tcPr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spacing w:before="11"/>
              <w:rPr>
                <w:b/>
                <w:sz w:val="23"/>
                <w:lang w:val="pt-BR"/>
              </w:rPr>
            </w:pPr>
          </w:p>
          <w:p w:rsidR="00D340E6" w:rsidRDefault="00F12D73">
            <w:pPr>
              <w:pStyle w:val="TableParagraph"/>
              <w:tabs>
                <w:tab w:val="left" w:pos="3201"/>
              </w:tabs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MÁSCARA,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FACIAL,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85"/>
                <w:sz w:val="24"/>
              </w:rPr>
              <w:t>RESPIRADOR,</w:t>
            </w:r>
          </w:p>
        </w:tc>
        <w:tc>
          <w:tcPr>
            <w:tcW w:w="4661" w:type="dxa"/>
          </w:tcPr>
          <w:p w:rsidR="00D340E6" w:rsidRPr="00360B4C" w:rsidRDefault="00F12D73">
            <w:pPr>
              <w:pStyle w:val="TableParagraph"/>
              <w:spacing w:before="2" w:line="254" w:lineRule="auto"/>
              <w:ind w:left="115" w:right="85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Máscara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facial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uso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único,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tamanho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adulto</w:t>
            </w:r>
            <w:r w:rsidRPr="00360B4C">
              <w:rPr>
                <w:spacing w:val="27"/>
                <w:lang w:val="pt-BR"/>
              </w:rPr>
              <w:t xml:space="preserve"> </w:t>
            </w:r>
            <w:r w:rsidRPr="00360B4C">
              <w:rPr>
                <w:lang w:val="pt-BR"/>
              </w:rPr>
              <w:t>,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tipo </w:t>
            </w:r>
            <w:r w:rsidRPr="00360B4C">
              <w:rPr>
                <w:w w:val="95"/>
                <w:lang w:val="pt-BR"/>
              </w:rPr>
              <w:t>respirador,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com</w:t>
            </w:r>
            <w:r w:rsidRPr="00360B4C">
              <w:rPr>
                <w:spacing w:val="-1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formato</w:t>
            </w:r>
            <w:r w:rsidRPr="00360B4C">
              <w:rPr>
                <w:spacing w:val="-1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anatômico,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clipe</w:t>
            </w:r>
            <w:r w:rsidRPr="00360B4C">
              <w:rPr>
                <w:spacing w:val="-1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nasal</w:t>
            </w:r>
            <w:r w:rsidRPr="00360B4C">
              <w:rPr>
                <w:spacing w:val="-1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 duplo</w:t>
            </w:r>
            <w:r w:rsidRPr="00360B4C">
              <w:rPr>
                <w:spacing w:val="-1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sistema</w:t>
            </w:r>
            <w:r w:rsidRPr="00360B4C">
              <w:rPr>
                <w:spacing w:val="-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tiras</w:t>
            </w:r>
            <w:r w:rsidRPr="00360B4C">
              <w:rPr>
                <w:spacing w:val="-1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elásticas</w:t>
            </w:r>
            <w:r w:rsidRPr="00360B4C">
              <w:rPr>
                <w:spacing w:val="-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que</w:t>
            </w:r>
            <w:r w:rsidRPr="00360B4C">
              <w:rPr>
                <w:spacing w:val="-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proporcione </w:t>
            </w:r>
            <w:r w:rsidRPr="00360B4C">
              <w:rPr>
                <w:lang w:val="pt-BR"/>
              </w:rPr>
              <w:t>perfeita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colocação,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camadas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filtrantes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fibras</w:t>
            </w:r>
          </w:p>
        </w:tc>
        <w:tc>
          <w:tcPr>
            <w:tcW w:w="4661" w:type="dxa"/>
          </w:tcPr>
          <w:p w:rsidR="00D340E6" w:rsidRPr="00360B4C" w:rsidRDefault="00F12D73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54" w:lineRule="auto"/>
              <w:ind w:right="78" w:hanging="32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Deverá constar na embalagem: nome do fabricante,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CNPJ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>da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empresa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ou distribuidor, procedência, número do lote, prazo de validade, número do registro</w:t>
            </w:r>
            <w:r w:rsidRPr="00360B4C">
              <w:rPr>
                <w:spacing w:val="29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</w:p>
        </w:tc>
      </w:tr>
    </w:tbl>
    <w:p w:rsidR="00D340E6" w:rsidRPr="00360B4C" w:rsidRDefault="00D340E6">
      <w:pPr>
        <w:spacing w:line="254" w:lineRule="auto"/>
        <w:jc w:val="both"/>
        <w:rPr>
          <w:lang w:val="pt-BR"/>
        </w:rPr>
        <w:sectPr w:rsidR="00D340E6" w:rsidRPr="00360B4C">
          <w:headerReference w:type="default" r:id="rId9"/>
          <w:pgSz w:w="16840" w:h="11900" w:orient="landscape"/>
          <w:pgMar w:top="340" w:right="1440" w:bottom="280" w:left="1180" w:header="0" w:footer="0" w:gutter="0"/>
          <w:cols w:space="720"/>
        </w:sectPr>
      </w:pPr>
    </w:p>
    <w:p w:rsidR="00D340E6" w:rsidRPr="00360B4C" w:rsidRDefault="00D340E6">
      <w:pPr>
        <w:pStyle w:val="Corpodetexto"/>
        <w:rPr>
          <w:b/>
          <w:sz w:val="23"/>
          <w:lang w:val="pt-BR"/>
        </w:rPr>
      </w:pPr>
    </w:p>
    <w:p w:rsidR="00D340E6" w:rsidRDefault="00F12D73">
      <w:pPr>
        <w:spacing w:before="94"/>
        <w:ind w:left="5625" w:right="5375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1091063</wp:posOffset>
            </wp:positionH>
            <wp:positionV relativeFrom="paragraph">
              <wp:posOffset>-173508</wp:posOffset>
            </wp:positionV>
            <wp:extent cx="806195" cy="562355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Secretária</w:t>
      </w:r>
      <w:proofErr w:type="spellEnd"/>
      <w:r>
        <w:rPr>
          <w:b/>
        </w:rPr>
        <w:t xml:space="preserve"> Municipal de </w:t>
      </w:r>
      <w:proofErr w:type="spellStart"/>
      <w:r>
        <w:rPr>
          <w:b/>
        </w:rPr>
        <w:t>Saúde</w:t>
      </w:r>
      <w:proofErr w:type="spellEnd"/>
    </w:p>
    <w:p w:rsidR="00D340E6" w:rsidRDefault="00D340E6">
      <w:pPr>
        <w:pStyle w:val="Corpodetexto"/>
        <w:rPr>
          <w:b/>
          <w:sz w:val="20"/>
        </w:rPr>
      </w:pPr>
    </w:p>
    <w:p w:rsidR="00D340E6" w:rsidRDefault="00D340E6">
      <w:pPr>
        <w:pStyle w:val="Corpodetexto"/>
        <w:rPr>
          <w:b/>
          <w:sz w:val="20"/>
        </w:rPr>
      </w:pPr>
    </w:p>
    <w:p w:rsidR="00D340E6" w:rsidRDefault="00D340E6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3"/>
        <w:gridCol w:w="4658"/>
        <w:gridCol w:w="712"/>
        <w:gridCol w:w="999"/>
        <w:gridCol w:w="897"/>
        <w:gridCol w:w="524"/>
        <w:gridCol w:w="1522"/>
      </w:tblGrid>
      <w:tr w:rsidR="00D340E6" w:rsidRPr="00295F08">
        <w:trPr>
          <w:trHeight w:val="2418"/>
        </w:trPr>
        <w:tc>
          <w:tcPr>
            <w:tcW w:w="4663" w:type="dxa"/>
          </w:tcPr>
          <w:p w:rsidR="00D340E6" w:rsidRDefault="00F12D73">
            <w:pPr>
              <w:pStyle w:val="TableParagraph"/>
              <w:spacing w:before="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DESCARTÁVEL</w:t>
            </w:r>
          </w:p>
          <w:p w:rsidR="00D340E6" w:rsidRDefault="00F12D73">
            <w:pPr>
              <w:pStyle w:val="TableParagraph"/>
              <w:spacing w:before="17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TAMANHO ADULTO: N 95</w:t>
            </w:r>
          </w:p>
        </w:tc>
        <w:tc>
          <w:tcPr>
            <w:tcW w:w="4658" w:type="dxa"/>
          </w:tcPr>
          <w:p w:rsidR="00D340E6" w:rsidRPr="00360B4C" w:rsidRDefault="00F12D73">
            <w:pPr>
              <w:pStyle w:val="TableParagraph"/>
              <w:spacing w:before="4" w:line="254" w:lineRule="auto"/>
              <w:ind w:left="115" w:right="82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 xml:space="preserve">sintéticas, classe PFF2, feita de material não </w:t>
            </w:r>
            <w:r w:rsidRPr="00360B4C">
              <w:rPr>
                <w:w w:val="95"/>
                <w:lang w:val="pt-BR"/>
              </w:rPr>
              <w:t>prejudicial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saúde,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antialérgico,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inodoro,</w:t>
            </w:r>
            <w:r w:rsidRPr="00360B4C">
              <w:rPr>
                <w:spacing w:val="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macio, de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resistência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adequada</w:t>
            </w:r>
            <w:r w:rsidRPr="00360B4C">
              <w:rPr>
                <w:spacing w:val="-23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à</w:t>
            </w:r>
            <w:r w:rsidRPr="00360B4C">
              <w:rPr>
                <w:spacing w:val="-2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sua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finalidade,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livre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 partículas,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fiapos,</w:t>
            </w:r>
            <w:r w:rsidRPr="00360B4C">
              <w:rPr>
                <w:spacing w:val="-2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emendas</w:t>
            </w:r>
            <w:r w:rsidRPr="00360B4C">
              <w:rPr>
                <w:spacing w:val="-23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ou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manchas.</w:t>
            </w:r>
            <w:r w:rsidRPr="00360B4C">
              <w:rPr>
                <w:spacing w:val="-2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Deverá </w:t>
            </w:r>
            <w:r w:rsidRPr="00360B4C">
              <w:rPr>
                <w:lang w:val="pt-BR"/>
              </w:rPr>
              <w:t>estar estampado o nº do Certificado de Aprovação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Ministério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Trabalho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(</w:t>
            </w:r>
            <w:proofErr w:type="spellStart"/>
            <w:r w:rsidRPr="00360B4C">
              <w:rPr>
                <w:lang w:val="pt-BR"/>
              </w:rPr>
              <w:t>C.A.</w:t>
            </w:r>
            <w:proofErr w:type="spellEnd"/>
            <w:r w:rsidRPr="00360B4C">
              <w:rPr>
                <w:lang w:val="pt-BR"/>
              </w:rPr>
              <w:t>)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no produto</w:t>
            </w:r>
          </w:p>
        </w:tc>
        <w:tc>
          <w:tcPr>
            <w:tcW w:w="4654" w:type="dxa"/>
            <w:gridSpan w:val="5"/>
          </w:tcPr>
          <w:p w:rsidR="00D340E6" w:rsidRDefault="00F12D73">
            <w:pPr>
              <w:pStyle w:val="TableParagraph"/>
              <w:spacing w:before="4"/>
              <w:ind w:left="439"/>
            </w:pPr>
            <w:proofErr w:type="spellStart"/>
            <w:r>
              <w:t>Ministério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Saúde</w:t>
            </w:r>
            <w:proofErr w:type="spellEnd"/>
            <w:r>
              <w:t>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11" w:line="254" w:lineRule="auto"/>
              <w:ind w:right="7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 xml:space="preserve">O produto deverá ser acondicionado </w:t>
            </w:r>
            <w:r w:rsidRPr="00360B4C">
              <w:rPr>
                <w:w w:val="95"/>
                <w:lang w:val="pt-BR"/>
              </w:rPr>
              <w:t xml:space="preserve">individualmente, garantindo sua integridade </w:t>
            </w:r>
            <w:r w:rsidRPr="00360B4C">
              <w:rPr>
                <w:lang w:val="pt-BR"/>
              </w:rPr>
              <w:t>até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>o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momento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sua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utilização.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8"/>
              </w:numPr>
              <w:tabs>
                <w:tab w:val="left" w:pos="440"/>
              </w:tabs>
              <w:spacing w:before="1" w:line="252" w:lineRule="auto"/>
              <w:ind w:right="73" w:hanging="32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Deverá constar na embalagem número do Certificado de Aprovação do Ministério do Trabalho(CA)</w:t>
            </w:r>
          </w:p>
        </w:tc>
      </w:tr>
      <w:tr w:rsidR="00D340E6" w:rsidRPr="00295F08">
        <w:trPr>
          <w:trHeight w:val="5642"/>
        </w:trPr>
        <w:tc>
          <w:tcPr>
            <w:tcW w:w="4663" w:type="dxa"/>
          </w:tcPr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spacing w:before="5"/>
              <w:rPr>
                <w:b/>
                <w:sz w:val="36"/>
                <w:lang w:val="pt-BR"/>
              </w:rPr>
            </w:pPr>
          </w:p>
          <w:p w:rsidR="00D340E6" w:rsidRPr="00360B4C" w:rsidRDefault="00F12D73">
            <w:pPr>
              <w:pStyle w:val="TableParagraph"/>
              <w:spacing w:line="254" w:lineRule="auto"/>
              <w:ind w:left="258" w:right="181"/>
              <w:rPr>
                <w:b/>
                <w:sz w:val="24"/>
                <w:lang w:val="pt-BR"/>
              </w:rPr>
            </w:pPr>
            <w:r w:rsidRPr="00360B4C">
              <w:rPr>
                <w:b/>
                <w:w w:val="85"/>
                <w:sz w:val="24"/>
                <w:lang w:val="pt-BR"/>
              </w:rPr>
              <w:t xml:space="preserve">AVENTAL, PROCEDIMENTO, NÃO TECIDO, </w:t>
            </w:r>
            <w:r w:rsidRPr="00360B4C">
              <w:rPr>
                <w:b/>
                <w:w w:val="95"/>
                <w:sz w:val="24"/>
                <w:lang w:val="pt-BR"/>
              </w:rPr>
              <w:t>SMS, DESCARTÁVEL</w:t>
            </w:r>
          </w:p>
          <w:p w:rsidR="00D340E6" w:rsidRDefault="00F12D73">
            <w:pPr>
              <w:pStyle w:val="TableParagraph"/>
              <w:spacing w:before="1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TAMANHO ÚNICO</w:t>
            </w:r>
          </w:p>
        </w:tc>
        <w:tc>
          <w:tcPr>
            <w:tcW w:w="4658" w:type="dxa"/>
          </w:tcPr>
          <w:p w:rsidR="00D340E6" w:rsidRPr="00360B4C" w:rsidRDefault="00F12D73">
            <w:pPr>
              <w:pStyle w:val="TableParagraph"/>
              <w:spacing w:before="4" w:line="254" w:lineRule="auto"/>
              <w:ind w:left="115" w:right="80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Avental para procedimento, indicado para proteção do tronco e membros superiores do usuário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contra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respingos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produtos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químicos, </w:t>
            </w:r>
            <w:r w:rsidRPr="00360B4C">
              <w:rPr>
                <w:w w:val="95"/>
                <w:lang w:val="pt-BR"/>
              </w:rPr>
              <w:t>sangue</w:t>
            </w:r>
            <w:r w:rsidRPr="00360B4C">
              <w:rPr>
                <w:spacing w:val="-2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fluídos</w:t>
            </w:r>
            <w:r w:rsidRPr="00360B4C">
              <w:rPr>
                <w:spacing w:val="-2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corporais,</w:t>
            </w:r>
            <w:r w:rsidRPr="00360B4C">
              <w:rPr>
                <w:spacing w:val="-2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uso</w:t>
            </w:r>
            <w:r w:rsidRPr="00360B4C">
              <w:rPr>
                <w:spacing w:val="-2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único,</w:t>
            </w:r>
            <w:r w:rsidRPr="00360B4C">
              <w:rPr>
                <w:spacing w:val="-2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não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estéril, confeccionado</w:t>
            </w:r>
            <w:r w:rsidRPr="00360B4C">
              <w:rPr>
                <w:spacing w:val="-2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</w:t>
            </w:r>
            <w:r w:rsidRPr="00360B4C">
              <w:rPr>
                <w:spacing w:val="-2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não</w:t>
            </w:r>
            <w:r w:rsidRPr="00360B4C">
              <w:rPr>
                <w:spacing w:val="-2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tecido</w:t>
            </w:r>
            <w:r w:rsidRPr="00360B4C">
              <w:rPr>
                <w:spacing w:val="-23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100%</w:t>
            </w:r>
            <w:r w:rsidRPr="00360B4C">
              <w:rPr>
                <w:spacing w:val="-2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polipropileno tecnologia</w:t>
            </w:r>
            <w:r w:rsidRPr="00360B4C">
              <w:rPr>
                <w:spacing w:val="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SMS,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com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barreira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microbiana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viral, </w:t>
            </w:r>
            <w:r w:rsidRPr="00360B4C">
              <w:rPr>
                <w:lang w:val="pt-BR"/>
              </w:rPr>
              <w:t>com gramatura mínima de 30g/m2, leve e resistente,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respirável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,repelente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a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líquidos,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sem </w:t>
            </w:r>
            <w:r w:rsidRPr="00360B4C">
              <w:rPr>
                <w:w w:val="95"/>
                <w:lang w:val="pt-BR"/>
              </w:rPr>
              <w:t>emendas, furos, rasgos ou defeitos, com</w:t>
            </w:r>
            <w:r w:rsidRPr="00360B4C">
              <w:rPr>
                <w:spacing w:val="-4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bordas </w:t>
            </w:r>
            <w:r w:rsidRPr="00360B4C">
              <w:rPr>
                <w:lang w:val="pt-BR"/>
              </w:rPr>
              <w:t xml:space="preserve">bem acabadas com costuras tipo </w:t>
            </w:r>
            <w:proofErr w:type="spellStart"/>
            <w:r w:rsidRPr="00360B4C">
              <w:rPr>
                <w:lang w:val="pt-BR"/>
              </w:rPr>
              <w:t>overlock</w:t>
            </w:r>
            <w:proofErr w:type="spellEnd"/>
            <w:r w:rsidRPr="00360B4C">
              <w:rPr>
                <w:lang w:val="pt-BR"/>
              </w:rPr>
              <w:t xml:space="preserve">, </w:t>
            </w:r>
            <w:r w:rsidRPr="00360B4C">
              <w:rPr>
                <w:w w:val="95"/>
                <w:lang w:val="pt-BR"/>
              </w:rPr>
              <w:t>decote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redondo,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mangas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proofErr w:type="spellStart"/>
            <w:r w:rsidRPr="00360B4C">
              <w:rPr>
                <w:w w:val="95"/>
                <w:lang w:val="pt-BR"/>
              </w:rPr>
              <w:t>raglan</w:t>
            </w:r>
            <w:proofErr w:type="spellEnd"/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ou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convencional </w:t>
            </w:r>
            <w:r w:rsidRPr="00360B4C">
              <w:rPr>
                <w:lang w:val="pt-BR"/>
              </w:rPr>
              <w:t>longas, com ajuste nos punhos por malha canelada , com abertura na parte posterior e fechamento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total,</w:t>
            </w:r>
            <w:r w:rsidRPr="00360B4C">
              <w:rPr>
                <w:spacing w:val="-30"/>
                <w:lang w:val="pt-BR"/>
              </w:rPr>
              <w:t xml:space="preserve"> </w:t>
            </w:r>
            <w:r w:rsidRPr="00360B4C">
              <w:rPr>
                <w:lang w:val="pt-BR"/>
              </w:rPr>
              <w:t>através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de tiras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pescoço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e cintura , em comprimento suficientes para o fechamento. O avental deve medir no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mínimo 120 cm de comprimento total e 140 cm de largura.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Deverá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apresentar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próprio</w:t>
            </w:r>
            <w:r w:rsidRPr="00360B4C">
              <w:rPr>
                <w:spacing w:val="-17"/>
                <w:lang w:val="pt-BR"/>
              </w:rPr>
              <w:t xml:space="preserve"> </w:t>
            </w:r>
            <w:r w:rsidRPr="00360B4C">
              <w:rPr>
                <w:lang w:val="pt-BR"/>
              </w:rPr>
              <w:t>avental, impresso</w:t>
            </w:r>
            <w:r w:rsidRPr="00360B4C">
              <w:rPr>
                <w:spacing w:val="-30"/>
                <w:lang w:val="pt-BR"/>
              </w:rPr>
              <w:t xml:space="preserve"> </w:t>
            </w:r>
            <w:r w:rsidRPr="00360B4C">
              <w:rPr>
                <w:lang w:val="pt-BR"/>
              </w:rPr>
              <w:t>em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caracteres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indeléveis</w:t>
            </w:r>
            <w:r w:rsidRPr="00360B4C">
              <w:rPr>
                <w:spacing w:val="-30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28"/>
                <w:lang w:val="pt-BR"/>
              </w:rPr>
              <w:t xml:space="preserve"> </w:t>
            </w:r>
            <w:r w:rsidRPr="00360B4C">
              <w:rPr>
                <w:lang w:val="pt-BR"/>
              </w:rPr>
              <w:t>visíveis:</w:t>
            </w:r>
            <w:r w:rsidRPr="00360B4C">
              <w:rPr>
                <w:spacing w:val="-28"/>
                <w:lang w:val="pt-BR"/>
              </w:rPr>
              <w:t xml:space="preserve"> </w:t>
            </w:r>
            <w:r w:rsidRPr="00360B4C">
              <w:rPr>
                <w:lang w:val="pt-BR"/>
              </w:rPr>
              <w:t>o número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CA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(Certificado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27"/>
                <w:lang w:val="pt-BR"/>
              </w:rPr>
              <w:t xml:space="preserve"> </w:t>
            </w:r>
            <w:r w:rsidRPr="00360B4C">
              <w:rPr>
                <w:lang w:val="pt-BR"/>
              </w:rPr>
              <w:t>Aprovação</w:t>
            </w:r>
          </w:p>
        </w:tc>
        <w:tc>
          <w:tcPr>
            <w:tcW w:w="4654" w:type="dxa"/>
            <w:gridSpan w:val="5"/>
          </w:tcPr>
          <w:p w:rsidR="00D340E6" w:rsidRPr="00360B4C" w:rsidRDefault="00D340E6">
            <w:pPr>
              <w:pStyle w:val="TableParagraph"/>
              <w:spacing w:before="3"/>
              <w:rPr>
                <w:b/>
                <w:sz w:val="23"/>
                <w:lang w:val="pt-BR"/>
              </w:rPr>
            </w:pPr>
          </w:p>
          <w:p w:rsidR="00D340E6" w:rsidRPr="00360B4C" w:rsidRDefault="00F12D73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line="252" w:lineRule="auto"/>
              <w:ind w:right="78" w:hanging="32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Identificação: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exibir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corpo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produto,</w:t>
            </w:r>
            <w:r w:rsidRPr="00360B4C">
              <w:rPr>
                <w:spacing w:val="-8"/>
                <w:lang w:val="pt-BR"/>
              </w:rPr>
              <w:t xml:space="preserve"> </w:t>
            </w:r>
            <w:r w:rsidRPr="00360B4C">
              <w:rPr>
                <w:lang w:val="pt-BR"/>
              </w:rPr>
              <w:t>a marca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CA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(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Certificado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de Aprovação).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2" w:line="256" w:lineRule="auto"/>
              <w:ind w:right="72" w:hanging="321"/>
              <w:jc w:val="both"/>
              <w:rPr>
                <w:lang w:val="pt-BR"/>
              </w:rPr>
            </w:pPr>
            <w:r w:rsidRPr="00360B4C">
              <w:rPr>
                <w:w w:val="95"/>
                <w:lang w:val="pt-BR"/>
              </w:rPr>
              <w:t>Deverá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constar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na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embalagem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nome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CNPJ do fabricante ou distribuidor, procedência,</w:t>
            </w:r>
            <w:r w:rsidRPr="00360B4C">
              <w:rPr>
                <w:spacing w:val="-3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nº do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lote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data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fabricação,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prazo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validade, </w:t>
            </w:r>
            <w:r w:rsidRPr="00360B4C">
              <w:rPr>
                <w:lang w:val="pt-BR"/>
              </w:rPr>
              <w:t>nº</w:t>
            </w:r>
            <w:r w:rsidRPr="00360B4C">
              <w:rPr>
                <w:spacing w:val="-28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27"/>
                <w:lang w:val="pt-BR"/>
              </w:rPr>
              <w:t xml:space="preserve"> </w:t>
            </w:r>
            <w:r w:rsidRPr="00360B4C">
              <w:rPr>
                <w:lang w:val="pt-BR"/>
              </w:rPr>
              <w:t>Registro</w:t>
            </w:r>
            <w:r w:rsidRPr="00360B4C">
              <w:rPr>
                <w:spacing w:val="-29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Ministério</w:t>
            </w:r>
            <w:r w:rsidRPr="00360B4C">
              <w:rPr>
                <w:spacing w:val="-27"/>
                <w:lang w:val="pt-BR"/>
              </w:rPr>
              <w:t xml:space="preserve"> </w:t>
            </w:r>
            <w:r w:rsidRPr="00360B4C">
              <w:rPr>
                <w:lang w:val="pt-BR"/>
              </w:rPr>
              <w:t>da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Saúde.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line="254" w:lineRule="auto"/>
              <w:ind w:right="78" w:hanging="32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Identificação: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exibir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corpo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produto,</w:t>
            </w:r>
            <w:r w:rsidRPr="00360B4C">
              <w:rPr>
                <w:spacing w:val="-8"/>
                <w:lang w:val="pt-BR"/>
              </w:rPr>
              <w:t xml:space="preserve"> </w:t>
            </w:r>
            <w:r w:rsidRPr="00360B4C">
              <w:rPr>
                <w:lang w:val="pt-BR"/>
              </w:rPr>
              <w:t>a marca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CA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(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Certificado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de Aprovação).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line="254" w:lineRule="auto"/>
              <w:ind w:right="76" w:hanging="321"/>
              <w:jc w:val="both"/>
              <w:rPr>
                <w:lang w:val="pt-BR"/>
              </w:rPr>
            </w:pPr>
            <w:r w:rsidRPr="00360B4C">
              <w:rPr>
                <w:w w:val="95"/>
                <w:lang w:val="pt-BR"/>
              </w:rPr>
              <w:t>Deverá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constar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na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embalagem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nome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CNPJ do fabricante ou distribuidor, procedência,</w:t>
            </w:r>
            <w:r w:rsidRPr="00360B4C">
              <w:rPr>
                <w:spacing w:val="-3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nº do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lote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data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fabricação,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prazo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1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validade, </w:t>
            </w:r>
            <w:r w:rsidRPr="00360B4C">
              <w:rPr>
                <w:lang w:val="pt-BR"/>
              </w:rPr>
              <w:t>nº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Registro</w:t>
            </w:r>
            <w:r w:rsidRPr="00360B4C">
              <w:rPr>
                <w:spacing w:val="-39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Ministério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da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Saúde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38"/>
                <w:lang w:val="pt-BR"/>
              </w:rPr>
              <w:t xml:space="preserve"> </w:t>
            </w:r>
            <w:r w:rsidRPr="00360B4C">
              <w:rPr>
                <w:lang w:val="pt-BR"/>
              </w:rPr>
              <w:t>CA</w:t>
            </w:r>
          </w:p>
        </w:tc>
      </w:tr>
      <w:tr w:rsidR="00D340E6">
        <w:trPr>
          <w:trHeight w:val="292"/>
        </w:trPr>
        <w:tc>
          <w:tcPr>
            <w:tcW w:w="4663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4658" w:type="dxa"/>
          </w:tcPr>
          <w:p w:rsidR="00D340E6" w:rsidRPr="00360B4C" w:rsidRDefault="00F12D73">
            <w:pPr>
              <w:pStyle w:val="TableParagraph"/>
              <w:tabs>
                <w:tab w:val="left" w:pos="3398"/>
              </w:tabs>
              <w:spacing w:before="2"/>
              <w:ind w:left="115"/>
              <w:rPr>
                <w:lang w:val="pt-BR"/>
              </w:rPr>
            </w:pPr>
            <w:r w:rsidRPr="00360B4C">
              <w:rPr>
                <w:lang w:val="pt-BR"/>
              </w:rPr>
              <w:t>Óculos modelo de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segurança</w:t>
            </w:r>
            <w:r w:rsidRPr="00360B4C">
              <w:rPr>
                <w:spacing w:val="-1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lang w:val="pt-BR"/>
              </w:rPr>
              <w:tab/>
              <w:t>de</w:t>
            </w:r>
            <w:r w:rsidRPr="00360B4C">
              <w:rPr>
                <w:spacing w:val="-1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proteção</w:t>
            </w:r>
          </w:p>
        </w:tc>
        <w:tc>
          <w:tcPr>
            <w:tcW w:w="712" w:type="dxa"/>
            <w:tcBorders>
              <w:right w:val="nil"/>
            </w:tcBorders>
          </w:tcPr>
          <w:p w:rsidR="00D340E6" w:rsidRDefault="00F12D73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line="264" w:lineRule="exact"/>
              <w:ind w:hanging="321"/>
            </w:pPr>
            <w:r>
              <w:rPr>
                <w:w w:val="84"/>
              </w:rPr>
              <w:t>O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D340E6" w:rsidRDefault="00F12D73">
            <w:pPr>
              <w:pStyle w:val="TableParagraph"/>
              <w:spacing w:before="12"/>
              <w:ind w:left="135"/>
            </w:pPr>
            <w:proofErr w:type="spellStart"/>
            <w:r>
              <w:t>produto</w:t>
            </w:r>
            <w:proofErr w:type="spellEnd"/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D340E6" w:rsidRDefault="00F12D73">
            <w:pPr>
              <w:pStyle w:val="TableParagraph"/>
              <w:spacing w:before="12"/>
              <w:ind w:left="128"/>
            </w:pPr>
            <w:proofErr w:type="spellStart"/>
            <w:r>
              <w:t>deverá</w:t>
            </w:r>
            <w:proofErr w:type="spellEnd"/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D340E6" w:rsidRDefault="00F12D73">
            <w:pPr>
              <w:pStyle w:val="TableParagraph"/>
              <w:spacing w:before="12"/>
              <w:ind w:left="111"/>
            </w:pPr>
            <w:r>
              <w:t>ser</w:t>
            </w:r>
          </w:p>
        </w:tc>
        <w:tc>
          <w:tcPr>
            <w:tcW w:w="1522" w:type="dxa"/>
            <w:tcBorders>
              <w:left w:val="nil"/>
            </w:tcBorders>
          </w:tcPr>
          <w:p w:rsidR="00D340E6" w:rsidRDefault="00F12D73">
            <w:pPr>
              <w:pStyle w:val="TableParagraph"/>
              <w:spacing w:before="12"/>
              <w:ind w:left="123"/>
            </w:pPr>
            <w:proofErr w:type="spellStart"/>
            <w:r>
              <w:rPr>
                <w:w w:val="95"/>
              </w:rPr>
              <w:t>acondicionado</w:t>
            </w:r>
            <w:proofErr w:type="spellEnd"/>
          </w:p>
        </w:tc>
      </w:tr>
    </w:tbl>
    <w:p w:rsidR="00D340E6" w:rsidRDefault="00D340E6">
      <w:pPr>
        <w:sectPr w:rsidR="00D340E6">
          <w:headerReference w:type="default" r:id="rId10"/>
          <w:pgSz w:w="16840" w:h="11900" w:orient="landscape"/>
          <w:pgMar w:top="340" w:right="1440" w:bottom="280" w:left="1180" w:header="0" w:footer="0" w:gutter="0"/>
          <w:cols w:space="720"/>
        </w:sectPr>
      </w:pPr>
    </w:p>
    <w:p w:rsidR="00D340E6" w:rsidRDefault="00D340E6">
      <w:pPr>
        <w:pStyle w:val="Corpodetexto"/>
        <w:rPr>
          <w:b/>
          <w:sz w:val="23"/>
        </w:rPr>
      </w:pPr>
    </w:p>
    <w:p w:rsidR="00D340E6" w:rsidRDefault="00F12D73">
      <w:pPr>
        <w:spacing w:before="94"/>
        <w:ind w:left="5625" w:right="5375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1091063</wp:posOffset>
            </wp:positionH>
            <wp:positionV relativeFrom="paragraph">
              <wp:posOffset>-173508</wp:posOffset>
            </wp:positionV>
            <wp:extent cx="806195" cy="56235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195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Secretária</w:t>
      </w:r>
      <w:proofErr w:type="spellEnd"/>
      <w:r>
        <w:rPr>
          <w:b/>
        </w:rPr>
        <w:t xml:space="preserve"> Municipal de </w:t>
      </w:r>
      <w:proofErr w:type="spellStart"/>
      <w:r>
        <w:rPr>
          <w:b/>
        </w:rPr>
        <w:t>Saúde</w:t>
      </w:r>
      <w:proofErr w:type="spellEnd"/>
    </w:p>
    <w:p w:rsidR="00D340E6" w:rsidRDefault="00D340E6">
      <w:pPr>
        <w:pStyle w:val="Corpodetexto"/>
        <w:rPr>
          <w:b/>
          <w:sz w:val="20"/>
        </w:rPr>
      </w:pPr>
    </w:p>
    <w:p w:rsidR="00D340E6" w:rsidRDefault="00D340E6">
      <w:pPr>
        <w:pStyle w:val="Corpodetexto"/>
        <w:rPr>
          <w:b/>
          <w:sz w:val="20"/>
        </w:rPr>
      </w:pPr>
    </w:p>
    <w:p w:rsidR="00D340E6" w:rsidRDefault="00D340E6">
      <w:pPr>
        <w:pStyle w:val="Corpodetexto"/>
        <w:spacing w:before="7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3"/>
        <w:gridCol w:w="4661"/>
        <w:gridCol w:w="4661"/>
      </w:tblGrid>
      <w:tr w:rsidR="00D340E6" w:rsidRPr="00295F08">
        <w:trPr>
          <w:trHeight w:val="3496"/>
        </w:trPr>
        <w:tc>
          <w:tcPr>
            <w:tcW w:w="4663" w:type="dxa"/>
          </w:tcPr>
          <w:p w:rsidR="00D340E6" w:rsidRDefault="00D340E6">
            <w:pPr>
              <w:pStyle w:val="TableParagraph"/>
              <w:rPr>
                <w:b/>
                <w:sz w:val="26"/>
              </w:rPr>
            </w:pPr>
          </w:p>
          <w:p w:rsidR="00D340E6" w:rsidRDefault="00D340E6">
            <w:pPr>
              <w:pStyle w:val="TableParagraph"/>
              <w:rPr>
                <w:b/>
                <w:sz w:val="26"/>
              </w:rPr>
            </w:pPr>
          </w:p>
          <w:p w:rsidR="00D340E6" w:rsidRDefault="00D340E6">
            <w:pPr>
              <w:pStyle w:val="TableParagraph"/>
              <w:rPr>
                <w:b/>
                <w:sz w:val="26"/>
              </w:rPr>
            </w:pPr>
          </w:p>
          <w:p w:rsidR="00D340E6" w:rsidRDefault="00D340E6">
            <w:pPr>
              <w:pStyle w:val="TableParagraph"/>
              <w:rPr>
                <w:b/>
                <w:sz w:val="26"/>
              </w:rPr>
            </w:pPr>
          </w:p>
          <w:p w:rsidR="00D340E6" w:rsidRDefault="00D340E6">
            <w:pPr>
              <w:pStyle w:val="TableParagraph"/>
              <w:rPr>
                <w:b/>
                <w:sz w:val="26"/>
              </w:rPr>
            </w:pPr>
          </w:p>
          <w:p w:rsidR="00D340E6" w:rsidRDefault="00D340E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340E6" w:rsidRDefault="00F12D73">
            <w:pPr>
              <w:pStyle w:val="TableParagraph"/>
              <w:spacing w:before="1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ÓCULOS DE PROTEÇÃO</w:t>
            </w:r>
          </w:p>
        </w:tc>
        <w:tc>
          <w:tcPr>
            <w:tcW w:w="4661" w:type="dxa"/>
          </w:tcPr>
          <w:p w:rsidR="00D340E6" w:rsidRDefault="00F12D73">
            <w:pPr>
              <w:pStyle w:val="TableParagraph"/>
              <w:spacing w:before="4" w:line="254" w:lineRule="auto"/>
              <w:ind w:left="115" w:right="83"/>
              <w:jc w:val="both"/>
            </w:pPr>
            <w:r w:rsidRPr="00360B4C">
              <w:rPr>
                <w:lang w:val="pt-BR"/>
              </w:rPr>
              <w:t>confeccionado em policarbonato ou material similar, transparente e incolor ,leve, durável, resistente,</w:t>
            </w:r>
            <w:r w:rsidRPr="00360B4C">
              <w:rPr>
                <w:spacing w:val="-7"/>
                <w:lang w:val="pt-BR"/>
              </w:rPr>
              <w:t xml:space="preserve"> </w:t>
            </w:r>
            <w:r w:rsidRPr="00360B4C">
              <w:rPr>
                <w:lang w:val="pt-BR"/>
              </w:rPr>
              <w:t>sem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rebarbas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cantos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vivos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,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riscos </w:t>
            </w:r>
            <w:r w:rsidRPr="00360B4C">
              <w:rPr>
                <w:w w:val="95"/>
                <w:lang w:val="pt-BR"/>
              </w:rPr>
              <w:t>ou</w:t>
            </w:r>
            <w:r w:rsidRPr="00360B4C">
              <w:rPr>
                <w:spacing w:val="-2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qualquer</w:t>
            </w:r>
            <w:r w:rsidRPr="00360B4C">
              <w:rPr>
                <w:spacing w:val="-2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defeito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que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cause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lesões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ao</w:t>
            </w:r>
            <w:r w:rsidRPr="00360B4C">
              <w:rPr>
                <w:spacing w:val="-2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usuário. </w:t>
            </w:r>
            <w:proofErr w:type="spellStart"/>
            <w:r w:rsidRPr="00360B4C">
              <w:rPr>
                <w:lang w:val="pt-BR"/>
              </w:rPr>
              <w:t>Confecionado</w:t>
            </w:r>
            <w:proofErr w:type="spellEnd"/>
            <w:r w:rsidRPr="00360B4C">
              <w:rPr>
                <w:lang w:val="pt-BR"/>
              </w:rPr>
              <w:t xml:space="preserve"> com hastes reguláveis e com perfeito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ajuste</w:t>
            </w:r>
            <w:r w:rsidRPr="00360B4C">
              <w:rPr>
                <w:spacing w:val="-31"/>
                <w:lang w:val="pt-BR"/>
              </w:rPr>
              <w:t xml:space="preserve"> </w:t>
            </w:r>
            <w:r w:rsidRPr="00360B4C">
              <w:rPr>
                <w:lang w:val="pt-BR"/>
              </w:rPr>
              <w:t>individual.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Material</w:t>
            </w:r>
            <w:r w:rsidRPr="00360B4C">
              <w:rPr>
                <w:spacing w:val="-31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30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elevado grau de proteção, incluindo proteção lateral , </w:t>
            </w:r>
            <w:r w:rsidRPr="00360B4C">
              <w:rPr>
                <w:w w:val="95"/>
                <w:lang w:val="pt-BR"/>
              </w:rPr>
              <w:t>lentes</w:t>
            </w:r>
            <w:r w:rsidRPr="00360B4C">
              <w:rPr>
                <w:spacing w:val="-2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com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qualidade</w:t>
            </w:r>
            <w:r w:rsidRPr="00360B4C">
              <w:rPr>
                <w:spacing w:val="-23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óptica,</w:t>
            </w:r>
            <w:r w:rsidRPr="00360B4C">
              <w:rPr>
                <w:spacing w:val="-2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livres</w:t>
            </w:r>
            <w:r w:rsidRPr="00360B4C">
              <w:rPr>
                <w:spacing w:val="-2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20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distorções, </w:t>
            </w:r>
            <w:r w:rsidRPr="00360B4C">
              <w:rPr>
                <w:lang w:val="pt-BR"/>
              </w:rPr>
              <w:t>que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não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embace</w:t>
            </w:r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13"/>
                <w:lang w:val="pt-BR"/>
              </w:rPr>
              <w:t xml:space="preserve"> </w:t>
            </w:r>
            <w:r w:rsidRPr="00360B4C">
              <w:rPr>
                <w:lang w:val="pt-BR"/>
              </w:rPr>
              <w:t>se</w:t>
            </w:r>
            <w:r w:rsidRPr="00360B4C">
              <w:rPr>
                <w:spacing w:val="-26"/>
                <w:lang w:val="pt-BR"/>
              </w:rPr>
              <w:t xml:space="preserve"> </w:t>
            </w:r>
            <w:proofErr w:type="spellStart"/>
            <w:r w:rsidRPr="00360B4C">
              <w:rPr>
                <w:lang w:val="pt-BR"/>
              </w:rPr>
              <w:t>adequem</w:t>
            </w:r>
            <w:proofErr w:type="spellEnd"/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a</w:t>
            </w:r>
            <w:r w:rsidRPr="00360B4C">
              <w:rPr>
                <w:spacing w:val="-22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profissionais que usem óculos com lentes corretivas. </w:t>
            </w:r>
            <w:proofErr w:type="spellStart"/>
            <w:r>
              <w:t>Resistente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reprocessamento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métodos</w:t>
            </w:r>
            <w:proofErr w:type="spellEnd"/>
            <w:r>
              <w:t xml:space="preserve"> </w:t>
            </w:r>
            <w:proofErr w:type="spellStart"/>
            <w:r>
              <w:t>normalmente</w:t>
            </w:r>
            <w:proofErr w:type="spellEnd"/>
            <w:r>
              <w:rPr>
                <w:spacing w:val="-27"/>
              </w:rPr>
              <w:t xml:space="preserve"> </w:t>
            </w:r>
            <w:proofErr w:type="spellStart"/>
            <w:r>
              <w:t>usados</w:t>
            </w:r>
            <w:proofErr w:type="spellEnd"/>
            <w:r>
              <w:rPr>
                <w:spacing w:val="-26"/>
              </w:rPr>
              <w:t xml:space="preserve"> </w:t>
            </w:r>
            <w:r>
              <w:t>de</w:t>
            </w:r>
            <w:r>
              <w:rPr>
                <w:spacing w:val="-29"/>
              </w:rPr>
              <w:t xml:space="preserve"> </w:t>
            </w:r>
            <w:proofErr w:type="spellStart"/>
            <w:r>
              <w:t>desinfecção</w:t>
            </w:r>
            <w:proofErr w:type="spellEnd"/>
            <w:r>
              <w:t>.</w:t>
            </w:r>
          </w:p>
        </w:tc>
        <w:tc>
          <w:tcPr>
            <w:tcW w:w="4661" w:type="dxa"/>
          </w:tcPr>
          <w:p w:rsidR="00D340E6" w:rsidRDefault="00F12D73">
            <w:pPr>
              <w:pStyle w:val="TableParagraph"/>
              <w:spacing w:before="4" w:line="254" w:lineRule="auto"/>
              <w:ind w:left="436" w:right="83" w:hanging="1"/>
              <w:jc w:val="both"/>
            </w:pPr>
            <w:r w:rsidRPr="00360B4C">
              <w:rPr>
                <w:lang w:val="pt-BR"/>
              </w:rPr>
              <w:t>individualmente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reembalado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acordo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de </w:t>
            </w:r>
            <w:r w:rsidRPr="00360B4C">
              <w:rPr>
                <w:w w:val="95"/>
                <w:lang w:val="pt-BR"/>
              </w:rPr>
              <w:t>acordo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com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praxe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do</w:t>
            </w:r>
            <w:r w:rsidRPr="00360B4C">
              <w:rPr>
                <w:spacing w:val="-1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fabricante,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garantindo </w:t>
            </w:r>
            <w:r w:rsidRPr="00360B4C">
              <w:rPr>
                <w:lang w:val="pt-BR"/>
              </w:rPr>
              <w:t xml:space="preserve">sua integridade até o uso. </w:t>
            </w:r>
            <w:proofErr w:type="spellStart"/>
            <w:r>
              <w:t>Rotulado</w:t>
            </w:r>
            <w:proofErr w:type="spellEnd"/>
            <w:r>
              <w:t xml:space="preserve"> </w:t>
            </w:r>
            <w:proofErr w:type="spellStart"/>
            <w:r>
              <w:t>conforme</w:t>
            </w:r>
            <w:proofErr w:type="spellEnd"/>
            <w:r>
              <w:rPr>
                <w:spacing w:val="-22"/>
              </w:rPr>
              <w:t xml:space="preserve"> </w:t>
            </w:r>
            <w:r>
              <w:t>a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legislação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20"/>
              </w:rPr>
              <w:t xml:space="preserve"> </w:t>
            </w:r>
            <w:r>
              <w:t>vigor.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54" w:lineRule="auto"/>
              <w:ind w:right="76" w:hanging="32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Deverá constar na embalagem primária nome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CNPJ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18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ou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distribuidor, procedência,nº</w:t>
            </w:r>
            <w:r w:rsidRPr="00360B4C">
              <w:rPr>
                <w:spacing w:val="-37"/>
                <w:lang w:val="pt-BR"/>
              </w:rPr>
              <w:t xml:space="preserve"> </w:t>
            </w:r>
            <w:proofErr w:type="spellStart"/>
            <w:r w:rsidRPr="00360B4C">
              <w:rPr>
                <w:spacing w:val="2"/>
                <w:lang w:val="pt-BR"/>
              </w:rPr>
              <w:t>dolote</w:t>
            </w:r>
            <w:proofErr w:type="spellEnd"/>
            <w:r w:rsidRPr="00360B4C">
              <w:rPr>
                <w:spacing w:val="-35"/>
                <w:lang w:val="pt-BR"/>
              </w:rPr>
              <w:t xml:space="preserve"> </w:t>
            </w:r>
            <w:proofErr w:type="spellStart"/>
            <w:r w:rsidRPr="00360B4C">
              <w:rPr>
                <w:spacing w:val="2"/>
                <w:lang w:val="pt-BR"/>
              </w:rPr>
              <w:t>edata</w:t>
            </w:r>
            <w:proofErr w:type="spellEnd"/>
            <w:r w:rsidRPr="00360B4C">
              <w:rPr>
                <w:spacing w:val="-36"/>
                <w:lang w:val="pt-BR"/>
              </w:rPr>
              <w:t xml:space="preserve"> </w:t>
            </w:r>
            <w:proofErr w:type="spellStart"/>
            <w:r w:rsidRPr="00360B4C">
              <w:rPr>
                <w:lang w:val="pt-BR"/>
              </w:rPr>
              <w:t>defabricação</w:t>
            </w:r>
            <w:proofErr w:type="spellEnd"/>
            <w:r w:rsidRPr="00360B4C">
              <w:rPr>
                <w:lang w:val="pt-BR"/>
              </w:rPr>
              <w:t>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49" w:lineRule="auto"/>
              <w:ind w:right="90" w:hanging="32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Especificar claramente a quantidade de unidades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por</w:t>
            </w:r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embalagem</w:t>
            </w:r>
            <w:r w:rsidRPr="00360B4C">
              <w:rPr>
                <w:spacing w:val="-25"/>
                <w:lang w:val="pt-BR"/>
              </w:rPr>
              <w:t xml:space="preserve"> </w:t>
            </w:r>
            <w:r w:rsidRPr="00360B4C">
              <w:rPr>
                <w:lang w:val="pt-BR"/>
              </w:rPr>
              <w:t>ofertada.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3" w:line="249" w:lineRule="auto"/>
              <w:ind w:right="88" w:hanging="321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Identificação: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exibir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corpo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10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produto,</w:t>
            </w:r>
            <w:r w:rsidRPr="00360B4C">
              <w:rPr>
                <w:spacing w:val="-8"/>
                <w:lang w:val="pt-BR"/>
              </w:rPr>
              <w:t xml:space="preserve"> </w:t>
            </w:r>
            <w:r w:rsidRPr="00360B4C">
              <w:rPr>
                <w:lang w:val="pt-BR"/>
              </w:rPr>
              <w:t>a marca</w:t>
            </w:r>
            <w:r w:rsidRPr="00360B4C">
              <w:rPr>
                <w:spacing w:val="-21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e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spacing w:val="-2"/>
                <w:lang w:val="pt-BR"/>
              </w:rPr>
              <w:t>CA.</w:t>
            </w:r>
          </w:p>
        </w:tc>
      </w:tr>
      <w:tr w:rsidR="00D340E6" w:rsidRPr="00295F08">
        <w:trPr>
          <w:trHeight w:val="3806"/>
        </w:trPr>
        <w:tc>
          <w:tcPr>
            <w:tcW w:w="4663" w:type="dxa"/>
          </w:tcPr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rPr>
                <w:b/>
                <w:sz w:val="26"/>
                <w:lang w:val="pt-BR"/>
              </w:rPr>
            </w:pPr>
          </w:p>
          <w:p w:rsidR="00D340E6" w:rsidRPr="00360B4C" w:rsidRDefault="00D340E6">
            <w:pPr>
              <w:pStyle w:val="TableParagraph"/>
              <w:spacing w:before="9"/>
              <w:rPr>
                <w:b/>
                <w:lang w:val="pt-BR"/>
              </w:rPr>
            </w:pPr>
          </w:p>
          <w:p w:rsidR="00D340E6" w:rsidRPr="00360B4C" w:rsidRDefault="00F12D73">
            <w:pPr>
              <w:pStyle w:val="TableParagraph"/>
              <w:ind w:left="114"/>
              <w:rPr>
                <w:b/>
                <w:sz w:val="24"/>
                <w:lang w:val="pt-BR"/>
              </w:rPr>
            </w:pPr>
            <w:r w:rsidRPr="00360B4C">
              <w:rPr>
                <w:b/>
                <w:w w:val="90"/>
                <w:sz w:val="24"/>
                <w:lang w:val="pt-BR"/>
              </w:rPr>
              <w:t>SAPATILHA, MALHA SIMPLES, ALGODÃO</w:t>
            </w:r>
          </w:p>
          <w:p w:rsidR="00D340E6" w:rsidRPr="00360B4C" w:rsidRDefault="00F12D73">
            <w:pPr>
              <w:pStyle w:val="TableParagraph"/>
              <w:spacing w:before="19"/>
              <w:ind w:left="1430"/>
              <w:rPr>
                <w:b/>
                <w:sz w:val="24"/>
                <w:lang w:val="pt-BR"/>
              </w:rPr>
            </w:pPr>
            <w:r w:rsidRPr="00360B4C">
              <w:rPr>
                <w:b/>
                <w:sz w:val="24"/>
                <w:lang w:val="pt-BR"/>
              </w:rPr>
              <w:t>TAMANHO ÚNICO</w:t>
            </w:r>
          </w:p>
        </w:tc>
        <w:tc>
          <w:tcPr>
            <w:tcW w:w="4661" w:type="dxa"/>
          </w:tcPr>
          <w:p w:rsidR="00D340E6" w:rsidRPr="00360B4C" w:rsidRDefault="00D340E6">
            <w:pPr>
              <w:pStyle w:val="TableParagraph"/>
              <w:spacing w:before="6"/>
              <w:rPr>
                <w:b/>
                <w:sz w:val="23"/>
                <w:lang w:val="pt-BR"/>
              </w:rPr>
            </w:pPr>
          </w:p>
          <w:p w:rsidR="00D340E6" w:rsidRPr="00360B4C" w:rsidRDefault="00F12D73">
            <w:pPr>
              <w:pStyle w:val="TableParagraph"/>
              <w:spacing w:line="254" w:lineRule="auto"/>
              <w:ind w:left="115" w:right="85"/>
              <w:jc w:val="both"/>
              <w:rPr>
                <w:lang w:val="pt-BR"/>
              </w:rPr>
            </w:pPr>
            <w:r w:rsidRPr="00360B4C">
              <w:rPr>
                <w:w w:val="95"/>
                <w:lang w:val="pt-BR"/>
              </w:rPr>
              <w:t>Sapatilha</w:t>
            </w:r>
            <w:r w:rsidRPr="00360B4C">
              <w:rPr>
                <w:spacing w:val="-14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1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malha</w:t>
            </w:r>
            <w:r w:rsidRPr="00360B4C">
              <w:rPr>
                <w:spacing w:val="-1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simples-protetor</w:t>
            </w:r>
            <w:r w:rsidRPr="00360B4C">
              <w:rPr>
                <w:spacing w:val="-1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de</w:t>
            </w:r>
            <w:r w:rsidRPr="00360B4C">
              <w:rPr>
                <w:spacing w:val="-1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calçado- </w:t>
            </w:r>
            <w:proofErr w:type="spellStart"/>
            <w:r w:rsidRPr="00360B4C">
              <w:rPr>
                <w:w w:val="95"/>
                <w:lang w:val="pt-BR"/>
              </w:rPr>
              <w:t>propé</w:t>
            </w:r>
            <w:proofErr w:type="spellEnd"/>
            <w:r w:rsidRPr="00360B4C">
              <w:rPr>
                <w:w w:val="95"/>
                <w:lang w:val="pt-BR"/>
              </w:rPr>
              <w:t>-</w:t>
            </w:r>
            <w:r w:rsidRPr="00360B4C">
              <w:rPr>
                <w:spacing w:val="-28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confeccionada</w:t>
            </w:r>
            <w:r w:rsidRPr="00360B4C">
              <w:rPr>
                <w:spacing w:val="-2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tecido</w:t>
            </w:r>
            <w:r w:rsidRPr="00360B4C">
              <w:rPr>
                <w:spacing w:val="-2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tipo</w:t>
            </w:r>
            <w:r w:rsidRPr="00360B4C">
              <w:rPr>
                <w:spacing w:val="-26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malha</w:t>
            </w:r>
            <w:r w:rsidRPr="00360B4C">
              <w:rPr>
                <w:spacing w:val="-2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canelada </w:t>
            </w:r>
            <w:r w:rsidRPr="00360B4C">
              <w:rPr>
                <w:lang w:val="pt-BR"/>
              </w:rPr>
              <w:t>em</w:t>
            </w:r>
            <w:r w:rsidRPr="00360B4C">
              <w:rPr>
                <w:spacing w:val="-37"/>
                <w:lang w:val="pt-BR"/>
              </w:rPr>
              <w:t xml:space="preserve"> </w:t>
            </w:r>
            <w:r w:rsidRPr="00360B4C">
              <w:rPr>
                <w:lang w:val="pt-BR"/>
              </w:rPr>
              <w:t>100%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algodão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boa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qualidade,</w:t>
            </w:r>
            <w:r w:rsidRPr="00360B4C">
              <w:rPr>
                <w:spacing w:val="-36"/>
                <w:lang w:val="pt-BR"/>
              </w:rPr>
              <w:t xml:space="preserve"> </w:t>
            </w:r>
            <w:r w:rsidRPr="00360B4C">
              <w:rPr>
                <w:lang w:val="pt-BR"/>
              </w:rPr>
              <w:t>sem</w:t>
            </w:r>
            <w:r w:rsidRPr="00360B4C">
              <w:rPr>
                <w:spacing w:val="-52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falhas </w:t>
            </w:r>
            <w:r w:rsidRPr="00360B4C">
              <w:rPr>
                <w:w w:val="95"/>
                <w:lang w:val="pt-BR"/>
              </w:rPr>
              <w:t>na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trama,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resistente,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tamanho</w:t>
            </w:r>
            <w:r w:rsidRPr="00360B4C">
              <w:rPr>
                <w:spacing w:val="-17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único,</w:t>
            </w:r>
            <w:r w:rsidRPr="00360B4C">
              <w:rPr>
                <w:spacing w:val="-19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adaptável</w:t>
            </w:r>
            <w:r w:rsidRPr="00360B4C">
              <w:rPr>
                <w:spacing w:val="-15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a </w:t>
            </w:r>
            <w:r w:rsidRPr="00360B4C">
              <w:rPr>
                <w:lang w:val="pt-BR"/>
              </w:rPr>
              <w:t xml:space="preserve">toda grade de numeração de calçados, </w:t>
            </w:r>
            <w:r w:rsidRPr="00360B4C">
              <w:rPr>
                <w:w w:val="95"/>
                <w:lang w:val="pt-BR"/>
              </w:rPr>
              <w:t xml:space="preserve">elasticidade que permita cobertura completa do </w:t>
            </w:r>
            <w:r w:rsidRPr="00360B4C">
              <w:rPr>
                <w:lang w:val="pt-BR"/>
              </w:rPr>
              <w:t>pé, com bordas de elástico bem acabadas e costuradas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com</w:t>
            </w:r>
            <w:r w:rsidRPr="00360B4C">
              <w:rPr>
                <w:spacing w:val="-23"/>
                <w:lang w:val="pt-BR"/>
              </w:rPr>
              <w:t xml:space="preserve"> </w:t>
            </w:r>
            <w:r w:rsidRPr="00360B4C">
              <w:rPr>
                <w:lang w:val="pt-BR"/>
              </w:rPr>
              <w:t>reforço,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reutilizável.</w:t>
            </w:r>
          </w:p>
        </w:tc>
        <w:tc>
          <w:tcPr>
            <w:tcW w:w="4661" w:type="dxa"/>
          </w:tcPr>
          <w:p w:rsidR="00D340E6" w:rsidRDefault="00F12D73">
            <w:pPr>
              <w:pStyle w:val="TableParagraph"/>
              <w:numPr>
                <w:ilvl w:val="0"/>
                <w:numId w:val="4"/>
              </w:numPr>
              <w:tabs>
                <w:tab w:val="left" w:pos="576"/>
              </w:tabs>
              <w:spacing w:line="254" w:lineRule="auto"/>
              <w:ind w:right="85" w:hanging="278"/>
              <w:jc w:val="both"/>
            </w:pPr>
            <w:r w:rsidRPr="00360B4C">
              <w:rPr>
                <w:lang w:val="pt-BR"/>
              </w:rPr>
              <w:t>O produto deverá ser acondicionado e reembalado de acordo com a praxe do fabricante, que garanta a integridade do produto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até</w:t>
            </w:r>
            <w:r w:rsidRPr="00360B4C">
              <w:rPr>
                <w:spacing w:val="-12"/>
                <w:lang w:val="pt-BR"/>
              </w:rPr>
              <w:t xml:space="preserve"> </w:t>
            </w:r>
            <w:r w:rsidRPr="00360B4C">
              <w:rPr>
                <w:lang w:val="pt-BR"/>
              </w:rPr>
              <w:t>o</w:t>
            </w:r>
            <w:r w:rsidRPr="00360B4C">
              <w:rPr>
                <w:spacing w:val="-14"/>
                <w:lang w:val="pt-BR"/>
              </w:rPr>
              <w:t xml:space="preserve"> </w:t>
            </w:r>
            <w:r w:rsidRPr="00360B4C">
              <w:rPr>
                <w:lang w:val="pt-BR"/>
              </w:rPr>
              <w:t>momento</w:t>
            </w:r>
            <w:r w:rsidRPr="00360B4C">
              <w:rPr>
                <w:spacing w:val="-9"/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Pr="00360B4C">
              <w:rPr>
                <w:spacing w:val="-11"/>
                <w:lang w:val="pt-BR"/>
              </w:rPr>
              <w:t xml:space="preserve"> </w:t>
            </w:r>
            <w:r w:rsidRPr="00360B4C">
              <w:rPr>
                <w:lang w:val="pt-BR"/>
              </w:rPr>
              <w:t>sua</w:t>
            </w:r>
            <w:r w:rsidRPr="00360B4C">
              <w:rPr>
                <w:spacing w:val="-11"/>
                <w:lang w:val="pt-BR"/>
              </w:rPr>
              <w:t xml:space="preserve"> </w:t>
            </w:r>
            <w:r w:rsidRPr="00360B4C">
              <w:rPr>
                <w:lang w:val="pt-BR"/>
              </w:rPr>
              <w:t xml:space="preserve">utilização. </w:t>
            </w:r>
            <w:proofErr w:type="spellStart"/>
            <w:r>
              <w:t>Rotulado</w:t>
            </w:r>
            <w:proofErr w:type="spellEnd"/>
            <w:r>
              <w:rPr>
                <w:spacing w:val="-42"/>
              </w:rPr>
              <w:t xml:space="preserve"> </w:t>
            </w:r>
            <w:r w:rsidR="00C24DB1">
              <w:rPr>
                <w:spacing w:val="-42"/>
              </w:rPr>
              <w:t xml:space="preserve"> </w:t>
            </w:r>
            <w:proofErr w:type="spellStart"/>
            <w:r>
              <w:t>conforme</w:t>
            </w:r>
            <w:proofErr w:type="spellEnd"/>
            <w:r>
              <w:rPr>
                <w:spacing w:val="-42"/>
              </w:rPr>
              <w:t xml:space="preserve"> </w:t>
            </w:r>
            <w:r>
              <w:t>a</w:t>
            </w:r>
            <w:r>
              <w:rPr>
                <w:spacing w:val="-41"/>
              </w:rPr>
              <w:t xml:space="preserve"> </w:t>
            </w:r>
            <w:proofErr w:type="spellStart"/>
            <w:r>
              <w:t>legislação</w:t>
            </w:r>
            <w:proofErr w:type="spellEnd"/>
            <w:r>
              <w:rPr>
                <w:spacing w:val="-42"/>
              </w:rPr>
              <w:t xml:space="preserve"> </w:t>
            </w:r>
            <w:proofErr w:type="spellStart"/>
            <w:r>
              <w:t>em</w:t>
            </w:r>
            <w:proofErr w:type="spellEnd"/>
            <w:r>
              <w:rPr>
                <w:spacing w:val="-40"/>
              </w:rPr>
              <w:t xml:space="preserve"> </w:t>
            </w:r>
            <w:r>
              <w:t>vigor.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4"/>
              </w:numPr>
              <w:tabs>
                <w:tab w:val="left" w:pos="576"/>
              </w:tabs>
              <w:spacing w:line="254" w:lineRule="auto"/>
              <w:ind w:right="85" w:hanging="278"/>
              <w:jc w:val="both"/>
              <w:rPr>
                <w:lang w:val="pt-BR"/>
              </w:rPr>
            </w:pPr>
            <w:r w:rsidRPr="00360B4C">
              <w:rPr>
                <w:w w:val="95"/>
                <w:lang w:val="pt-BR"/>
              </w:rPr>
              <w:t>Deverá</w:t>
            </w:r>
            <w:r w:rsidRPr="00360B4C">
              <w:rPr>
                <w:spacing w:val="-42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constar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na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>embalagem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spacing w:val="4"/>
                <w:w w:val="95"/>
                <w:lang w:val="pt-BR"/>
              </w:rPr>
              <w:t>nome</w:t>
            </w:r>
            <w:r w:rsidR="00C24DB1">
              <w:rPr>
                <w:spacing w:val="4"/>
                <w:w w:val="95"/>
                <w:lang w:val="pt-BR"/>
              </w:rPr>
              <w:t xml:space="preserve"> </w:t>
            </w:r>
            <w:r w:rsidRPr="00360B4C">
              <w:rPr>
                <w:spacing w:val="4"/>
                <w:w w:val="95"/>
                <w:lang w:val="pt-BR"/>
              </w:rPr>
              <w:t>e</w:t>
            </w:r>
            <w:r w:rsidRPr="00360B4C">
              <w:rPr>
                <w:spacing w:val="-41"/>
                <w:w w:val="95"/>
                <w:lang w:val="pt-BR"/>
              </w:rPr>
              <w:t xml:space="preserve"> </w:t>
            </w:r>
            <w:r w:rsidRPr="00360B4C">
              <w:rPr>
                <w:w w:val="95"/>
                <w:lang w:val="pt-BR"/>
              </w:rPr>
              <w:t xml:space="preserve">CNPJ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ou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distribuidor,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procedência, nº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lote</w:t>
            </w:r>
            <w:r w:rsidRPr="00360B4C">
              <w:rPr>
                <w:spacing w:val="-30"/>
                <w:lang w:val="pt-BR"/>
              </w:rPr>
              <w:t xml:space="preserve"> </w:t>
            </w:r>
            <w:r w:rsidRPr="00360B4C">
              <w:rPr>
                <w:lang w:val="pt-BR"/>
              </w:rPr>
              <w:t>data</w:t>
            </w:r>
            <w:r w:rsidR="00C24DB1">
              <w:rPr>
                <w:lang w:val="pt-BR"/>
              </w:rPr>
              <w:t xml:space="preserve"> </w:t>
            </w:r>
            <w:r w:rsidRPr="00360B4C">
              <w:rPr>
                <w:lang w:val="pt-BR"/>
              </w:rPr>
              <w:t>de</w:t>
            </w:r>
            <w:r w:rsidR="00C24DB1">
              <w:rPr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fabricação,</w:t>
            </w:r>
            <w:r w:rsidRPr="00360B4C">
              <w:rPr>
                <w:spacing w:val="-35"/>
                <w:lang w:val="pt-BR"/>
              </w:rPr>
              <w:t xml:space="preserve"> </w:t>
            </w:r>
            <w:r w:rsidRPr="00360B4C">
              <w:rPr>
                <w:lang w:val="pt-BR"/>
              </w:rPr>
              <w:t>nº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="00C24DB1">
              <w:rPr>
                <w:lang w:val="pt-BR"/>
              </w:rPr>
              <w:t xml:space="preserve"> </w:t>
            </w:r>
            <w:r w:rsidRPr="00360B4C">
              <w:rPr>
                <w:lang w:val="pt-BR"/>
              </w:rPr>
              <w:t>Registro no</w:t>
            </w:r>
            <w:r w:rsidRPr="00360B4C">
              <w:rPr>
                <w:spacing w:val="-20"/>
                <w:lang w:val="pt-BR"/>
              </w:rPr>
              <w:t xml:space="preserve"> </w:t>
            </w:r>
            <w:r w:rsidRPr="00360B4C">
              <w:rPr>
                <w:lang w:val="pt-BR"/>
              </w:rPr>
              <w:t>Ministério</w:t>
            </w:r>
            <w:r w:rsidRPr="00360B4C">
              <w:rPr>
                <w:spacing w:val="-19"/>
                <w:lang w:val="pt-BR"/>
              </w:rPr>
              <w:t xml:space="preserve"> </w:t>
            </w:r>
            <w:r w:rsidRPr="00360B4C">
              <w:rPr>
                <w:lang w:val="pt-BR"/>
              </w:rPr>
              <w:t>da</w:t>
            </w:r>
            <w:r w:rsidRPr="00360B4C">
              <w:rPr>
                <w:spacing w:val="-16"/>
                <w:lang w:val="pt-BR"/>
              </w:rPr>
              <w:t xml:space="preserve"> </w:t>
            </w:r>
            <w:r w:rsidRPr="00360B4C">
              <w:rPr>
                <w:lang w:val="pt-BR"/>
              </w:rPr>
              <w:t>Saúde.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4"/>
              </w:numPr>
              <w:tabs>
                <w:tab w:val="left" w:pos="576"/>
              </w:tabs>
              <w:spacing w:line="254" w:lineRule="auto"/>
              <w:ind w:right="90" w:hanging="278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Especificar claramente a quantidade de unidades</w:t>
            </w:r>
            <w:r w:rsidRPr="00360B4C">
              <w:rPr>
                <w:spacing w:val="-24"/>
                <w:lang w:val="pt-BR"/>
              </w:rPr>
              <w:t xml:space="preserve"> </w:t>
            </w:r>
            <w:r w:rsidRPr="00360B4C">
              <w:rPr>
                <w:lang w:val="pt-BR"/>
              </w:rPr>
              <w:t>por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embalagem</w:t>
            </w:r>
            <w:r w:rsidRPr="00360B4C">
              <w:rPr>
                <w:spacing w:val="-26"/>
                <w:lang w:val="pt-BR"/>
              </w:rPr>
              <w:t xml:space="preserve"> </w:t>
            </w:r>
            <w:r w:rsidRPr="00360B4C">
              <w:rPr>
                <w:lang w:val="pt-BR"/>
              </w:rPr>
              <w:t>ofertada.</w:t>
            </w:r>
          </w:p>
          <w:p w:rsidR="00D340E6" w:rsidRPr="00360B4C" w:rsidRDefault="00F12D73">
            <w:pPr>
              <w:pStyle w:val="TableParagraph"/>
              <w:numPr>
                <w:ilvl w:val="0"/>
                <w:numId w:val="4"/>
              </w:numPr>
              <w:tabs>
                <w:tab w:val="left" w:pos="576"/>
              </w:tabs>
              <w:spacing w:line="249" w:lineRule="auto"/>
              <w:ind w:right="88" w:hanging="278"/>
              <w:jc w:val="both"/>
              <w:rPr>
                <w:lang w:val="pt-BR"/>
              </w:rPr>
            </w:pPr>
            <w:r w:rsidRPr="00360B4C">
              <w:rPr>
                <w:lang w:val="pt-BR"/>
              </w:rPr>
              <w:t>Identificação:</w:t>
            </w:r>
            <w:r w:rsidRPr="00360B4C">
              <w:rPr>
                <w:spacing w:val="-32"/>
                <w:lang w:val="pt-BR"/>
              </w:rPr>
              <w:t xml:space="preserve"> </w:t>
            </w:r>
            <w:r w:rsidRPr="00360B4C">
              <w:rPr>
                <w:lang w:val="pt-BR"/>
              </w:rPr>
              <w:t>exibir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no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corpo</w:t>
            </w:r>
            <w:r w:rsidRPr="00360B4C">
              <w:rPr>
                <w:spacing w:val="-34"/>
                <w:lang w:val="pt-BR"/>
              </w:rPr>
              <w:t xml:space="preserve"> </w:t>
            </w:r>
            <w:r w:rsidRPr="00360B4C">
              <w:rPr>
                <w:lang w:val="pt-BR"/>
              </w:rPr>
              <w:t>do</w:t>
            </w:r>
            <w:r w:rsidRPr="00360B4C">
              <w:rPr>
                <w:spacing w:val="-33"/>
                <w:lang w:val="pt-BR"/>
              </w:rPr>
              <w:t xml:space="preserve"> </w:t>
            </w:r>
            <w:r w:rsidRPr="00360B4C">
              <w:rPr>
                <w:lang w:val="pt-BR"/>
              </w:rPr>
              <w:t>produto,</w:t>
            </w:r>
            <w:r w:rsidRPr="00360B4C">
              <w:rPr>
                <w:spacing w:val="-30"/>
                <w:lang w:val="pt-BR"/>
              </w:rPr>
              <w:t xml:space="preserve"> </w:t>
            </w:r>
            <w:r w:rsidRPr="00360B4C">
              <w:rPr>
                <w:lang w:val="pt-BR"/>
              </w:rPr>
              <w:t>a marca do</w:t>
            </w:r>
            <w:r w:rsidRPr="00360B4C">
              <w:rPr>
                <w:spacing w:val="-41"/>
                <w:lang w:val="pt-BR"/>
              </w:rPr>
              <w:t xml:space="preserve"> </w:t>
            </w:r>
            <w:r w:rsidRPr="00360B4C">
              <w:rPr>
                <w:lang w:val="pt-BR"/>
              </w:rPr>
              <w:t>fabricante.</w:t>
            </w:r>
          </w:p>
        </w:tc>
      </w:tr>
    </w:tbl>
    <w:p w:rsidR="00D340E6" w:rsidRDefault="00D340E6">
      <w:pPr>
        <w:spacing w:line="249" w:lineRule="auto"/>
        <w:jc w:val="both"/>
        <w:rPr>
          <w:lang w:val="pt-BR"/>
        </w:rPr>
      </w:pPr>
    </w:p>
    <w:p w:rsidR="00C24DB1" w:rsidRDefault="00C24DB1">
      <w:pPr>
        <w:rPr>
          <w:lang w:val="pt-BR"/>
        </w:rPr>
      </w:pPr>
    </w:p>
    <w:sectPr w:rsidR="00C24DB1" w:rsidSect="00295F08">
      <w:headerReference w:type="default" r:id="rId11"/>
      <w:pgSz w:w="16840" w:h="11900" w:orient="landscape"/>
      <w:pgMar w:top="340" w:right="1440" w:bottom="280" w:left="1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5B7" w:rsidRDefault="005D75B7" w:rsidP="00D340E6">
      <w:r>
        <w:separator/>
      </w:r>
    </w:p>
  </w:endnote>
  <w:endnote w:type="continuationSeparator" w:id="0">
    <w:p w:rsidR="005D75B7" w:rsidRDefault="005D75B7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5B7" w:rsidRDefault="005D75B7" w:rsidP="00D340E6">
      <w:r>
        <w:separator/>
      </w:r>
    </w:p>
  </w:footnote>
  <w:footnote w:type="continuationSeparator" w:id="0">
    <w:p w:rsidR="005D75B7" w:rsidRDefault="005D75B7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E6" w:rsidRDefault="00D340E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295F08"/>
    <w:rsid w:val="00360B4C"/>
    <w:rsid w:val="005D75B7"/>
    <w:rsid w:val="00746E98"/>
    <w:rsid w:val="00C24DB1"/>
    <w:rsid w:val="00D340E6"/>
    <w:rsid w:val="00DC4E20"/>
    <w:rsid w:val="00E342E1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3</cp:revision>
  <dcterms:created xsi:type="dcterms:W3CDTF">2019-02-06T13:40:00Z</dcterms:created>
  <dcterms:modified xsi:type="dcterms:W3CDTF">2019-02-06T13:46:00Z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