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F4AB8">
        <w:rPr>
          <w:rFonts w:ascii="Verdana" w:hAnsi="Verdana"/>
          <w:b/>
          <w:sz w:val="24"/>
          <w:szCs w:val="24"/>
        </w:rPr>
        <w:t>C. São Paulo, 157</w:t>
      </w:r>
      <w:r w:rsidR="00A01D43">
        <w:rPr>
          <w:rFonts w:ascii="Verdana" w:hAnsi="Verdana"/>
          <w:b/>
          <w:sz w:val="24"/>
          <w:szCs w:val="24"/>
        </w:rPr>
        <w:t>, Ano 66,</w:t>
      </w:r>
      <w:r w:rsidR="0045353A">
        <w:rPr>
          <w:rFonts w:ascii="Verdana" w:hAnsi="Verdana"/>
          <w:b/>
          <w:sz w:val="24"/>
          <w:szCs w:val="24"/>
        </w:rPr>
        <w:t xml:space="preserve"> </w:t>
      </w:r>
      <w:r w:rsidR="001E6612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="0045353A">
        <w:rPr>
          <w:rFonts w:ascii="Verdana" w:hAnsi="Verdana"/>
          <w:b/>
          <w:sz w:val="24"/>
          <w:szCs w:val="24"/>
        </w:rPr>
        <w:t>Quint</w:t>
      </w:r>
      <w:r w:rsidR="00C0650E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2E3FDA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45353A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2F4AB8" w:rsidRDefault="002F4AB8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>GABINETE DO PREFEITO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>RICARDO NUNES</w:t>
      </w:r>
    </w:p>
    <w:p w:rsid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>DECRETOS</w:t>
      </w:r>
    </w:p>
    <w:p w:rsid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60.451, DE 11 DE AGOSTO DE </w:t>
      </w:r>
      <w:proofErr w:type="gramStart"/>
      <w:r w:rsidRPr="002F4AB8">
        <w:rPr>
          <w:rFonts w:ascii="Verdana" w:hAnsi="Verdana"/>
          <w:b/>
          <w:sz w:val="24"/>
          <w:szCs w:val="24"/>
        </w:rPr>
        <w:t>2021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Abre Crédito Adicional Suplementar de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R$ 1.966.039,10 de acordo com a Lei nº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17.544, de 30 de dezembro de 2020.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2F4AB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2F4AB8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2F4AB8">
        <w:rPr>
          <w:rFonts w:ascii="Verdana" w:hAnsi="Verdana"/>
          <w:sz w:val="24"/>
          <w:szCs w:val="24"/>
        </w:rPr>
        <w:t>atividades da Secretaria Munic</w:t>
      </w:r>
      <w:r>
        <w:rPr>
          <w:rFonts w:ascii="Verdana" w:hAnsi="Verdana"/>
          <w:sz w:val="24"/>
          <w:szCs w:val="24"/>
        </w:rPr>
        <w:t xml:space="preserve">ipal de Infraestrutura Urbana e </w:t>
      </w:r>
      <w:r w:rsidRPr="002F4AB8">
        <w:rPr>
          <w:rFonts w:ascii="Verdana" w:hAnsi="Verdana"/>
          <w:sz w:val="24"/>
          <w:szCs w:val="24"/>
        </w:rPr>
        <w:t xml:space="preserve">Obras, da </w:t>
      </w:r>
      <w:r w:rsidRPr="00137B1D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2F4AB8">
        <w:rPr>
          <w:rFonts w:ascii="Verdana" w:hAnsi="Verdana"/>
          <w:sz w:val="24"/>
          <w:szCs w:val="24"/>
        </w:rPr>
        <w:t>, do Fundo Mu</w:t>
      </w:r>
      <w:r>
        <w:rPr>
          <w:rFonts w:ascii="Verdana" w:hAnsi="Verdana"/>
          <w:sz w:val="24"/>
          <w:szCs w:val="24"/>
        </w:rPr>
        <w:t xml:space="preserve">nicipal de Saúde, da Secretaria </w:t>
      </w:r>
      <w:r w:rsidRPr="002F4AB8">
        <w:rPr>
          <w:rFonts w:ascii="Verdana" w:hAnsi="Verdana"/>
          <w:sz w:val="24"/>
          <w:szCs w:val="24"/>
        </w:rPr>
        <w:t>Municipal de Direitos Huma</w:t>
      </w:r>
      <w:r>
        <w:rPr>
          <w:rFonts w:ascii="Verdana" w:hAnsi="Verdana"/>
          <w:sz w:val="24"/>
          <w:szCs w:val="24"/>
        </w:rPr>
        <w:t xml:space="preserve">nos e Cidadania e da Secretaria </w:t>
      </w:r>
      <w:r w:rsidRPr="002F4AB8">
        <w:rPr>
          <w:rFonts w:ascii="Verdana" w:hAnsi="Verdana"/>
          <w:sz w:val="24"/>
          <w:szCs w:val="24"/>
        </w:rPr>
        <w:t>Municipal de Educação,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F4AB8">
        <w:rPr>
          <w:rFonts w:ascii="Verdana" w:hAnsi="Verdana"/>
          <w:sz w:val="24"/>
          <w:szCs w:val="24"/>
        </w:rPr>
        <w:t>A :</w:t>
      </w:r>
      <w:proofErr w:type="gramEnd"/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Artigo 1º - Fica aberto crédi</w:t>
      </w:r>
      <w:r w:rsidR="00137B1D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137B1D">
        <w:rPr>
          <w:rFonts w:ascii="Verdana" w:hAnsi="Verdana"/>
          <w:sz w:val="24"/>
          <w:szCs w:val="24"/>
        </w:rPr>
        <w:t xml:space="preserve">R$ 1.966.039,10 (um </w:t>
      </w:r>
      <w:r w:rsidRPr="002F4AB8">
        <w:rPr>
          <w:rFonts w:ascii="Verdana" w:hAnsi="Verdana"/>
          <w:sz w:val="24"/>
          <w:szCs w:val="24"/>
        </w:rPr>
        <w:t>milhão e novecentos e sess</w:t>
      </w:r>
      <w:r w:rsidR="00137B1D">
        <w:rPr>
          <w:rFonts w:ascii="Verdana" w:hAnsi="Verdana"/>
          <w:sz w:val="24"/>
          <w:szCs w:val="24"/>
        </w:rPr>
        <w:t xml:space="preserve">enta e seis mil e trinta e nove reais e dez </w:t>
      </w:r>
      <w:r w:rsidRPr="002F4AB8">
        <w:rPr>
          <w:rFonts w:ascii="Verdana" w:hAnsi="Verdana"/>
          <w:sz w:val="24"/>
          <w:szCs w:val="24"/>
        </w:rPr>
        <w:t>centavos), suple</w:t>
      </w:r>
      <w:r w:rsidR="00137B1D">
        <w:rPr>
          <w:rFonts w:ascii="Verdana" w:hAnsi="Verdana"/>
          <w:sz w:val="24"/>
          <w:szCs w:val="24"/>
        </w:rPr>
        <w:t>mentar</w:t>
      </w:r>
      <w:proofErr w:type="gramEnd"/>
      <w:r w:rsidR="00137B1D">
        <w:rPr>
          <w:rFonts w:ascii="Verdana" w:hAnsi="Verdana"/>
          <w:sz w:val="24"/>
          <w:szCs w:val="24"/>
        </w:rPr>
        <w:t xml:space="preserve"> às seguintes dotações do </w:t>
      </w:r>
      <w:r w:rsidRPr="002F4AB8">
        <w:rPr>
          <w:rFonts w:ascii="Verdana" w:hAnsi="Verdana"/>
          <w:sz w:val="24"/>
          <w:szCs w:val="24"/>
        </w:rPr>
        <w:t>orçamento vigente: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drawing>
          <wp:inline distT="0" distB="0" distL="0" distR="0" wp14:anchorId="2043C566" wp14:editId="62F88B48">
            <wp:extent cx="5286375" cy="2457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B1D" w:rsidRDefault="00137B1D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lastRenderedPageBreak/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2F4AB8">
        <w:rPr>
          <w:rFonts w:ascii="Verdana" w:hAnsi="Verdana"/>
          <w:sz w:val="24"/>
          <w:szCs w:val="24"/>
        </w:rPr>
        <w:t>far-se-á através de recursos pr</w:t>
      </w:r>
      <w:r w:rsidR="00137B1D">
        <w:rPr>
          <w:rFonts w:ascii="Verdana" w:hAnsi="Verdana"/>
          <w:sz w:val="24"/>
          <w:szCs w:val="24"/>
        </w:rPr>
        <w:t xml:space="preserve">ovenientes da anulação parcial, </w:t>
      </w:r>
      <w:r w:rsidRPr="002F4AB8">
        <w:rPr>
          <w:rFonts w:ascii="Verdana" w:hAnsi="Verdana"/>
          <w:sz w:val="24"/>
          <w:szCs w:val="24"/>
        </w:rPr>
        <w:t>em igual importância, das seguintes dotações: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drawing>
          <wp:inline distT="0" distB="0" distL="0" distR="0" wp14:anchorId="67AFD27E" wp14:editId="14E71725">
            <wp:extent cx="5057775" cy="30670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0E" w:rsidRDefault="00C0650E" w:rsidP="00A01D4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Artigo 3º - Este decreto </w:t>
      </w:r>
      <w:r w:rsidR="00137B1D">
        <w:rPr>
          <w:rFonts w:ascii="Verdana" w:hAnsi="Verdana"/>
          <w:sz w:val="24"/>
          <w:szCs w:val="24"/>
        </w:rPr>
        <w:t xml:space="preserve">entrará em vigor na data de sua </w:t>
      </w:r>
      <w:r w:rsidRPr="002F4AB8">
        <w:rPr>
          <w:rFonts w:ascii="Verdana" w:hAnsi="Verdana"/>
          <w:sz w:val="24"/>
          <w:szCs w:val="24"/>
        </w:rPr>
        <w:t>publicação.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PREFEITURA DO MUNICÍPIO DE SÃO </w:t>
      </w:r>
      <w:r w:rsidR="00137B1D">
        <w:rPr>
          <w:rFonts w:ascii="Verdana" w:hAnsi="Verdana"/>
          <w:sz w:val="24"/>
          <w:szCs w:val="24"/>
        </w:rPr>
        <w:t xml:space="preserve">PAULO, em 11 de </w:t>
      </w:r>
      <w:r w:rsidRPr="002F4AB8">
        <w:rPr>
          <w:rFonts w:ascii="Verdana" w:hAnsi="Verdana"/>
          <w:sz w:val="24"/>
          <w:szCs w:val="24"/>
        </w:rPr>
        <w:t>agosto de 2021, 468º da Fundação de São Paulo.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F4AB8">
        <w:rPr>
          <w:rFonts w:ascii="Verdana" w:hAnsi="Verdana"/>
          <w:sz w:val="24"/>
          <w:szCs w:val="24"/>
        </w:rPr>
        <w:t>Prefeito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GUILHERME BUENO D</w:t>
      </w:r>
      <w:r w:rsidR="00137B1D">
        <w:rPr>
          <w:rFonts w:ascii="Verdana" w:hAnsi="Verdana"/>
          <w:sz w:val="24"/>
          <w:szCs w:val="24"/>
        </w:rPr>
        <w:t xml:space="preserve">E CAMARGO, Secretário Municipal </w:t>
      </w:r>
      <w:r w:rsidRPr="002F4AB8">
        <w:rPr>
          <w:rFonts w:ascii="Verdana" w:hAnsi="Verdana"/>
          <w:sz w:val="24"/>
          <w:szCs w:val="24"/>
        </w:rPr>
        <w:t xml:space="preserve">da </w:t>
      </w:r>
      <w:proofErr w:type="gramStart"/>
      <w:r w:rsidRPr="002F4AB8">
        <w:rPr>
          <w:rFonts w:ascii="Verdana" w:hAnsi="Verdana"/>
          <w:sz w:val="24"/>
          <w:szCs w:val="24"/>
        </w:rPr>
        <w:t>Fazenda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Publicado na Secretaria</w:t>
      </w:r>
      <w:r w:rsidR="00137B1D">
        <w:rPr>
          <w:rFonts w:ascii="Verdana" w:hAnsi="Verdana"/>
          <w:sz w:val="24"/>
          <w:szCs w:val="24"/>
        </w:rPr>
        <w:t xml:space="preserve"> de Governo Municipal, em 11 de </w:t>
      </w:r>
      <w:r w:rsidRPr="002F4AB8">
        <w:rPr>
          <w:rFonts w:ascii="Verdana" w:hAnsi="Verdana"/>
          <w:sz w:val="24"/>
          <w:szCs w:val="24"/>
        </w:rPr>
        <w:t>agosto de 2021.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 xml:space="preserve">DECRETO Nº 60.452, DE 11 DE AGOSTO DE </w:t>
      </w:r>
      <w:proofErr w:type="gramStart"/>
      <w:r w:rsidRPr="002F4AB8">
        <w:rPr>
          <w:rFonts w:ascii="Verdana" w:hAnsi="Verdana"/>
          <w:b/>
          <w:sz w:val="24"/>
          <w:szCs w:val="24"/>
        </w:rPr>
        <w:t>2021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Abre Crédito Adicional Suplementar de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R$ 1.406.000,00 de acordo com a Lei nº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17.544, de 30 de dezembro de 2020.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RICARDO NUNES, Pref</w:t>
      </w:r>
      <w:r w:rsidR="00137B1D">
        <w:rPr>
          <w:rFonts w:ascii="Verdana" w:hAnsi="Verdana"/>
          <w:sz w:val="24"/>
          <w:szCs w:val="24"/>
        </w:rPr>
        <w:t xml:space="preserve">eito do Município de São Paulo, </w:t>
      </w:r>
      <w:r w:rsidRPr="002F4AB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37B1D">
        <w:rPr>
          <w:rFonts w:ascii="Verdana" w:hAnsi="Verdana"/>
          <w:sz w:val="24"/>
          <w:szCs w:val="24"/>
        </w:rPr>
        <w:t xml:space="preserve">tida na Lei nº 17.544, de 30 de </w:t>
      </w:r>
      <w:r w:rsidRPr="002F4AB8">
        <w:rPr>
          <w:rFonts w:ascii="Verdana" w:hAnsi="Verdana"/>
          <w:sz w:val="24"/>
          <w:szCs w:val="24"/>
        </w:rPr>
        <w:t>dezembro de 2020, e visando pos</w:t>
      </w:r>
      <w:r w:rsidR="00137B1D">
        <w:rPr>
          <w:rFonts w:ascii="Verdana" w:hAnsi="Verdana"/>
          <w:sz w:val="24"/>
          <w:szCs w:val="24"/>
        </w:rPr>
        <w:t xml:space="preserve">sibilitar despesas inerentes às </w:t>
      </w:r>
      <w:r w:rsidRPr="002F4AB8">
        <w:rPr>
          <w:rFonts w:ascii="Verdana" w:hAnsi="Verdana"/>
          <w:sz w:val="24"/>
          <w:szCs w:val="24"/>
        </w:rPr>
        <w:t>atividades da Secretaria Municipal de Esportes e Lazer, a Secretaria Municipal de Direitos Hum</w:t>
      </w:r>
      <w:r w:rsidR="00137B1D">
        <w:rPr>
          <w:rFonts w:ascii="Verdana" w:hAnsi="Verdana"/>
          <w:sz w:val="24"/>
          <w:szCs w:val="24"/>
        </w:rPr>
        <w:t xml:space="preserve">anos e Cidadania, da </w:t>
      </w:r>
      <w:r w:rsidR="00137B1D" w:rsidRPr="00137B1D">
        <w:rPr>
          <w:rFonts w:ascii="Verdana" w:hAnsi="Verdana"/>
          <w:b/>
          <w:sz w:val="24"/>
          <w:szCs w:val="24"/>
        </w:rPr>
        <w:t xml:space="preserve">Secretaria </w:t>
      </w:r>
      <w:r w:rsidRPr="00137B1D">
        <w:rPr>
          <w:rFonts w:ascii="Verdana" w:hAnsi="Verdana"/>
          <w:b/>
          <w:sz w:val="24"/>
          <w:szCs w:val="24"/>
        </w:rPr>
        <w:t>Municipal de Desenvolvimento Econ</w:t>
      </w:r>
      <w:r w:rsidR="00137B1D" w:rsidRPr="00137B1D">
        <w:rPr>
          <w:rFonts w:ascii="Verdana" w:hAnsi="Verdana"/>
          <w:b/>
          <w:sz w:val="24"/>
          <w:szCs w:val="24"/>
        </w:rPr>
        <w:t>ômico, Trabalho e Turismo</w:t>
      </w:r>
      <w:r w:rsidR="00137B1D">
        <w:rPr>
          <w:rFonts w:ascii="Verdana" w:hAnsi="Verdana"/>
          <w:sz w:val="24"/>
          <w:szCs w:val="24"/>
        </w:rPr>
        <w:t xml:space="preserve"> e </w:t>
      </w:r>
      <w:r w:rsidRPr="002F4AB8">
        <w:rPr>
          <w:rFonts w:ascii="Verdana" w:hAnsi="Verdana"/>
          <w:sz w:val="24"/>
          <w:szCs w:val="24"/>
        </w:rPr>
        <w:t>do Fundo Municipal de Saúde,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F4AB8">
        <w:rPr>
          <w:rFonts w:ascii="Verdana" w:hAnsi="Verdana"/>
          <w:sz w:val="24"/>
          <w:szCs w:val="24"/>
        </w:rPr>
        <w:t>A :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Artigo 1º - Fica aberto crédito adicional de R$ 1.406.000,00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(um milhão e quatrocentos e seis mil reais), suplementar às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137B1D">
        <w:rPr>
          <w:rFonts w:ascii="Verdana" w:hAnsi="Verdana"/>
          <w:sz w:val="24"/>
          <w:szCs w:val="24"/>
        </w:rPr>
        <w:t xml:space="preserve"> </w:t>
      </w:r>
      <w:proofErr w:type="gramEnd"/>
      <w:r w:rsidRPr="002F4AB8">
        <w:rPr>
          <w:rFonts w:ascii="Verdana" w:hAnsi="Verdana"/>
          <w:sz w:val="24"/>
          <w:szCs w:val="24"/>
        </w:rPr>
        <w:t>seguintes dotações do orçamento vigente:</w:t>
      </w:r>
      <w:r w:rsidRPr="002F4AB8">
        <w:rPr>
          <w:rFonts w:ascii="Verdana" w:hAnsi="Verdana"/>
          <w:sz w:val="24"/>
          <w:szCs w:val="24"/>
        </w:rPr>
        <w:cr/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CB166C5" wp14:editId="7ECD0DF5">
            <wp:extent cx="5400675" cy="21526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drawing>
          <wp:inline distT="0" distB="0" distL="0" distR="0" wp14:anchorId="533BB800" wp14:editId="350EB510">
            <wp:extent cx="5334000" cy="6096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FB" w:rsidRDefault="003D22FB" w:rsidP="00C06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2F4AB8">
        <w:rPr>
          <w:rFonts w:ascii="Verdana" w:hAnsi="Verdana"/>
          <w:sz w:val="24"/>
          <w:szCs w:val="24"/>
        </w:rPr>
        <w:t>far-se-á através de recursos pr</w:t>
      </w:r>
      <w:r w:rsidR="00137B1D">
        <w:rPr>
          <w:rFonts w:ascii="Verdana" w:hAnsi="Verdana"/>
          <w:sz w:val="24"/>
          <w:szCs w:val="24"/>
        </w:rPr>
        <w:t xml:space="preserve">ovenientes da anulação parcial, </w:t>
      </w:r>
      <w:r w:rsidRPr="002F4AB8">
        <w:rPr>
          <w:rFonts w:ascii="Verdana" w:hAnsi="Verdana"/>
          <w:sz w:val="24"/>
          <w:szCs w:val="24"/>
        </w:rPr>
        <w:t>em igual importância, das seguintes dotações: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drawing>
          <wp:inline distT="0" distB="0" distL="0" distR="0" wp14:anchorId="03AFAC7B" wp14:editId="057896D2">
            <wp:extent cx="5400675" cy="9525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Artigo 3º - Este decreto </w:t>
      </w:r>
      <w:r w:rsidR="00137B1D">
        <w:rPr>
          <w:rFonts w:ascii="Verdana" w:hAnsi="Verdana"/>
          <w:sz w:val="24"/>
          <w:szCs w:val="24"/>
        </w:rPr>
        <w:t xml:space="preserve">entrará em vigor na data de sua </w:t>
      </w:r>
      <w:r w:rsidRPr="002F4AB8">
        <w:rPr>
          <w:rFonts w:ascii="Verdana" w:hAnsi="Verdana"/>
          <w:sz w:val="24"/>
          <w:szCs w:val="24"/>
        </w:rPr>
        <w:t>publicação.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PREFEITURA DO MUNICÍPIO DE S</w:t>
      </w:r>
      <w:r w:rsidR="00137B1D">
        <w:rPr>
          <w:rFonts w:ascii="Verdana" w:hAnsi="Verdana"/>
          <w:sz w:val="24"/>
          <w:szCs w:val="24"/>
        </w:rPr>
        <w:t xml:space="preserve">ÃO PAULO, em 11 de </w:t>
      </w:r>
      <w:r w:rsidRPr="002F4AB8">
        <w:rPr>
          <w:rFonts w:ascii="Verdana" w:hAnsi="Verdana"/>
          <w:sz w:val="24"/>
          <w:szCs w:val="24"/>
        </w:rPr>
        <w:t>agosto de 2021, 468º da Fundação de São Paulo.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F4AB8">
        <w:rPr>
          <w:rFonts w:ascii="Verdana" w:hAnsi="Verdana"/>
          <w:sz w:val="24"/>
          <w:szCs w:val="24"/>
        </w:rPr>
        <w:t>Prefeito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GUILHERME BUENO D</w:t>
      </w:r>
      <w:r w:rsidR="00137B1D">
        <w:rPr>
          <w:rFonts w:ascii="Verdana" w:hAnsi="Verdana"/>
          <w:sz w:val="24"/>
          <w:szCs w:val="24"/>
        </w:rPr>
        <w:t xml:space="preserve">E CAMARGO, Secretário Municipal </w:t>
      </w:r>
      <w:r w:rsidRPr="002F4AB8">
        <w:rPr>
          <w:rFonts w:ascii="Verdana" w:hAnsi="Verdana"/>
          <w:sz w:val="24"/>
          <w:szCs w:val="24"/>
        </w:rPr>
        <w:t xml:space="preserve">da </w:t>
      </w:r>
      <w:proofErr w:type="gramStart"/>
      <w:r w:rsidRPr="002F4AB8">
        <w:rPr>
          <w:rFonts w:ascii="Verdana" w:hAnsi="Verdana"/>
          <w:sz w:val="24"/>
          <w:szCs w:val="24"/>
        </w:rPr>
        <w:t>Fazenda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Publicado na Secretaria</w:t>
      </w:r>
      <w:r w:rsidR="00137B1D">
        <w:rPr>
          <w:rFonts w:ascii="Verdana" w:hAnsi="Verdana"/>
          <w:sz w:val="24"/>
          <w:szCs w:val="24"/>
        </w:rPr>
        <w:t xml:space="preserve"> de Governo Municipal, em 11 de </w:t>
      </w:r>
      <w:r w:rsidRPr="002F4AB8">
        <w:rPr>
          <w:rFonts w:ascii="Verdana" w:hAnsi="Verdana"/>
          <w:sz w:val="24"/>
          <w:szCs w:val="24"/>
        </w:rPr>
        <w:t>agosto de 2021.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Pr="002F4AB8" w:rsidRDefault="002F4AB8" w:rsidP="002F4A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4AB8">
        <w:rPr>
          <w:rFonts w:ascii="Verdana" w:hAnsi="Verdana"/>
          <w:b/>
          <w:sz w:val="24"/>
          <w:szCs w:val="24"/>
        </w:rPr>
        <w:t xml:space="preserve">DECRETO Nº 60.453, DE 11 DE AGOSTO DE </w:t>
      </w:r>
      <w:proofErr w:type="gramStart"/>
      <w:r w:rsidRPr="002F4AB8">
        <w:rPr>
          <w:rFonts w:ascii="Verdana" w:hAnsi="Verdana"/>
          <w:b/>
          <w:sz w:val="24"/>
          <w:szCs w:val="24"/>
        </w:rPr>
        <w:t>2021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Abre Crédito Adicional Suplementar de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R$ 2.082.000,00 de acordo com a Lei nº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17.544, de 30 de dezembro de 2020.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RICARDO NUNES, Pref</w:t>
      </w:r>
      <w:r w:rsidR="00137B1D">
        <w:rPr>
          <w:rFonts w:ascii="Verdana" w:hAnsi="Verdana"/>
          <w:sz w:val="24"/>
          <w:szCs w:val="24"/>
        </w:rPr>
        <w:t xml:space="preserve">eito do Município de São Paulo, </w:t>
      </w:r>
      <w:r w:rsidRPr="002F4AB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37B1D">
        <w:rPr>
          <w:rFonts w:ascii="Verdana" w:hAnsi="Verdana"/>
          <w:sz w:val="24"/>
          <w:szCs w:val="24"/>
        </w:rPr>
        <w:t xml:space="preserve">tida na Lei nº 17.544, de 30 de </w:t>
      </w:r>
      <w:r w:rsidRPr="002F4AB8">
        <w:rPr>
          <w:rFonts w:ascii="Verdana" w:hAnsi="Verdana"/>
          <w:sz w:val="24"/>
          <w:szCs w:val="24"/>
        </w:rPr>
        <w:t>dezembro de 2020, e visando pos</w:t>
      </w:r>
      <w:r w:rsidR="00137B1D">
        <w:rPr>
          <w:rFonts w:ascii="Verdana" w:hAnsi="Verdana"/>
          <w:sz w:val="24"/>
          <w:szCs w:val="24"/>
        </w:rPr>
        <w:t xml:space="preserve">sibilitar despesas inerentes às </w:t>
      </w:r>
      <w:r w:rsidRPr="002F4AB8">
        <w:rPr>
          <w:rFonts w:ascii="Verdana" w:hAnsi="Verdana"/>
          <w:sz w:val="24"/>
          <w:szCs w:val="24"/>
        </w:rPr>
        <w:t xml:space="preserve">atividades da </w:t>
      </w:r>
      <w:r w:rsidRPr="00137B1D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2F4AB8">
        <w:rPr>
          <w:rFonts w:ascii="Verdana" w:hAnsi="Verdana"/>
          <w:sz w:val="24"/>
          <w:szCs w:val="24"/>
        </w:rPr>
        <w:t>, da Secr</w:t>
      </w:r>
      <w:r w:rsidR="00137B1D">
        <w:rPr>
          <w:rFonts w:ascii="Verdana" w:hAnsi="Verdana"/>
          <w:sz w:val="24"/>
          <w:szCs w:val="24"/>
        </w:rPr>
        <w:t xml:space="preserve">etaria Municipal de Cultura, da </w:t>
      </w:r>
      <w:r w:rsidRPr="002F4AB8">
        <w:rPr>
          <w:rFonts w:ascii="Verdana" w:hAnsi="Verdana"/>
          <w:sz w:val="24"/>
          <w:szCs w:val="24"/>
        </w:rPr>
        <w:t>Secretaria Municipal de Esportes</w:t>
      </w:r>
      <w:r w:rsidR="00137B1D">
        <w:rPr>
          <w:rFonts w:ascii="Verdana" w:hAnsi="Verdana"/>
          <w:sz w:val="24"/>
          <w:szCs w:val="24"/>
        </w:rPr>
        <w:t xml:space="preserve"> e Lazer, do Fundo Municipal </w:t>
      </w:r>
      <w:r w:rsidRPr="002F4AB8">
        <w:rPr>
          <w:rFonts w:ascii="Verdana" w:hAnsi="Verdana"/>
          <w:sz w:val="24"/>
          <w:szCs w:val="24"/>
        </w:rPr>
        <w:t>de Saúde e da Subprefeitura Jabaquara,</w:t>
      </w:r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F4AB8">
        <w:rPr>
          <w:rFonts w:ascii="Verdana" w:hAnsi="Verdana"/>
          <w:sz w:val="24"/>
          <w:szCs w:val="24"/>
        </w:rPr>
        <w:t>A :</w:t>
      </w:r>
      <w:proofErr w:type="gramEnd"/>
    </w:p>
    <w:p w:rsidR="002F4AB8" w:rsidRP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lastRenderedPageBreak/>
        <w:t>Artigo 1º - Fica aberto crédito adicional de R$ 2.082.000,00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t>(dois milhões e oitenta e dois mil reais), suplementar às seguintes dotações do orçamento vigente:</w:t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  <w:r w:rsidRPr="002F4AB8">
        <w:rPr>
          <w:rFonts w:ascii="Verdana" w:hAnsi="Verdana"/>
          <w:sz w:val="24"/>
          <w:szCs w:val="24"/>
        </w:rPr>
        <w:drawing>
          <wp:inline distT="0" distB="0" distL="0" distR="0" wp14:anchorId="605A5BF1" wp14:editId="05861B73">
            <wp:extent cx="5238750" cy="31051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B8" w:rsidRDefault="002F4AB8" w:rsidP="002F4A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4AB8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1B0F75">
        <w:rPr>
          <w:rFonts w:ascii="Verdana" w:hAnsi="Verdana"/>
          <w:sz w:val="24"/>
          <w:szCs w:val="24"/>
        </w:rPr>
        <w:t>far-se-á através de recursos pr</w:t>
      </w:r>
      <w:r w:rsidR="00137B1D">
        <w:rPr>
          <w:rFonts w:ascii="Verdana" w:hAnsi="Verdana"/>
          <w:sz w:val="24"/>
          <w:szCs w:val="24"/>
        </w:rPr>
        <w:t xml:space="preserve">ovenientes da anulação parcial, </w:t>
      </w:r>
      <w:r w:rsidRPr="001B0F75">
        <w:rPr>
          <w:rFonts w:ascii="Verdana" w:hAnsi="Verdana"/>
          <w:sz w:val="24"/>
          <w:szCs w:val="24"/>
        </w:rPr>
        <w:t>em igual importância, das seguintes dotações: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drawing>
          <wp:inline distT="0" distB="0" distL="0" distR="0" wp14:anchorId="63AE9F7A" wp14:editId="3D29054E">
            <wp:extent cx="5353050" cy="1695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Artigo 3º - Este decreto </w:t>
      </w:r>
      <w:r w:rsidR="00137B1D">
        <w:rPr>
          <w:rFonts w:ascii="Verdana" w:hAnsi="Verdana"/>
          <w:sz w:val="24"/>
          <w:szCs w:val="24"/>
        </w:rPr>
        <w:t xml:space="preserve">entrará em vigor na data de sua </w:t>
      </w:r>
      <w:r w:rsidRPr="001B0F75">
        <w:rPr>
          <w:rFonts w:ascii="Verdana" w:hAnsi="Verdana"/>
          <w:sz w:val="24"/>
          <w:szCs w:val="24"/>
        </w:rPr>
        <w:t>publicação.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PREFEITURA DO MUNICÍPI</w:t>
      </w:r>
      <w:r w:rsidR="00137B1D">
        <w:rPr>
          <w:rFonts w:ascii="Verdana" w:hAnsi="Verdana"/>
          <w:sz w:val="24"/>
          <w:szCs w:val="24"/>
        </w:rPr>
        <w:t xml:space="preserve">O DE SÃO PAULO, em 11 de </w:t>
      </w:r>
      <w:r w:rsidRPr="001B0F75">
        <w:rPr>
          <w:rFonts w:ascii="Verdana" w:hAnsi="Verdana"/>
          <w:sz w:val="24"/>
          <w:szCs w:val="24"/>
        </w:rPr>
        <w:t>agosto de 2021, 468º da Fundação de São Paulo.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0F75">
        <w:rPr>
          <w:rFonts w:ascii="Verdana" w:hAnsi="Verdana"/>
          <w:sz w:val="24"/>
          <w:szCs w:val="24"/>
        </w:rPr>
        <w:t>Prefeito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GUILHERME BUENO D</w:t>
      </w:r>
      <w:r w:rsidR="00137B1D">
        <w:rPr>
          <w:rFonts w:ascii="Verdana" w:hAnsi="Verdana"/>
          <w:sz w:val="24"/>
          <w:szCs w:val="24"/>
        </w:rPr>
        <w:t xml:space="preserve">E CAMARGO, Secretário Municipal </w:t>
      </w:r>
      <w:r w:rsidRPr="001B0F75">
        <w:rPr>
          <w:rFonts w:ascii="Verdana" w:hAnsi="Verdana"/>
          <w:sz w:val="24"/>
          <w:szCs w:val="24"/>
        </w:rPr>
        <w:t xml:space="preserve">da </w:t>
      </w:r>
      <w:proofErr w:type="gramStart"/>
      <w:r w:rsidRPr="001B0F75">
        <w:rPr>
          <w:rFonts w:ascii="Verdana" w:hAnsi="Verdana"/>
          <w:sz w:val="24"/>
          <w:szCs w:val="24"/>
        </w:rPr>
        <w:t>Fazenda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Publicado na Secretaria</w:t>
      </w:r>
      <w:r w:rsidR="00137B1D">
        <w:rPr>
          <w:rFonts w:ascii="Verdana" w:hAnsi="Verdana"/>
          <w:sz w:val="24"/>
          <w:szCs w:val="24"/>
        </w:rPr>
        <w:t xml:space="preserve"> de Governo Municipal, em 11 de </w:t>
      </w:r>
      <w:r w:rsidRPr="001B0F75">
        <w:rPr>
          <w:rFonts w:ascii="Verdana" w:hAnsi="Verdana"/>
          <w:sz w:val="24"/>
          <w:szCs w:val="24"/>
        </w:rPr>
        <w:t>agosto de 2021.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F75">
        <w:rPr>
          <w:rFonts w:ascii="Verdana" w:hAnsi="Verdana"/>
          <w:b/>
          <w:sz w:val="24"/>
          <w:szCs w:val="24"/>
        </w:rPr>
        <w:t xml:space="preserve">DECRETO Nº 60.454, DE 11 DE AGOSTO DE </w:t>
      </w:r>
      <w:proofErr w:type="gramStart"/>
      <w:r w:rsidRPr="001B0F75">
        <w:rPr>
          <w:rFonts w:ascii="Verdana" w:hAnsi="Verdana"/>
          <w:b/>
          <w:sz w:val="24"/>
          <w:szCs w:val="24"/>
        </w:rPr>
        <w:t>2021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Abre Crédito Adicional Suplementar de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R$ 1.667.075,91 de acordo com a Lei nº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17.544, de 30 de dezembro de 2020.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lastRenderedPageBreak/>
        <w:t>RICARDO NUNES, Prefeito do Município de São Paulo,</w:t>
      </w:r>
      <w:r w:rsidR="00137B1D">
        <w:rPr>
          <w:rFonts w:ascii="Verdana" w:hAnsi="Verdana"/>
          <w:sz w:val="24"/>
          <w:szCs w:val="24"/>
        </w:rPr>
        <w:t xml:space="preserve"> </w:t>
      </w:r>
      <w:r w:rsidRPr="001B0F7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37B1D">
        <w:rPr>
          <w:rFonts w:ascii="Verdana" w:hAnsi="Verdana"/>
          <w:sz w:val="24"/>
          <w:szCs w:val="24"/>
        </w:rPr>
        <w:t xml:space="preserve">tida na Lei nº 17.544, de 30 de </w:t>
      </w:r>
      <w:r w:rsidRPr="001B0F75">
        <w:rPr>
          <w:rFonts w:ascii="Verdana" w:hAnsi="Verdana"/>
          <w:sz w:val="24"/>
          <w:szCs w:val="24"/>
        </w:rPr>
        <w:t xml:space="preserve">dezembro de 2020, e visando </w:t>
      </w:r>
      <w:r w:rsidR="00137B1D">
        <w:rPr>
          <w:rFonts w:ascii="Verdana" w:hAnsi="Verdana"/>
          <w:sz w:val="24"/>
          <w:szCs w:val="24"/>
        </w:rPr>
        <w:t xml:space="preserve">possibilitar despesas inerentes </w:t>
      </w:r>
      <w:r w:rsidRPr="001B0F75">
        <w:rPr>
          <w:rFonts w:ascii="Verdana" w:hAnsi="Verdana"/>
          <w:sz w:val="24"/>
          <w:szCs w:val="24"/>
        </w:rPr>
        <w:t xml:space="preserve">às atividades da Secretaria </w:t>
      </w:r>
      <w:r w:rsidR="00137B1D">
        <w:rPr>
          <w:rFonts w:ascii="Verdana" w:hAnsi="Verdana"/>
          <w:sz w:val="24"/>
          <w:szCs w:val="24"/>
        </w:rPr>
        <w:t xml:space="preserve">Municipal de Direitos Humanos e </w:t>
      </w:r>
      <w:r w:rsidRPr="001B0F75">
        <w:rPr>
          <w:rFonts w:ascii="Verdana" w:hAnsi="Verdana"/>
          <w:sz w:val="24"/>
          <w:szCs w:val="24"/>
        </w:rPr>
        <w:t xml:space="preserve">Cidadania, do Fundo Municipal </w:t>
      </w:r>
      <w:r w:rsidR="00137B1D">
        <w:rPr>
          <w:rFonts w:ascii="Verdana" w:hAnsi="Verdana"/>
          <w:sz w:val="24"/>
          <w:szCs w:val="24"/>
        </w:rPr>
        <w:t xml:space="preserve">de Saúde, da Subprefeitura Casa </w:t>
      </w:r>
      <w:r w:rsidRPr="001B0F75">
        <w:rPr>
          <w:rFonts w:ascii="Verdana" w:hAnsi="Verdana"/>
          <w:sz w:val="24"/>
          <w:szCs w:val="24"/>
        </w:rPr>
        <w:t>Verde/Cachoeirinha, da Subprefeitura de Guaianases, Subprefeitura Aricanduva/Formosa/C</w:t>
      </w:r>
      <w:r w:rsidR="00137B1D">
        <w:rPr>
          <w:rFonts w:ascii="Verdana" w:hAnsi="Verdana"/>
          <w:sz w:val="24"/>
          <w:szCs w:val="24"/>
        </w:rPr>
        <w:t xml:space="preserve">arrão, da Subprefeitura Jaçanã/ </w:t>
      </w:r>
      <w:r w:rsidRPr="001B0F75">
        <w:rPr>
          <w:rFonts w:ascii="Verdana" w:hAnsi="Verdana"/>
          <w:sz w:val="24"/>
          <w:szCs w:val="24"/>
        </w:rPr>
        <w:t>Tremembé, Subprefeitura Lapa</w:t>
      </w:r>
      <w:r w:rsidR="00137B1D">
        <w:rPr>
          <w:rFonts w:ascii="Verdana" w:hAnsi="Verdana"/>
          <w:sz w:val="24"/>
          <w:szCs w:val="24"/>
        </w:rPr>
        <w:t xml:space="preserve">, da Subprefeitura Santo Amaro, </w:t>
      </w:r>
      <w:r w:rsidRPr="00137B1D">
        <w:rPr>
          <w:rFonts w:ascii="Verdana" w:hAnsi="Verdana"/>
          <w:b/>
          <w:sz w:val="24"/>
          <w:szCs w:val="24"/>
        </w:rPr>
        <w:t>Secretaria Municipal de Dese</w:t>
      </w:r>
      <w:r w:rsidR="00137B1D" w:rsidRPr="00137B1D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137B1D">
        <w:rPr>
          <w:rFonts w:ascii="Verdana" w:hAnsi="Verdana"/>
          <w:b/>
          <w:sz w:val="24"/>
          <w:szCs w:val="24"/>
        </w:rPr>
        <w:t>e Turismo</w:t>
      </w:r>
      <w:r w:rsidRPr="001B0F75">
        <w:rPr>
          <w:rFonts w:ascii="Verdana" w:hAnsi="Verdana"/>
          <w:sz w:val="24"/>
          <w:szCs w:val="24"/>
        </w:rPr>
        <w:t xml:space="preserve">, da Secretaria Municipal de Esportes e </w:t>
      </w:r>
      <w:r w:rsidR="00137B1D">
        <w:rPr>
          <w:rFonts w:ascii="Verdana" w:hAnsi="Verdana"/>
          <w:sz w:val="24"/>
          <w:szCs w:val="24"/>
        </w:rPr>
        <w:t xml:space="preserve">Lazer, da </w:t>
      </w:r>
      <w:r w:rsidRPr="001B0F75">
        <w:rPr>
          <w:rFonts w:ascii="Verdana" w:hAnsi="Verdana"/>
          <w:sz w:val="24"/>
          <w:szCs w:val="24"/>
        </w:rPr>
        <w:t>Subprefeitura São Miguel Pauli</w:t>
      </w:r>
      <w:r w:rsidR="00137B1D">
        <w:rPr>
          <w:rFonts w:ascii="Verdana" w:hAnsi="Verdana"/>
          <w:sz w:val="24"/>
          <w:szCs w:val="24"/>
        </w:rPr>
        <w:t xml:space="preserve">sta, da Secretaria Municipal de </w:t>
      </w:r>
      <w:r w:rsidRPr="001B0F75">
        <w:rPr>
          <w:rFonts w:ascii="Verdana" w:hAnsi="Verdana"/>
          <w:sz w:val="24"/>
          <w:szCs w:val="24"/>
        </w:rPr>
        <w:t>Inovação e Tecnologia e da Subprefeitura Vila Mariana,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B0F75">
        <w:rPr>
          <w:rFonts w:ascii="Verdana" w:hAnsi="Verdana"/>
          <w:sz w:val="24"/>
          <w:szCs w:val="24"/>
        </w:rPr>
        <w:t>A :</w:t>
      </w:r>
      <w:proofErr w:type="gramEnd"/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1º - Fica aberto crédi</w:t>
      </w:r>
      <w:r w:rsidR="00137B1D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137B1D">
        <w:rPr>
          <w:rFonts w:ascii="Verdana" w:hAnsi="Verdana"/>
          <w:sz w:val="24"/>
          <w:szCs w:val="24"/>
        </w:rPr>
        <w:t xml:space="preserve">R$ 1.667.075,91 </w:t>
      </w:r>
      <w:r w:rsidRPr="001B0F75">
        <w:rPr>
          <w:rFonts w:ascii="Verdana" w:hAnsi="Verdana"/>
          <w:sz w:val="24"/>
          <w:szCs w:val="24"/>
        </w:rPr>
        <w:t>(um milhão e seiscentos e sessenta e sete mil e sete</w:t>
      </w:r>
      <w:r w:rsidR="00137B1D">
        <w:rPr>
          <w:rFonts w:ascii="Verdana" w:hAnsi="Verdana"/>
          <w:sz w:val="24"/>
          <w:szCs w:val="24"/>
        </w:rPr>
        <w:t xml:space="preserve">nta e cinco </w:t>
      </w:r>
      <w:r w:rsidRPr="001B0F75">
        <w:rPr>
          <w:rFonts w:ascii="Verdana" w:hAnsi="Verdana"/>
          <w:sz w:val="24"/>
          <w:szCs w:val="24"/>
        </w:rPr>
        <w:t>reais e noventa e um centavos), suple</w:t>
      </w:r>
      <w:r w:rsidR="00137B1D">
        <w:rPr>
          <w:rFonts w:ascii="Verdana" w:hAnsi="Verdana"/>
          <w:sz w:val="24"/>
          <w:szCs w:val="24"/>
        </w:rPr>
        <w:t>mentar</w:t>
      </w:r>
      <w:proofErr w:type="gramEnd"/>
      <w:r w:rsidR="00137B1D">
        <w:rPr>
          <w:rFonts w:ascii="Verdana" w:hAnsi="Verdana"/>
          <w:sz w:val="24"/>
          <w:szCs w:val="24"/>
        </w:rPr>
        <w:t xml:space="preserve"> às seguintes dotações do </w:t>
      </w:r>
      <w:r w:rsidRPr="001B0F75">
        <w:rPr>
          <w:rFonts w:ascii="Verdana" w:hAnsi="Verdana"/>
          <w:sz w:val="24"/>
          <w:szCs w:val="24"/>
        </w:rPr>
        <w:t>orçamento vigente: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drawing>
          <wp:inline distT="0" distB="0" distL="0" distR="0" wp14:anchorId="675B6347" wp14:editId="6D40E36F">
            <wp:extent cx="5238750" cy="39528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B9EE497" wp14:editId="0871EF5A">
            <wp:extent cx="4857750" cy="24288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1B0F75">
        <w:rPr>
          <w:rFonts w:ascii="Verdana" w:hAnsi="Verdana"/>
          <w:sz w:val="24"/>
          <w:szCs w:val="24"/>
        </w:rPr>
        <w:t>far-se-á através de recursos pr</w:t>
      </w:r>
      <w:r w:rsidR="00137B1D">
        <w:rPr>
          <w:rFonts w:ascii="Verdana" w:hAnsi="Verdana"/>
          <w:sz w:val="24"/>
          <w:szCs w:val="24"/>
        </w:rPr>
        <w:t xml:space="preserve">ovenientes da anulação parcial, </w:t>
      </w:r>
      <w:r w:rsidRPr="001B0F75">
        <w:rPr>
          <w:rFonts w:ascii="Verdana" w:hAnsi="Verdana"/>
          <w:sz w:val="24"/>
          <w:szCs w:val="24"/>
        </w:rPr>
        <w:t>em igual importância, das seguintes dotações: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drawing>
          <wp:inline distT="0" distB="0" distL="0" distR="0" wp14:anchorId="239EDD87" wp14:editId="7DC2B5D0">
            <wp:extent cx="4962525" cy="26098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217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Artigo 3º - Este decreto </w:t>
      </w:r>
      <w:r w:rsidR="00137B1D">
        <w:rPr>
          <w:rFonts w:ascii="Verdana" w:hAnsi="Verdana"/>
          <w:sz w:val="24"/>
          <w:szCs w:val="24"/>
        </w:rPr>
        <w:t xml:space="preserve">entrará em vigor na data de sua </w:t>
      </w:r>
      <w:r w:rsidRPr="001B0F75">
        <w:rPr>
          <w:rFonts w:ascii="Verdana" w:hAnsi="Verdana"/>
          <w:sz w:val="24"/>
          <w:szCs w:val="24"/>
        </w:rPr>
        <w:t>publicação.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PREFEITURA DO M</w:t>
      </w:r>
      <w:r w:rsidR="00137B1D">
        <w:rPr>
          <w:rFonts w:ascii="Verdana" w:hAnsi="Verdana"/>
          <w:sz w:val="24"/>
          <w:szCs w:val="24"/>
        </w:rPr>
        <w:t xml:space="preserve">UNICÍPIO DE SÃO PAULO, em 11 de </w:t>
      </w:r>
      <w:r w:rsidRPr="001B0F75">
        <w:rPr>
          <w:rFonts w:ascii="Verdana" w:hAnsi="Verdana"/>
          <w:sz w:val="24"/>
          <w:szCs w:val="24"/>
        </w:rPr>
        <w:t>agosto de 2021, 468º da Fundação de São Paulo.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0F75">
        <w:rPr>
          <w:rFonts w:ascii="Verdana" w:hAnsi="Verdana"/>
          <w:sz w:val="24"/>
          <w:szCs w:val="24"/>
        </w:rPr>
        <w:t>Prefeito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GUILHERME BUENO DE CAMARGO, Secretário Municip</w:t>
      </w:r>
      <w:r w:rsidR="00137B1D">
        <w:rPr>
          <w:rFonts w:ascii="Verdana" w:hAnsi="Verdana"/>
          <w:sz w:val="24"/>
          <w:szCs w:val="24"/>
        </w:rPr>
        <w:t xml:space="preserve">al </w:t>
      </w:r>
      <w:r w:rsidRPr="001B0F75">
        <w:rPr>
          <w:rFonts w:ascii="Verdana" w:hAnsi="Verdana"/>
          <w:sz w:val="24"/>
          <w:szCs w:val="24"/>
        </w:rPr>
        <w:t xml:space="preserve">da </w:t>
      </w:r>
      <w:proofErr w:type="gramStart"/>
      <w:r w:rsidRPr="001B0F75">
        <w:rPr>
          <w:rFonts w:ascii="Verdana" w:hAnsi="Verdana"/>
          <w:sz w:val="24"/>
          <w:szCs w:val="24"/>
        </w:rPr>
        <w:t>Fazenda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Publicado na Secretaria</w:t>
      </w:r>
      <w:r w:rsidR="00137B1D">
        <w:rPr>
          <w:rFonts w:ascii="Verdana" w:hAnsi="Verdana"/>
          <w:sz w:val="24"/>
          <w:szCs w:val="24"/>
        </w:rPr>
        <w:t xml:space="preserve"> de Governo Municipal, em 11 de </w:t>
      </w:r>
      <w:r w:rsidRPr="001B0F75">
        <w:rPr>
          <w:rFonts w:ascii="Verdana" w:hAnsi="Verdana"/>
          <w:sz w:val="24"/>
          <w:szCs w:val="24"/>
        </w:rPr>
        <w:t>agosto de 2021.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F75">
        <w:rPr>
          <w:rFonts w:ascii="Verdana" w:hAnsi="Verdana"/>
          <w:b/>
          <w:sz w:val="24"/>
          <w:szCs w:val="24"/>
        </w:rPr>
        <w:t xml:space="preserve">DECRETO Nº 60.455, DE 11 DE AGOSTO DE </w:t>
      </w:r>
      <w:proofErr w:type="gramStart"/>
      <w:r w:rsidRPr="001B0F75">
        <w:rPr>
          <w:rFonts w:ascii="Verdana" w:hAnsi="Verdana"/>
          <w:b/>
          <w:sz w:val="24"/>
          <w:szCs w:val="24"/>
        </w:rPr>
        <w:t>2021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Abre Crédito Adicional Suplementar de R$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175.035.006,03 de acordo com a Lei nº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17.544, de 30 de dezembro de 2020.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RICARDO NUNES, Prefeito do Município de São Paulo,</w:t>
      </w:r>
      <w:r w:rsidR="00137B1D">
        <w:rPr>
          <w:rFonts w:ascii="Verdana" w:hAnsi="Verdana"/>
          <w:sz w:val="24"/>
          <w:szCs w:val="24"/>
        </w:rPr>
        <w:t xml:space="preserve"> </w:t>
      </w:r>
      <w:r w:rsidRPr="001B0F75">
        <w:rPr>
          <w:rFonts w:ascii="Verdana" w:hAnsi="Verdana"/>
          <w:sz w:val="24"/>
          <w:szCs w:val="24"/>
        </w:rPr>
        <w:t xml:space="preserve">usando das atribuições que lhe são conferidas por lei, na conformidade da </w:t>
      </w:r>
      <w:r w:rsidRPr="001B0F75">
        <w:rPr>
          <w:rFonts w:ascii="Verdana" w:hAnsi="Verdana"/>
          <w:sz w:val="24"/>
          <w:szCs w:val="24"/>
        </w:rPr>
        <w:lastRenderedPageBreak/>
        <w:t>autorização con</w:t>
      </w:r>
      <w:r w:rsidR="00137B1D">
        <w:rPr>
          <w:rFonts w:ascii="Verdana" w:hAnsi="Verdana"/>
          <w:sz w:val="24"/>
          <w:szCs w:val="24"/>
        </w:rPr>
        <w:t xml:space="preserve">tida na Lei nº 17.544, de 30 de </w:t>
      </w:r>
      <w:r w:rsidRPr="001B0F75">
        <w:rPr>
          <w:rFonts w:ascii="Verdana" w:hAnsi="Verdana"/>
          <w:sz w:val="24"/>
          <w:szCs w:val="24"/>
        </w:rPr>
        <w:t>dezembro de 2020, e visando pos</w:t>
      </w:r>
      <w:r w:rsidR="00137B1D">
        <w:rPr>
          <w:rFonts w:ascii="Verdana" w:hAnsi="Verdana"/>
          <w:sz w:val="24"/>
          <w:szCs w:val="24"/>
        </w:rPr>
        <w:t xml:space="preserve">sibilitar despesas inerentes às </w:t>
      </w:r>
      <w:r w:rsidRPr="001B0F75">
        <w:rPr>
          <w:rFonts w:ascii="Verdana" w:hAnsi="Verdana"/>
          <w:sz w:val="24"/>
          <w:szCs w:val="24"/>
        </w:rPr>
        <w:t>atividades da Secretaria Municipal de Educação,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B0F75">
        <w:rPr>
          <w:rFonts w:ascii="Verdana" w:hAnsi="Verdana"/>
          <w:sz w:val="24"/>
          <w:szCs w:val="24"/>
        </w:rPr>
        <w:t>A :</w:t>
      </w:r>
      <w:proofErr w:type="gramEnd"/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1º - Fica</w:t>
      </w:r>
      <w:r w:rsidR="00137B1D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137B1D">
        <w:rPr>
          <w:rFonts w:ascii="Verdana" w:hAnsi="Verdana"/>
          <w:sz w:val="24"/>
          <w:szCs w:val="24"/>
        </w:rPr>
        <w:t xml:space="preserve">R$ </w:t>
      </w:r>
      <w:r w:rsidRPr="001B0F75">
        <w:rPr>
          <w:rFonts w:ascii="Verdana" w:hAnsi="Verdana"/>
          <w:sz w:val="24"/>
          <w:szCs w:val="24"/>
        </w:rPr>
        <w:t>175.035.006,03 (cento e set</w:t>
      </w:r>
      <w:r w:rsidR="00137B1D">
        <w:rPr>
          <w:rFonts w:ascii="Verdana" w:hAnsi="Verdana"/>
          <w:sz w:val="24"/>
          <w:szCs w:val="24"/>
        </w:rPr>
        <w:t xml:space="preserve">enta e cinco milhões e trinta e </w:t>
      </w:r>
      <w:r w:rsidRPr="001B0F75">
        <w:rPr>
          <w:rFonts w:ascii="Verdana" w:hAnsi="Verdana"/>
          <w:sz w:val="24"/>
          <w:szCs w:val="24"/>
        </w:rPr>
        <w:t>cinco mil e seis reais e três cent</w:t>
      </w:r>
      <w:r w:rsidR="00137B1D">
        <w:rPr>
          <w:rFonts w:ascii="Verdana" w:hAnsi="Verdana"/>
          <w:sz w:val="24"/>
          <w:szCs w:val="24"/>
        </w:rPr>
        <w:t>avos), suplementar</w:t>
      </w:r>
      <w:proofErr w:type="gramEnd"/>
      <w:r w:rsidR="00137B1D">
        <w:rPr>
          <w:rFonts w:ascii="Verdana" w:hAnsi="Verdana"/>
          <w:sz w:val="24"/>
          <w:szCs w:val="24"/>
        </w:rPr>
        <w:t xml:space="preserve"> às seguintes </w:t>
      </w:r>
      <w:r w:rsidRPr="001B0F75">
        <w:rPr>
          <w:rFonts w:ascii="Verdana" w:hAnsi="Verdana"/>
          <w:sz w:val="24"/>
          <w:szCs w:val="24"/>
        </w:rPr>
        <w:t>dotações do orçamento vigente: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drawing>
          <wp:inline distT="0" distB="0" distL="0" distR="0" wp14:anchorId="2450130F" wp14:editId="7B0D6A1A">
            <wp:extent cx="5105400" cy="15144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6112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1B0F7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Artigo 3º - Este decreto </w:t>
      </w:r>
      <w:r w:rsidR="00137B1D">
        <w:rPr>
          <w:rFonts w:ascii="Verdana" w:hAnsi="Verdana"/>
          <w:sz w:val="24"/>
          <w:szCs w:val="24"/>
        </w:rPr>
        <w:t xml:space="preserve">entrará em vigor na data de sua </w:t>
      </w:r>
      <w:r w:rsidRPr="001B0F75">
        <w:rPr>
          <w:rFonts w:ascii="Verdana" w:hAnsi="Verdana"/>
          <w:sz w:val="24"/>
          <w:szCs w:val="24"/>
        </w:rPr>
        <w:t>publicação.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PREFEITURA DO MUNICÍPIO D</w:t>
      </w:r>
      <w:r w:rsidR="00137B1D">
        <w:rPr>
          <w:rFonts w:ascii="Verdana" w:hAnsi="Verdana"/>
          <w:sz w:val="24"/>
          <w:szCs w:val="24"/>
        </w:rPr>
        <w:t xml:space="preserve">E SÃO PAULO, em 11 de </w:t>
      </w:r>
      <w:r w:rsidRPr="001B0F75">
        <w:rPr>
          <w:rFonts w:ascii="Verdana" w:hAnsi="Verdana"/>
          <w:sz w:val="24"/>
          <w:szCs w:val="24"/>
        </w:rPr>
        <w:t>agosto de 2021, 468º da Fundação de São Paulo.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0F75">
        <w:rPr>
          <w:rFonts w:ascii="Verdana" w:hAnsi="Verdana"/>
          <w:sz w:val="24"/>
          <w:szCs w:val="24"/>
        </w:rPr>
        <w:t>Prefeito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GUILHERME BUENO D</w:t>
      </w:r>
      <w:r w:rsidR="00137B1D">
        <w:rPr>
          <w:rFonts w:ascii="Verdana" w:hAnsi="Verdana"/>
          <w:sz w:val="24"/>
          <w:szCs w:val="24"/>
        </w:rPr>
        <w:t xml:space="preserve">E CAMARGO, Secretário Municipal </w:t>
      </w:r>
      <w:r w:rsidRPr="001B0F75">
        <w:rPr>
          <w:rFonts w:ascii="Verdana" w:hAnsi="Verdana"/>
          <w:sz w:val="24"/>
          <w:szCs w:val="24"/>
        </w:rPr>
        <w:t xml:space="preserve">da </w:t>
      </w:r>
      <w:proofErr w:type="gramStart"/>
      <w:r w:rsidRPr="001B0F75">
        <w:rPr>
          <w:rFonts w:ascii="Verdana" w:hAnsi="Verdana"/>
          <w:sz w:val="24"/>
          <w:szCs w:val="24"/>
        </w:rPr>
        <w:t>Fazenda</w:t>
      </w:r>
      <w:proofErr w:type="gramEnd"/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Publicado na Secretaria</w:t>
      </w:r>
      <w:r w:rsidR="00137B1D">
        <w:rPr>
          <w:rFonts w:ascii="Verdana" w:hAnsi="Verdana"/>
          <w:sz w:val="24"/>
          <w:szCs w:val="24"/>
        </w:rPr>
        <w:t xml:space="preserve"> de Governo Municipal, em 11 de </w:t>
      </w:r>
      <w:r w:rsidRPr="001B0F75">
        <w:rPr>
          <w:rFonts w:ascii="Verdana" w:hAnsi="Verdana"/>
          <w:sz w:val="24"/>
          <w:szCs w:val="24"/>
        </w:rPr>
        <w:t>agosto de 2021.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Pr="001B0F75" w:rsidRDefault="001B0F75" w:rsidP="001B0F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F75">
        <w:rPr>
          <w:rFonts w:ascii="Verdana" w:hAnsi="Verdana"/>
          <w:b/>
          <w:sz w:val="24"/>
          <w:szCs w:val="24"/>
        </w:rPr>
        <w:t xml:space="preserve">DECRETO Nº 60.456, DE 11 DE AGOSTO DE </w:t>
      </w:r>
      <w:proofErr w:type="gramStart"/>
      <w:r w:rsidRPr="001B0F75">
        <w:rPr>
          <w:rFonts w:ascii="Verdana" w:hAnsi="Verdana"/>
          <w:b/>
          <w:sz w:val="24"/>
          <w:szCs w:val="24"/>
        </w:rPr>
        <w:t>2021</w:t>
      </w:r>
      <w:proofErr w:type="gramEnd"/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Abre Crédito Adicional Suplementar de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R$ 4.098.917,85 de acordo com a Lei nº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17.544, de 30 de dezembro de 2020.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RICARDO NUNES, Pref</w:t>
      </w:r>
      <w:r w:rsidR="00137B1D">
        <w:rPr>
          <w:rFonts w:ascii="Verdana" w:hAnsi="Verdana"/>
          <w:sz w:val="24"/>
          <w:szCs w:val="24"/>
        </w:rPr>
        <w:t xml:space="preserve">eito do Município de São Paulo, </w:t>
      </w:r>
      <w:r w:rsidRPr="001B0F7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37B1D">
        <w:rPr>
          <w:rFonts w:ascii="Verdana" w:hAnsi="Verdana"/>
          <w:sz w:val="24"/>
          <w:szCs w:val="24"/>
        </w:rPr>
        <w:t xml:space="preserve">tida na Lei nº 17.544, de 30 de </w:t>
      </w:r>
      <w:r w:rsidRPr="001B0F75">
        <w:rPr>
          <w:rFonts w:ascii="Verdana" w:hAnsi="Verdana"/>
          <w:sz w:val="24"/>
          <w:szCs w:val="24"/>
        </w:rPr>
        <w:t xml:space="preserve">dezembro de 2020, e visando </w:t>
      </w:r>
      <w:r w:rsidR="00137B1D">
        <w:rPr>
          <w:rFonts w:ascii="Verdana" w:hAnsi="Verdana"/>
          <w:sz w:val="24"/>
          <w:szCs w:val="24"/>
        </w:rPr>
        <w:t xml:space="preserve">possibilitar despesas inerentes </w:t>
      </w:r>
      <w:r w:rsidRPr="001B0F75">
        <w:rPr>
          <w:rFonts w:ascii="Verdana" w:hAnsi="Verdana"/>
          <w:sz w:val="24"/>
          <w:szCs w:val="24"/>
        </w:rPr>
        <w:t>às atividades da Secretaria Municipal do Verde e do Meio Ambiente, do Fundo Municipal de Ass</w:t>
      </w:r>
      <w:r w:rsidR="00137B1D">
        <w:rPr>
          <w:rFonts w:ascii="Verdana" w:hAnsi="Verdana"/>
          <w:sz w:val="24"/>
          <w:szCs w:val="24"/>
        </w:rPr>
        <w:t xml:space="preserve">istência Social e </w:t>
      </w:r>
      <w:r w:rsidR="00137B1D" w:rsidRPr="00137B1D">
        <w:rPr>
          <w:rFonts w:ascii="Verdana" w:hAnsi="Verdana"/>
          <w:b/>
          <w:sz w:val="24"/>
          <w:szCs w:val="24"/>
        </w:rPr>
        <w:t xml:space="preserve">da Secretaria </w:t>
      </w:r>
      <w:r w:rsidRPr="00137B1D">
        <w:rPr>
          <w:rFonts w:ascii="Verdana" w:hAnsi="Verdana"/>
          <w:b/>
          <w:sz w:val="24"/>
          <w:szCs w:val="24"/>
        </w:rPr>
        <w:t>Municipal de Desenvolvimento Econômico, Trabalho e Turismo</w:t>
      </w:r>
      <w:r w:rsidRPr="001B0F75">
        <w:rPr>
          <w:rFonts w:ascii="Verdana" w:hAnsi="Verdana"/>
          <w:sz w:val="24"/>
          <w:szCs w:val="24"/>
        </w:rPr>
        <w:t>,</w:t>
      </w:r>
    </w:p>
    <w:p w:rsidR="001B0F75" w:rsidRP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B0F75">
        <w:rPr>
          <w:rFonts w:ascii="Verdana" w:hAnsi="Verdana"/>
          <w:sz w:val="24"/>
          <w:szCs w:val="24"/>
        </w:rPr>
        <w:t>A :</w:t>
      </w:r>
      <w:proofErr w:type="gramEnd"/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1º - Fica aberto crédi</w:t>
      </w:r>
      <w:r w:rsidR="00137B1D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137B1D">
        <w:rPr>
          <w:rFonts w:ascii="Verdana" w:hAnsi="Verdana"/>
          <w:sz w:val="24"/>
          <w:szCs w:val="24"/>
        </w:rPr>
        <w:t xml:space="preserve">R$ 4.098.917,85 </w:t>
      </w:r>
      <w:r w:rsidRPr="001B0F75">
        <w:rPr>
          <w:rFonts w:ascii="Verdana" w:hAnsi="Verdana"/>
          <w:sz w:val="24"/>
          <w:szCs w:val="24"/>
        </w:rPr>
        <w:t>(quatro milhões e noventa e oi</w:t>
      </w:r>
      <w:r w:rsidR="00137B1D">
        <w:rPr>
          <w:rFonts w:ascii="Verdana" w:hAnsi="Verdana"/>
          <w:sz w:val="24"/>
          <w:szCs w:val="24"/>
        </w:rPr>
        <w:t xml:space="preserve">to mil e novecentos e dezessete </w:t>
      </w:r>
      <w:r w:rsidRPr="001B0F75">
        <w:rPr>
          <w:rFonts w:ascii="Verdana" w:hAnsi="Verdana"/>
          <w:sz w:val="24"/>
          <w:szCs w:val="24"/>
        </w:rPr>
        <w:t>reais e oitenta e cinco cent</w:t>
      </w:r>
      <w:r w:rsidR="00137B1D">
        <w:rPr>
          <w:rFonts w:ascii="Verdana" w:hAnsi="Verdana"/>
          <w:sz w:val="24"/>
          <w:szCs w:val="24"/>
        </w:rPr>
        <w:t>avos), suplementar</w:t>
      </w:r>
      <w:proofErr w:type="gramEnd"/>
      <w:r w:rsidR="00137B1D">
        <w:rPr>
          <w:rFonts w:ascii="Verdana" w:hAnsi="Verdana"/>
          <w:sz w:val="24"/>
          <w:szCs w:val="24"/>
        </w:rPr>
        <w:t xml:space="preserve"> às seguintes </w:t>
      </w:r>
      <w:r w:rsidRPr="001B0F75">
        <w:rPr>
          <w:rFonts w:ascii="Verdana" w:hAnsi="Verdana"/>
          <w:sz w:val="24"/>
          <w:szCs w:val="24"/>
        </w:rPr>
        <w:t>dotações do orçamento vigente:</w:t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C5982B6" wp14:editId="3D98179D">
            <wp:extent cx="5029200" cy="22955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1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F75">
        <w:rPr>
          <w:rFonts w:ascii="Verdana" w:hAnsi="Verdana"/>
          <w:sz w:val="24"/>
          <w:szCs w:val="24"/>
        </w:rPr>
        <w:cr/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t>Artigo 2º - A cobertura do c</w:t>
      </w:r>
      <w:r w:rsidR="00137B1D">
        <w:rPr>
          <w:rFonts w:ascii="Verdana" w:hAnsi="Verdana"/>
          <w:sz w:val="24"/>
          <w:szCs w:val="24"/>
        </w:rPr>
        <w:t xml:space="preserve">rédito de que trata o artigo 1º </w:t>
      </w:r>
      <w:r w:rsidRPr="001B0F75">
        <w:rPr>
          <w:rFonts w:ascii="Verdana" w:hAnsi="Verdana"/>
          <w:sz w:val="24"/>
          <w:szCs w:val="24"/>
        </w:rPr>
        <w:t>far-se-á através de recursos pr</w:t>
      </w:r>
      <w:r w:rsidR="00137B1D">
        <w:rPr>
          <w:rFonts w:ascii="Verdana" w:hAnsi="Verdana"/>
          <w:sz w:val="24"/>
          <w:szCs w:val="24"/>
        </w:rPr>
        <w:t xml:space="preserve">ovenientes da anulação parcial, </w:t>
      </w:r>
      <w:r w:rsidRPr="001B0F75">
        <w:rPr>
          <w:rFonts w:ascii="Verdana" w:hAnsi="Verdana"/>
          <w:sz w:val="24"/>
          <w:szCs w:val="24"/>
        </w:rPr>
        <w:t>em igual importância, das seguintes dotações:</w:t>
      </w:r>
      <w:r w:rsidRPr="001B0F75">
        <w:rPr>
          <w:rFonts w:ascii="Verdana" w:hAnsi="Verdana"/>
          <w:sz w:val="24"/>
          <w:szCs w:val="24"/>
        </w:rPr>
        <w:cr/>
      </w:r>
    </w:p>
    <w:p w:rsidR="001B0F75" w:rsidRDefault="001B0F75" w:rsidP="001B0F75">
      <w:pPr>
        <w:spacing w:after="0" w:line="240" w:lineRule="auto"/>
        <w:rPr>
          <w:rFonts w:ascii="Verdana" w:hAnsi="Verdana"/>
          <w:sz w:val="24"/>
          <w:szCs w:val="24"/>
        </w:rPr>
      </w:pPr>
      <w:r w:rsidRPr="001B0F75">
        <w:rPr>
          <w:rFonts w:ascii="Verdana" w:hAnsi="Verdana"/>
          <w:sz w:val="24"/>
          <w:szCs w:val="24"/>
        </w:rPr>
        <w:drawing>
          <wp:inline distT="0" distB="0" distL="0" distR="0" wp14:anchorId="40BD6050" wp14:editId="6589E49C">
            <wp:extent cx="5133975" cy="13906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B1D" w:rsidRDefault="00137B1D" w:rsidP="001B0F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37B1D">
        <w:rPr>
          <w:rFonts w:ascii="Verdana" w:hAnsi="Verdana"/>
          <w:sz w:val="24"/>
          <w:szCs w:val="24"/>
        </w:rPr>
        <w:t>publicação.</w:t>
      </w: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11 de </w:t>
      </w:r>
      <w:r w:rsidRPr="00137B1D">
        <w:rPr>
          <w:rFonts w:ascii="Verdana" w:hAnsi="Verdana"/>
          <w:sz w:val="24"/>
          <w:szCs w:val="24"/>
        </w:rPr>
        <w:t>agosto de 2021, 468º da Fundação de São Paulo.</w:t>
      </w: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37B1D">
        <w:rPr>
          <w:rFonts w:ascii="Verdana" w:hAnsi="Verdana"/>
          <w:sz w:val="24"/>
          <w:szCs w:val="24"/>
        </w:rPr>
        <w:t>Prefeito</w:t>
      </w:r>
      <w:proofErr w:type="gramEnd"/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37B1D">
        <w:rPr>
          <w:rFonts w:ascii="Verdana" w:hAnsi="Verdana"/>
          <w:sz w:val="24"/>
          <w:szCs w:val="24"/>
        </w:rPr>
        <w:t xml:space="preserve">da </w:t>
      </w:r>
      <w:proofErr w:type="gramStart"/>
      <w:r w:rsidRPr="00137B1D">
        <w:rPr>
          <w:rFonts w:ascii="Verdana" w:hAnsi="Verdana"/>
          <w:sz w:val="24"/>
          <w:szCs w:val="24"/>
        </w:rPr>
        <w:t>Fazenda</w:t>
      </w:r>
      <w:proofErr w:type="gramEnd"/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11 de </w:t>
      </w:r>
      <w:r w:rsidRPr="00137B1D">
        <w:rPr>
          <w:rFonts w:ascii="Verdana" w:hAnsi="Verdana"/>
          <w:sz w:val="24"/>
          <w:szCs w:val="24"/>
        </w:rPr>
        <w:t>agosto de 2021.</w:t>
      </w:r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Pr="00E5329C" w:rsidRDefault="00137B1D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SECRETARIAS</w:t>
      </w:r>
      <w:r w:rsidRPr="00E5329C">
        <w:rPr>
          <w:rFonts w:ascii="Verdana" w:hAnsi="Verdana"/>
          <w:b/>
          <w:sz w:val="24"/>
          <w:szCs w:val="24"/>
        </w:rPr>
        <w:cr/>
      </w:r>
    </w:p>
    <w:p w:rsidR="00137B1D" w:rsidRPr="00E5329C" w:rsidRDefault="00E5329C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137B1D" w:rsidRPr="00E5329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5329C" w:rsidRPr="00E5329C" w:rsidRDefault="00E5329C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GABINETE DA SECRETÁRIA</w:t>
      </w:r>
    </w:p>
    <w:p w:rsidR="00E5329C" w:rsidRDefault="00E5329C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Pr="00E5329C" w:rsidRDefault="00137B1D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DESPACHO DA SECRETÁRIA</w:t>
      </w:r>
    </w:p>
    <w:p w:rsidR="00E5329C" w:rsidRPr="00E5329C" w:rsidRDefault="00E5329C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7B1D" w:rsidRPr="00E5329C" w:rsidRDefault="00137B1D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6064.2019/0000165-4</w:t>
      </w: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I – No exercício da compe</w:t>
      </w:r>
      <w:r w:rsidR="00E5329C">
        <w:rPr>
          <w:rFonts w:ascii="Verdana" w:hAnsi="Verdana"/>
          <w:sz w:val="24"/>
          <w:szCs w:val="24"/>
        </w:rPr>
        <w:t xml:space="preserve">tência que me foi confiada pela </w:t>
      </w:r>
      <w:r w:rsidRPr="00137B1D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137B1D">
        <w:rPr>
          <w:rFonts w:ascii="Verdana" w:hAnsi="Verdana"/>
          <w:sz w:val="24"/>
          <w:szCs w:val="24"/>
        </w:rPr>
        <w:t>5</w:t>
      </w:r>
      <w:proofErr w:type="gramEnd"/>
      <w:r w:rsidRPr="00137B1D">
        <w:rPr>
          <w:rFonts w:ascii="Verdana" w:hAnsi="Verdana"/>
          <w:sz w:val="24"/>
          <w:szCs w:val="24"/>
        </w:rPr>
        <w:t xml:space="preserve"> de julho de 2001, e pelo Decreto</w:t>
      </w:r>
    </w:p>
    <w:p w:rsidR="00137B1D" w:rsidRP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Municipal 58.153, de 22 de</w:t>
      </w:r>
      <w:r w:rsidR="00E5329C">
        <w:rPr>
          <w:rFonts w:ascii="Verdana" w:hAnsi="Verdana"/>
          <w:sz w:val="24"/>
          <w:szCs w:val="24"/>
        </w:rPr>
        <w:t xml:space="preserve"> março de 2018, e à vista dos </w:t>
      </w:r>
      <w:r w:rsidRPr="00137B1D">
        <w:rPr>
          <w:rFonts w:ascii="Verdana" w:hAnsi="Verdana"/>
          <w:sz w:val="24"/>
          <w:szCs w:val="24"/>
        </w:rPr>
        <w:t>elementos contidos nos autos do processo em epígrafe, em</w:t>
      </w:r>
      <w:r w:rsidR="00E5329C">
        <w:rPr>
          <w:rFonts w:ascii="Verdana" w:hAnsi="Verdana"/>
          <w:sz w:val="24"/>
          <w:szCs w:val="24"/>
        </w:rPr>
        <w:t xml:space="preserve"> </w:t>
      </w:r>
      <w:r w:rsidRPr="00137B1D">
        <w:rPr>
          <w:rFonts w:ascii="Verdana" w:hAnsi="Verdana"/>
          <w:sz w:val="24"/>
          <w:szCs w:val="24"/>
        </w:rPr>
        <w:t xml:space="preserve">especial as </w:t>
      </w:r>
      <w:r w:rsidRPr="00137B1D">
        <w:rPr>
          <w:rFonts w:ascii="Verdana" w:hAnsi="Verdana"/>
          <w:sz w:val="24"/>
          <w:szCs w:val="24"/>
        </w:rPr>
        <w:lastRenderedPageBreak/>
        <w:t xml:space="preserve">manifestações </w:t>
      </w:r>
      <w:r w:rsidR="00E5329C">
        <w:rPr>
          <w:rFonts w:ascii="Verdana" w:hAnsi="Verdana"/>
          <w:sz w:val="24"/>
          <w:szCs w:val="24"/>
        </w:rPr>
        <w:t xml:space="preserve">do Departamento de Qualificação </w:t>
      </w:r>
      <w:r w:rsidRPr="00137B1D">
        <w:rPr>
          <w:rFonts w:ascii="Verdana" w:hAnsi="Verdana"/>
          <w:sz w:val="24"/>
          <w:szCs w:val="24"/>
        </w:rPr>
        <w:t>Profissional e do Departame</w:t>
      </w:r>
      <w:r w:rsidR="00E5329C">
        <w:rPr>
          <w:rFonts w:ascii="Verdana" w:hAnsi="Verdana"/>
          <w:sz w:val="24"/>
          <w:szCs w:val="24"/>
        </w:rPr>
        <w:t xml:space="preserve">nto de Administração e Finanças </w:t>
      </w:r>
      <w:r w:rsidRPr="00137B1D">
        <w:rPr>
          <w:rFonts w:ascii="Verdana" w:hAnsi="Verdana"/>
          <w:sz w:val="24"/>
          <w:szCs w:val="24"/>
        </w:rPr>
        <w:t xml:space="preserve">desta Pasta, </w:t>
      </w:r>
      <w:r w:rsidRPr="00E5329C">
        <w:rPr>
          <w:rFonts w:ascii="Verdana" w:hAnsi="Verdana"/>
          <w:b/>
          <w:sz w:val="24"/>
          <w:szCs w:val="24"/>
        </w:rPr>
        <w:t>AUTORIZO,</w:t>
      </w:r>
      <w:r w:rsidRPr="00137B1D">
        <w:rPr>
          <w:rFonts w:ascii="Verdana" w:hAnsi="Verdana"/>
          <w:sz w:val="24"/>
          <w:szCs w:val="24"/>
        </w:rPr>
        <w:t xml:space="preserve"> com fundamento na Lei Municip</w:t>
      </w:r>
      <w:r w:rsidR="00E5329C">
        <w:rPr>
          <w:rFonts w:ascii="Verdana" w:hAnsi="Verdana"/>
          <w:sz w:val="24"/>
          <w:szCs w:val="24"/>
        </w:rPr>
        <w:t xml:space="preserve">al </w:t>
      </w:r>
      <w:r w:rsidRPr="00137B1D">
        <w:rPr>
          <w:rFonts w:ascii="Verdana" w:hAnsi="Verdana"/>
          <w:sz w:val="24"/>
          <w:szCs w:val="24"/>
        </w:rPr>
        <w:t xml:space="preserve">13.178, de 17 de setembro </w:t>
      </w:r>
      <w:r w:rsidR="00E5329C">
        <w:rPr>
          <w:rFonts w:ascii="Verdana" w:hAnsi="Verdana"/>
          <w:sz w:val="24"/>
          <w:szCs w:val="24"/>
        </w:rPr>
        <w:t xml:space="preserve">de 2001, e no Decreto Municipal </w:t>
      </w:r>
      <w:r w:rsidRPr="00137B1D">
        <w:rPr>
          <w:rFonts w:ascii="Verdana" w:hAnsi="Verdana"/>
          <w:sz w:val="24"/>
          <w:szCs w:val="24"/>
        </w:rPr>
        <w:t xml:space="preserve">44.484, 10 de março de 2004, a </w:t>
      </w:r>
      <w:r w:rsidRPr="00E5329C">
        <w:rPr>
          <w:rFonts w:ascii="Verdana" w:hAnsi="Verdana"/>
          <w:b/>
          <w:sz w:val="24"/>
          <w:szCs w:val="24"/>
        </w:rPr>
        <w:t>prorrogação do Projeto POT Redenção</w:t>
      </w:r>
      <w:r w:rsidRPr="00137B1D">
        <w:rPr>
          <w:rFonts w:ascii="Verdana" w:hAnsi="Verdana"/>
          <w:sz w:val="24"/>
          <w:szCs w:val="24"/>
        </w:rPr>
        <w:t>, des</w:t>
      </w:r>
      <w:r w:rsidR="00E5329C">
        <w:rPr>
          <w:rFonts w:ascii="Verdana" w:hAnsi="Verdana"/>
          <w:sz w:val="24"/>
          <w:szCs w:val="24"/>
        </w:rPr>
        <w:t xml:space="preserve">envolvido no âmbito do Programa </w:t>
      </w:r>
      <w:r w:rsidRPr="00137B1D">
        <w:rPr>
          <w:rFonts w:ascii="Verdana" w:hAnsi="Verdana"/>
          <w:sz w:val="24"/>
          <w:szCs w:val="24"/>
        </w:rPr>
        <w:t>Operação Trabalho, a part</w:t>
      </w:r>
      <w:r w:rsidR="00E5329C">
        <w:rPr>
          <w:rFonts w:ascii="Verdana" w:hAnsi="Verdana"/>
          <w:sz w:val="24"/>
          <w:szCs w:val="24"/>
        </w:rPr>
        <w:t xml:space="preserve">ir de 11/08/2021 com término em </w:t>
      </w:r>
      <w:r w:rsidRPr="00137B1D">
        <w:rPr>
          <w:rFonts w:ascii="Verdana" w:hAnsi="Verdana"/>
          <w:sz w:val="24"/>
          <w:szCs w:val="24"/>
        </w:rPr>
        <w:t>30/08/2021, visando atender o total</w:t>
      </w:r>
      <w:r w:rsidR="00E5329C">
        <w:rPr>
          <w:rFonts w:ascii="Verdana" w:hAnsi="Verdana"/>
          <w:sz w:val="24"/>
          <w:szCs w:val="24"/>
        </w:rPr>
        <w:t xml:space="preserve"> de 460 (quatrocentos e </w:t>
      </w:r>
      <w:r w:rsidRPr="00137B1D">
        <w:rPr>
          <w:rFonts w:ascii="Verdana" w:hAnsi="Verdana"/>
          <w:sz w:val="24"/>
          <w:szCs w:val="24"/>
        </w:rPr>
        <w:t xml:space="preserve">sessenta) beneficiários, previsto no bojo do Termo de Colaboração 001/SMDE/2018, cujo </w:t>
      </w:r>
      <w:r w:rsidR="00E5329C">
        <w:rPr>
          <w:rFonts w:ascii="Verdana" w:hAnsi="Verdana"/>
          <w:sz w:val="24"/>
          <w:szCs w:val="24"/>
        </w:rPr>
        <w:t xml:space="preserve">objeto consiste na elaboração e </w:t>
      </w:r>
      <w:proofErr w:type="gramStart"/>
      <w:r w:rsidRPr="00137B1D">
        <w:rPr>
          <w:rFonts w:ascii="Verdana" w:hAnsi="Verdana"/>
          <w:sz w:val="24"/>
          <w:szCs w:val="24"/>
        </w:rPr>
        <w:t>implementação</w:t>
      </w:r>
      <w:proofErr w:type="gramEnd"/>
      <w:r w:rsidRPr="00137B1D">
        <w:rPr>
          <w:rFonts w:ascii="Verdana" w:hAnsi="Verdana"/>
          <w:sz w:val="24"/>
          <w:szCs w:val="24"/>
        </w:rPr>
        <w:t xml:space="preserve"> de estratégias para elevação da empregabilidade dos beneficiários com necessidades decorrentes do us</w:t>
      </w:r>
      <w:r w:rsidR="00E5329C">
        <w:rPr>
          <w:rFonts w:ascii="Verdana" w:hAnsi="Verdana"/>
          <w:sz w:val="24"/>
          <w:szCs w:val="24"/>
        </w:rPr>
        <w:t xml:space="preserve">o </w:t>
      </w:r>
      <w:r w:rsidRPr="00137B1D">
        <w:rPr>
          <w:rFonts w:ascii="Verdana" w:hAnsi="Verdana"/>
          <w:sz w:val="24"/>
          <w:szCs w:val="24"/>
        </w:rPr>
        <w:t>de crack e outras drogas e</w:t>
      </w:r>
      <w:r w:rsidR="00E5329C">
        <w:rPr>
          <w:rFonts w:ascii="Verdana" w:hAnsi="Verdana"/>
          <w:sz w:val="24"/>
          <w:szCs w:val="24"/>
        </w:rPr>
        <w:t xml:space="preserve"> que se encontrem em tratamento </w:t>
      </w:r>
      <w:r w:rsidRPr="00137B1D">
        <w:rPr>
          <w:rFonts w:ascii="Verdana" w:hAnsi="Verdana"/>
          <w:sz w:val="24"/>
          <w:szCs w:val="24"/>
        </w:rPr>
        <w:t>ambulatorial em algum dos</w:t>
      </w:r>
      <w:r w:rsidR="00E5329C">
        <w:rPr>
          <w:rFonts w:ascii="Verdana" w:hAnsi="Verdana"/>
          <w:sz w:val="24"/>
          <w:szCs w:val="24"/>
        </w:rPr>
        <w:t xml:space="preserve"> componentes da Rede de Atenção </w:t>
      </w:r>
      <w:r w:rsidRPr="00137B1D">
        <w:rPr>
          <w:rFonts w:ascii="Verdana" w:hAnsi="Verdana"/>
          <w:sz w:val="24"/>
          <w:szCs w:val="24"/>
        </w:rPr>
        <w:t>Psicossocial (RAPS).</w:t>
      </w:r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  <w:r w:rsidRPr="00137B1D">
        <w:rPr>
          <w:rFonts w:ascii="Verdana" w:hAnsi="Verdana"/>
          <w:sz w:val="24"/>
          <w:szCs w:val="24"/>
        </w:rPr>
        <w:t>II – Desta feita, em observância às normas e procedimentos fixados nos Decre</w:t>
      </w:r>
      <w:r w:rsidR="00E5329C">
        <w:rPr>
          <w:rFonts w:ascii="Verdana" w:hAnsi="Verdana"/>
          <w:sz w:val="24"/>
          <w:szCs w:val="24"/>
        </w:rPr>
        <w:t xml:space="preserve">tos Municipais 23.639, de 24 de </w:t>
      </w:r>
      <w:r w:rsidRPr="00137B1D">
        <w:rPr>
          <w:rFonts w:ascii="Verdana" w:hAnsi="Verdana"/>
          <w:sz w:val="24"/>
          <w:szCs w:val="24"/>
        </w:rPr>
        <w:t xml:space="preserve">março de 1987, e 60.052, de </w:t>
      </w:r>
      <w:r w:rsidR="00E5329C">
        <w:rPr>
          <w:rFonts w:ascii="Verdana" w:hAnsi="Verdana"/>
          <w:sz w:val="24"/>
          <w:szCs w:val="24"/>
        </w:rPr>
        <w:t xml:space="preserve">14 de janeiro de 2021, nas Leis </w:t>
      </w:r>
      <w:r w:rsidRPr="00137B1D">
        <w:rPr>
          <w:rFonts w:ascii="Verdana" w:hAnsi="Verdana"/>
          <w:sz w:val="24"/>
          <w:szCs w:val="24"/>
        </w:rPr>
        <w:t>Complementares 101, 4 d</w:t>
      </w:r>
      <w:r w:rsidR="00E5329C">
        <w:rPr>
          <w:rFonts w:ascii="Verdana" w:hAnsi="Verdana"/>
          <w:sz w:val="24"/>
          <w:szCs w:val="24"/>
        </w:rPr>
        <w:t xml:space="preserve">e maio de 2000, e 131, de 27 de </w:t>
      </w:r>
      <w:r w:rsidRPr="00137B1D">
        <w:rPr>
          <w:rFonts w:ascii="Verdana" w:hAnsi="Verdana"/>
          <w:sz w:val="24"/>
          <w:szCs w:val="24"/>
        </w:rPr>
        <w:t>maio de 2009, e demais ato</w:t>
      </w:r>
      <w:r w:rsidR="00E5329C">
        <w:rPr>
          <w:rFonts w:ascii="Verdana" w:hAnsi="Verdana"/>
          <w:sz w:val="24"/>
          <w:szCs w:val="24"/>
        </w:rPr>
        <w:t xml:space="preserve">s normativos em vigor, AUTORIZO </w:t>
      </w:r>
      <w:r w:rsidRPr="00137B1D">
        <w:rPr>
          <w:rFonts w:ascii="Verdana" w:hAnsi="Verdana"/>
          <w:sz w:val="24"/>
          <w:szCs w:val="24"/>
        </w:rPr>
        <w:t>a emissão de nota de empenho para dar suporte aos pagamentos dos auxílios pecuniários do perí</w:t>
      </w:r>
      <w:r w:rsidR="00E5329C">
        <w:rPr>
          <w:rFonts w:ascii="Verdana" w:hAnsi="Verdana"/>
          <w:sz w:val="24"/>
          <w:szCs w:val="24"/>
        </w:rPr>
        <w:t xml:space="preserve">odo de 11/08/2021 </w:t>
      </w:r>
      <w:r w:rsidRPr="00137B1D">
        <w:rPr>
          <w:rFonts w:ascii="Verdana" w:hAnsi="Verdana"/>
          <w:sz w:val="24"/>
          <w:szCs w:val="24"/>
        </w:rPr>
        <w:t xml:space="preserve">a 30/08/2021, com valor </w:t>
      </w:r>
      <w:r w:rsidR="00E5329C">
        <w:rPr>
          <w:rFonts w:ascii="Verdana" w:hAnsi="Verdana"/>
          <w:sz w:val="24"/>
          <w:szCs w:val="24"/>
        </w:rPr>
        <w:t xml:space="preserve">total estimado de R$ 156.145,77 </w:t>
      </w:r>
      <w:r w:rsidRPr="00137B1D">
        <w:rPr>
          <w:rFonts w:ascii="Verdana" w:hAnsi="Verdana"/>
          <w:sz w:val="24"/>
          <w:szCs w:val="24"/>
        </w:rPr>
        <w:t>(cento e cinquenta e seis mil, c</w:t>
      </w:r>
      <w:r w:rsidR="00E5329C">
        <w:rPr>
          <w:rFonts w:ascii="Verdana" w:hAnsi="Verdana"/>
          <w:sz w:val="24"/>
          <w:szCs w:val="24"/>
        </w:rPr>
        <w:t xml:space="preserve">ento e quarenta e cinco reais e </w:t>
      </w:r>
      <w:r w:rsidRPr="00137B1D">
        <w:rPr>
          <w:rFonts w:ascii="Verdana" w:hAnsi="Verdana"/>
          <w:sz w:val="24"/>
          <w:szCs w:val="24"/>
        </w:rPr>
        <w:t>setenta e sete centavos), o qual dever</w:t>
      </w:r>
      <w:r w:rsidR="00E5329C">
        <w:rPr>
          <w:rFonts w:ascii="Verdana" w:hAnsi="Verdana"/>
          <w:sz w:val="24"/>
          <w:szCs w:val="24"/>
        </w:rPr>
        <w:t xml:space="preserve">á onerar a dotação orçamentária </w:t>
      </w:r>
      <w:r w:rsidRPr="00137B1D">
        <w:rPr>
          <w:rFonts w:ascii="Verdana" w:hAnsi="Verdana"/>
          <w:sz w:val="24"/>
          <w:szCs w:val="24"/>
        </w:rPr>
        <w:t>30.10.11.333.3019.8088.3.3.90.48.00.00.</w:t>
      </w:r>
      <w:r w:rsidRPr="00137B1D">
        <w:rPr>
          <w:rFonts w:ascii="Verdana" w:hAnsi="Verdana"/>
          <w:sz w:val="24"/>
          <w:szCs w:val="24"/>
        </w:rPr>
        <w:cr/>
      </w:r>
    </w:p>
    <w:p w:rsidR="00E5329C" w:rsidRDefault="00E5329C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329C" w:rsidRPr="00E5329C" w:rsidRDefault="00E5329C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LICITAÇÕES</w:t>
      </w:r>
      <w:proofErr w:type="gramStart"/>
      <w:r w:rsidRPr="00E5329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E5329C">
        <w:rPr>
          <w:rFonts w:ascii="Verdana" w:hAnsi="Verdana"/>
          <w:b/>
          <w:sz w:val="24"/>
          <w:szCs w:val="24"/>
        </w:rPr>
        <w:t>PAG. 53</w:t>
      </w:r>
    </w:p>
    <w:p w:rsidR="00E5329C" w:rsidRPr="00E5329C" w:rsidRDefault="00E5329C" w:rsidP="00137B1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329C" w:rsidRPr="00E5329C" w:rsidRDefault="00E5329C" w:rsidP="00E532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5329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5329C" w:rsidRPr="00E5329C" w:rsidRDefault="00E5329C" w:rsidP="00E532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329C" w:rsidRP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  <w:r w:rsidRPr="00E5329C">
        <w:rPr>
          <w:rFonts w:ascii="Verdana" w:hAnsi="Verdana"/>
          <w:sz w:val="24"/>
          <w:szCs w:val="24"/>
        </w:rPr>
        <w:t>GABINETE DA SECRETÁRIA</w:t>
      </w:r>
    </w:p>
    <w:p w:rsid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329C" w:rsidRPr="00E5329C" w:rsidRDefault="00E5329C" w:rsidP="00E532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DESPACHO DA SECRETÁRIA</w:t>
      </w:r>
    </w:p>
    <w:p w:rsidR="00E5329C" w:rsidRPr="00E5329C" w:rsidRDefault="00E5329C" w:rsidP="00E532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329C" w:rsidRPr="00E5329C" w:rsidRDefault="00E5329C" w:rsidP="00E532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29C">
        <w:rPr>
          <w:rFonts w:ascii="Verdana" w:hAnsi="Verdana"/>
          <w:b/>
          <w:sz w:val="24"/>
          <w:szCs w:val="24"/>
        </w:rPr>
        <w:t>6064.2018/0000238-1</w:t>
      </w:r>
    </w:p>
    <w:p w:rsidR="00E5329C" w:rsidRP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  <w:r w:rsidRPr="00E5329C">
        <w:rPr>
          <w:rFonts w:ascii="Verdana" w:hAnsi="Verdana"/>
          <w:sz w:val="24"/>
          <w:szCs w:val="24"/>
        </w:rPr>
        <w:t xml:space="preserve">I – No exercício da </w:t>
      </w:r>
      <w:r>
        <w:rPr>
          <w:rFonts w:ascii="Verdana" w:hAnsi="Verdana"/>
          <w:sz w:val="24"/>
          <w:szCs w:val="24"/>
        </w:rPr>
        <w:t xml:space="preserve">competência que me foi confiada </w:t>
      </w:r>
      <w:r w:rsidRPr="00E5329C">
        <w:rPr>
          <w:rFonts w:ascii="Verdana" w:hAnsi="Verdana"/>
          <w:sz w:val="24"/>
          <w:szCs w:val="24"/>
        </w:rPr>
        <w:t>pela Lei Municipal 13.164</w:t>
      </w:r>
      <w:r>
        <w:rPr>
          <w:rFonts w:ascii="Verdana" w:hAnsi="Verdana"/>
          <w:sz w:val="24"/>
          <w:szCs w:val="24"/>
        </w:rPr>
        <w:t xml:space="preserve">, de 05 de julho de 2001 e pelo </w:t>
      </w:r>
      <w:r w:rsidRPr="00E5329C">
        <w:rPr>
          <w:rFonts w:ascii="Verdana" w:hAnsi="Verdana"/>
          <w:sz w:val="24"/>
          <w:szCs w:val="24"/>
        </w:rPr>
        <w:t xml:space="preserve">Decreto Municipal 58.153, </w:t>
      </w:r>
      <w:r>
        <w:rPr>
          <w:rFonts w:ascii="Verdana" w:hAnsi="Verdana"/>
          <w:sz w:val="24"/>
          <w:szCs w:val="24"/>
        </w:rPr>
        <w:t xml:space="preserve">de 22 de março de 2018, à vista </w:t>
      </w:r>
      <w:r w:rsidRPr="00E5329C">
        <w:rPr>
          <w:rFonts w:ascii="Verdana" w:hAnsi="Verdana"/>
          <w:sz w:val="24"/>
          <w:szCs w:val="24"/>
        </w:rPr>
        <w:t>dos elementos constantes do processo em epígrafe, em especial a manifestação do gest</w:t>
      </w:r>
      <w:r>
        <w:rPr>
          <w:rFonts w:ascii="Verdana" w:hAnsi="Verdana"/>
          <w:sz w:val="24"/>
          <w:szCs w:val="24"/>
        </w:rPr>
        <w:t xml:space="preserve">or da parceria, do Departamento </w:t>
      </w:r>
      <w:r w:rsidRPr="00E5329C">
        <w:rPr>
          <w:rFonts w:ascii="Verdana" w:hAnsi="Verdana"/>
          <w:sz w:val="24"/>
          <w:szCs w:val="24"/>
        </w:rPr>
        <w:t>de Administração e Finan</w:t>
      </w:r>
      <w:r>
        <w:rPr>
          <w:rFonts w:ascii="Verdana" w:hAnsi="Verdana"/>
          <w:sz w:val="24"/>
          <w:szCs w:val="24"/>
        </w:rPr>
        <w:t xml:space="preserve">ças e da Assessoria Jurídica do </w:t>
      </w:r>
      <w:r w:rsidRPr="00E5329C">
        <w:rPr>
          <w:rFonts w:ascii="Verdana" w:hAnsi="Verdana"/>
          <w:sz w:val="24"/>
          <w:szCs w:val="24"/>
        </w:rPr>
        <w:t>Gabinete desta Pasta, na fo</w:t>
      </w:r>
      <w:r>
        <w:rPr>
          <w:rFonts w:ascii="Verdana" w:hAnsi="Verdana"/>
          <w:sz w:val="24"/>
          <w:szCs w:val="24"/>
        </w:rPr>
        <w:t xml:space="preserve">rma do artigo 55 da Lei Federal </w:t>
      </w:r>
      <w:r w:rsidRPr="00E5329C">
        <w:rPr>
          <w:rFonts w:ascii="Verdana" w:hAnsi="Verdana"/>
          <w:sz w:val="24"/>
          <w:szCs w:val="24"/>
        </w:rPr>
        <w:t xml:space="preserve">13.019, de 31 de julho de </w:t>
      </w:r>
      <w:r>
        <w:rPr>
          <w:rFonts w:ascii="Verdana" w:hAnsi="Verdana"/>
          <w:sz w:val="24"/>
          <w:szCs w:val="24"/>
        </w:rPr>
        <w:t xml:space="preserve">2016, e do artigo 36 do Decreto </w:t>
      </w:r>
      <w:r w:rsidRPr="00E5329C">
        <w:rPr>
          <w:rFonts w:ascii="Verdana" w:hAnsi="Verdana"/>
          <w:sz w:val="24"/>
          <w:szCs w:val="24"/>
        </w:rPr>
        <w:t xml:space="preserve">Municipal 57.575, de 29 </w:t>
      </w:r>
      <w:r>
        <w:rPr>
          <w:rFonts w:ascii="Verdana" w:hAnsi="Verdana"/>
          <w:sz w:val="24"/>
          <w:szCs w:val="24"/>
        </w:rPr>
        <w:t xml:space="preserve">de dezembro de 2016, </w:t>
      </w:r>
      <w:r w:rsidRPr="00E5329C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</w:t>
      </w:r>
      <w:r w:rsidRPr="00E5329C">
        <w:rPr>
          <w:rFonts w:ascii="Verdana" w:hAnsi="Verdana"/>
          <w:sz w:val="24"/>
          <w:szCs w:val="24"/>
        </w:rPr>
        <w:t>renovação do Termo de Colaboração 001/SMDE/2018, firmado entre esta Secretar</w:t>
      </w:r>
      <w:r>
        <w:rPr>
          <w:rFonts w:ascii="Verdana" w:hAnsi="Verdana"/>
          <w:sz w:val="24"/>
          <w:szCs w:val="24"/>
        </w:rPr>
        <w:t xml:space="preserve">ia Municipal e </w:t>
      </w:r>
      <w:r w:rsidRPr="00E5329C">
        <w:rPr>
          <w:rFonts w:ascii="Verdana" w:hAnsi="Verdana"/>
          <w:b/>
          <w:sz w:val="24"/>
          <w:szCs w:val="24"/>
        </w:rPr>
        <w:t>a FUNDAÇÃO PORTA ABERTA</w:t>
      </w:r>
      <w:r w:rsidRPr="00E5329C">
        <w:rPr>
          <w:rFonts w:ascii="Verdana" w:hAnsi="Verdana"/>
          <w:sz w:val="24"/>
          <w:szCs w:val="24"/>
        </w:rPr>
        <w:t>, CNPJ 19.340.697/0</w:t>
      </w:r>
      <w:r>
        <w:rPr>
          <w:rFonts w:ascii="Verdana" w:hAnsi="Verdana"/>
          <w:sz w:val="24"/>
          <w:szCs w:val="24"/>
        </w:rPr>
        <w:t xml:space="preserve">001-78, cujo objeto consiste na </w:t>
      </w:r>
      <w:r w:rsidRPr="00E5329C">
        <w:rPr>
          <w:rFonts w:ascii="Verdana" w:hAnsi="Verdana"/>
          <w:sz w:val="24"/>
          <w:szCs w:val="24"/>
        </w:rPr>
        <w:t xml:space="preserve">elaboração e </w:t>
      </w:r>
      <w:proofErr w:type="gramStart"/>
      <w:r w:rsidRPr="00E5329C">
        <w:rPr>
          <w:rFonts w:ascii="Verdana" w:hAnsi="Verdana"/>
          <w:sz w:val="24"/>
          <w:szCs w:val="24"/>
        </w:rPr>
        <w:t>implementação</w:t>
      </w:r>
      <w:proofErr w:type="gramEnd"/>
      <w:r w:rsidRPr="00E5329C">
        <w:rPr>
          <w:rFonts w:ascii="Verdana" w:hAnsi="Verdana"/>
          <w:sz w:val="24"/>
          <w:szCs w:val="24"/>
        </w:rPr>
        <w:t xml:space="preserve"> de estratégias para elevação da</w:t>
      </w:r>
      <w:r>
        <w:rPr>
          <w:rFonts w:ascii="Verdana" w:hAnsi="Verdana"/>
          <w:sz w:val="24"/>
          <w:szCs w:val="24"/>
        </w:rPr>
        <w:t xml:space="preserve"> </w:t>
      </w:r>
      <w:r w:rsidRPr="00E5329C">
        <w:rPr>
          <w:rFonts w:ascii="Verdana" w:hAnsi="Verdana"/>
          <w:sz w:val="24"/>
          <w:szCs w:val="24"/>
        </w:rPr>
        <w:t xml:space="preserve">empregabilidade dos beneficiários com necessidades decorrentes do uso de crack e outras </w:t>
      </w:r>
      <w:r w:rsidRPr="00E5329C">
        <w:rPr>
          <w:rFonts w:ascii="Verdana" w:hAnsi="Verdana"/>
          <w:sz w:val="24"/>
          <w:szCs w:val="24"/>
        </w:rPr>
        <w:lastRenderedPageBreak/>
        <w:t>drogas, a partir de 11/08/21</w:t>
      </w:r>
      <w:r>
        <w:rPr>
          <w:rFonts w:ascii="Verdana" w:hAnsi="Verdana"/>
          <w:sz w:val="24"/>
          <w:szCs w:val="24"/>
        </w:rPr>
        <w:t xml:space="preserve"> </w:t>
      </w:r>
      <w:r w:rsidRPr="00E5329C">
        <w:rPr>
          <w:rFonts w:ascii="Verdana" w:hAnsi="Verdana"/>
          <w:sz w:val="24"/>
          <w:szCs w:val="24"/>
        </w:rPr>
        <w:t>com término em 30/08/2021, sob condição resolutiva.</w:t>
      </w:r>
    </w:p>
    <w:p w:rsidR="00E5329C" w:rsidRP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  <w:r w:rsidRPr="00E5329C">
        <w:rPr>
          <w:rFonts w:ascii="Verdana" w:hAnsi="Verdana"/>
          <w:sz w:val="24"/>
          <w:szCs w:val="24"/>
        </w:rPr>
        <w:t>II – APROVO a minuta do termo aditivo constante do doc.</w:t>
      </w:r>
    </w:p>
    <w:p w:rsid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  <w:r w:rsidRPr="00E5329C">
        <w:rPr>
          <w:rFonts w:ascii="Verdana" w:hAnsi="Verdana"/>
          <w:sz w:val="24"/>
          <w:szCs w:val="24"/>
        </w:rPr>
        <w:t>049866814.</w:t>
      </w:r>
    </w:p>
    <w:p w:rsid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329C" w:rsidRDefault="00E5329C" w:rsidP="00E532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7B1D" w:rsidRDefault="00137B1D" w:rsidP="00137B1D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37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37B1D"/>
    <w:rsid w:val="00153768"/>
    <w:rsid w:val="00186550"/>
    <w:rsid w:val="001B0F75"/>
    <w:rsid w:val="001E6612"/>
    <w:rsid w:val="00290074"/>
    <w:rsid w:val="002A1E5A"/>
    <w:rsid w:val="002E3FDA"/>
    <w:rsid w:val="002F4AB8"/>
    <w:rsid w:val="003C5A18"/>
    <w:rsid w:val="003D22FB"/>
    <w:rsid w:val="0045353A"/>
    <w:rsid w:val="00554622"/>
    <w:rsid w:val="005A6FF2"/>
    <w:rsid w:val="005F3310"/>
    <w:rsid w:val="0060523E"/>
    <w:rsid w:val="006118E0"/>
    <w:rsid w:val="00652B1A"/>
    <w:rsid w:val="006D5657"/>
    <w:rsid w:val="006E78BF"/>
    <w:rsid w:val="007A43A8"/>
    <w:rsid w:val="00821703"/>
    <w:rsid w:val="009F5097"/>
    <w:rsid w:val="00A01D43"/>
    <w:rsid w:val="00A27FB9"/>
    <w:rsid w:val="00A61DF4"/>
    <w:rsid w:val="00AF0EFC"/>
    <w:rsid w:val="00B50407"/>
    <w:rsid w:val="00B71BA1"/>
    <w:rsid w:val="00C0650E"/>
    <w:rsid w:val="00CD5247"/>
    <w:rsid w:val="00D30DFC"/>
    <w:rsid w:val="00DA287C"/>
    <w:rsid w:val="00E17A46"/>
    <w:rsid w:val="00E5329C"/>
    <w:rsid w:val="00E74879"/>
    <w:rsid w:val="00EB7ECA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1733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2020-12-08T17:13:00Z</dcterms:created>
  <dcterms:modified xsi:type="dcterms:W3CDTF">2021-08-12T13:46:00Z</dcterms:modified>
</cp:coreProperties>
</file>