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E7D8B">
        <w:rPr>
          <w:rFonts w:ascii="Verdana" w:hAnsi="Verdana"/>
          <w:b/>
          <w:sz w:val="24"/>
          <w:szCs w:val="24"/>
        </w:rPr>
        <w:t xml:space="preserve">C. São Paulo,203, Ano 66 </w:t>
      </w:r>
      <w:r w:rsidR="009A5D08">
        <w:rPr>
          <w:rFonts w:ascii="Verdana" w:hAnsi="Verdana"/>
          <w:b/>
          <w:sz w:val="24"/>
          <w:szCs w:val="24"/>
        </w:rPr>
        <w:t xml:space="preserve"> </w:t>
      </w:r>
      <w:r w:rsidR="008E7D8B">
        <w:rPr>
          <w:rFonts w:ascii="Verdana" w:hAnsi="Verdana"/>
          <w:b/>
          <w:sz w:val="24"/>
          <w:szCs w:val="24"/>
        </w:rPr>
        <w:t>Quinta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E7D8B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 de Outubro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42643" w:rsidRDefault="0004264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42643" w:rsidRDefault="0004264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42643" w:rsidRPr="0034465F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465F">
        <w:rPr>
          <w:rFonts w:ascii="Verdana" w:hAnsi="Verdana"/>
          <w:b/>
          <w:sz w:val="24"/>
          <w:szCs w:val="24"/>
        </w:rPr>
        <w:t>GABINETE DO PREFEITO</w:t>
      </w:r>
    </w:p>
    <w:p w:rsidR="00042643" w:rsidRPr="0034465F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465F">
        <w:rPr>
          <w:rFonts w:ascii="Verdana" w:hAnsi="Verdana"/>
          <w:b/>
          <w:sz w:val="24"/>
          <w:szCs w:val="24"/>
        </w:rPr>
        <w:t>RICARDO NUNES</w:t>
      </w:r>
    </w:p>
    <w:p w:rsidR="00042643" w:rsidRPr="0034465F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2643" w:rsidRPr="0034465F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465F">
        <w:rPr>
          <w:rFonts w:ascii="Verdana" w:hAnsi="Verdana"/>
          <w:b/>
          <w:sz w:val="24"/>
          <w:szCs w:val="24"/>
        </w:rPr>
        <w:t>DECRETOS</w:t>
      </w:r>
    </w:p>
    <w:p w:rsidR="00042643" w:rsidRPr="0034465F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2A1C" w:rsidRPr="0034465F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465F">
        <w:rPr>
          <w:rFonts w:ascii="Verdana" w:hAnsi="Verdana"/>
          <w:b/>
          <w:sz w:val="24"/>
          <w:szCs w:val="24"/>
        </w:rPr>
        <w:t>DECRETO</w:t>
      </w:r>
      <w:r w:rsidR="0034465F">
        <w:rPr>
          <w:rFonts w:ascii="Verdana" w:hAnsi="Verdana"/>
          <w:b/>
          <w:sz w:val="24"/>
          <w:szCs w:val="24"/>
        </w:rPr>
        <w:t xml:space="preserve"> Nº 60.654, DE 20 DE OUTUBRO DE </w:t>
      </w:r>
      <w:proofErr w:type="gramStart"/>
      <w:r w:rsidRPr="0034465F">
        <w:rPr>
          <w:rFonts w:ascii="Verdana" w:hAnsi="Verdana"/>
          <w:b/>
          <w:sz w:val="24"/>
          <w:szCs w:val="24"/>
        </w:rPr>
        <w:t>2021</w:t>
      </w:r>
      <w:proofErr w:type="gramEnd"/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Abre Crédito Adicional Suplementar de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R$ 2.681.256,23 de acordo com a Lei nº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17.544, de 30 de dezembro de 2020.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9A2A1C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9A2A1C">
        <w:rPr>
          <w:rFonts w:ascii="Verdana" w:hAnsi="Verdana"/>
          <w:sz w:val="24"/>
          <w:szCs w:val="24"/>
        </w:rPr>
        <w:t xml:space="preserve">dezembro de 2020, e visando </w:t>
      </w:r>
      <w:r>
        <w:rPr>
          <w:rFonts w:ascii="Verdana" w:hAnsi="Verdana"/>
          <w:sz w:val="24"/>
          <w:szCs w:val="24"/>
        </w:rPr>
        <w:t xml:space="preserve">possibilitar despesas inerentes </w:t>
      </w:r>
      <w:r w:rsidRPr="009A2A1C">
        <w:rPr>
          <w:rFonts w:ascii="Verdana" w:hAnsi="Verdana"/>
          <w:sz w:val="24"/>
          <w:szCs w:val="24"/>
        </w:rPr>
        <w:t>às atividades da Secretaria Municipal de Relações Internacionais, da Secretaria Municipal de Desen</w:t>
      </w:r>
      <w:r>
        <w:rPr>
          <w:rFonts w:ascii="Verdana" w:hAnsi="Verdana"/>
          <w:sz w:val="24"/>
          <w:szCs w:val="24"/>
        </w:rPr>
        <w:t xml:space="preserve">volvimento Urbano, da </w:t>
      </w:r>
      <w:r w:rsidRPr="009A2A1C">
        <w:rPr>
          <w:rFonts w:ascii="Verdana" w:hAnsi="Verdana"/>
          <w:sz w:val="24"/>
          <w:szCs w:val="24"/>
        </w:rPr>
        <w:t>Secretaria Municipal de Inova</w:t>
      </w:r>
      <w:r>
        <w:rPr>
          <w:rFonts w:ascii="Verdana" w:hAnsi="Verdana"/>
          <w:sz w:val="24"/>
          <w:szCs w:val="24"/>
        </w:rPr>
        <w:t xml:space="preserve">ção e Tecnologia, da Secretaria </w:t>
      </w:r>
      <w:r w:rsidRPr="009A2A1C">
        <w:rPr>
          <w:rFonts w:ascii="Verdana" w:hAnsi="Verdana"/>
          <w:sz w:val="24"/>
          <w:szCs w:val="24"/>
        </w:rPr>
        <w:t>Municipal de Cultura, da Sec</w:t>
      </w:r>
      <w:r>
        <w:rPr>
          <w:rFonts w:ascii="Verdana" w:hAnsi="Verdana"/>
          <w:sz w:val="24"/>
          <w:szCs w:val="24"/>
        </w:rPr>
        <w:t xml:space="preserve">retaria Municipal de Esportes e </w:t>
      </w:r>
      <w:r w:rsidRPr="009A2A1C">
        <w:rPr>
          <w:rFonts w:ascii="Verdana" w:hAnsi="Verdana"/>
          <w:sz w:val="24"/>
          <w:szCs w:val="24"/>
        </w:rPr>
        <w:t xml:space="preserve">Lazer, da </w:t>
      </w:r>
      <w:r w:rsidRPr="009A2A1C">
        <w:rPr>
          <w:rFonts w:ascii="Verdana" w:hAnsi="Verdana"/>
          <w:b/>
          <w:sz w:val="24"/>
          <w:szCs w:val="24"/>
        </w:rPr>
        <w:t>Secretaria Municipal de Desenvolvimento Econômico e Trabalho</w:t>
      </w:r>
      <w:r w:rsidRPr="009A2A1C">
        <w:rPr>
          <w:rFonts w:ascii="Verdana" w:hAnsi="Verdana"/>
          <w:sz w:val="24"/>
          <w:szCs w:val="24"/>
        </w:rPr>
        <w:t>, da Secretaria Municipal do Verde e do Mei</w:t>
      </w:r>
      <w:r>
        <w:rPr>
          <w:rFonts w:ascii="Verdana" w:hAnsi="Verdana"/>
          <w:sz w:val="24"/>
          <w:szCs w:val="24"/>
        </w:rPr>
        <w:t xml:space="preserve">o Ambiente </w:t>
      </w:r>
      <w:r w:rsidRPr="009A2A1C">
        <w:rPr>
          <w:rFonts w:ascii="Verdana" w:hAnsi="Verdana"/>
          <w:sz w:val="24"/>
          <w:szCs w:val="24"/>
        </w:rPr>
        <w:t>e da Secretaria Municipal de Educação,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A2A1C">
        <w:rPr>
          <w:rFonts w:ascii="Verdana" w:hAnsi="Verdana"/>
          <w:sz w:val="24"/>
          <w:szCs w:val="24"/>
        </w:rPr>
        <w:t>A :</w:t>
      </w:r>
      <w:proofErr w:type="gramEnd"/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Artigo 1º - Fica aberto crédito adicional de R$ 2.681.256,23</w:t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(dois milhões e seiscentos </w:t>
      </w:r>
      <w:r>
        <w:rPr>
          <w:rFonts w:ascii="Verdana" w:hAnsi="Verdana"/>
          <w:sz w:val="24"/>
          <w:szCs w:val="24"/>
        </w:rPr>
        <w:t xml:space="preserve">e oitenta e um mil e duzentos e </w:t>
      </w:r>
      <w:r w:rsidRPr="009A2A1C">
        <w:rPr>
          <w:rFonts w:ascii="Verdana" w:hAnsi="Verdana"/>
          <w:sz w:val="24"/>
          <w:szCs w:val="24"/>
        </w:rPr>
        <w:t>cinquenta e seis reais e vinte e</w:t>
      </w:r>
      <w:r>
        <w:rPr>
          <w:rFonts w:ascii="Verdana" w:hAnsi="Verdana"/>
          <w:sz w:val="24"/>
          <w:szCs w:val="24"/>
        </w:rPr>
        <w:t xml:space="preserve"> três centavos), suplementar às </w:t>
      </w:r>
      <w:r w:rsidRPr="009A2A1C">
        <w:rPr>
          <w:rFonts w:ascii="Verdana" w:hAnsi="Verdana"/>
          <w:sz w:val="24"/>
          <w:szCs w:val="24"/>
        </w:rPr>
        <w:t>seguintes dotações do orçamento vigente:</w:t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drawing>
          <wp:inline distT="0" distB="0" distL="0" distR="0" wp14:anchorId="58E3A474" wp14:editId="2AE4A928">
            <wp:extent cx="5105400" cy="13239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6112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7C6BF82" wp14:editId="6EADA542">
            <wp:extent cx="5133975" cy="33718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Artigo 2º - A cobertura do crédito de que trata o artigo</w:t>
      </w:r>
      <w:r>
        <w:rPr>
          <w:rFonts w:ascii="Verdana" w:hAnsi="Verdana"/>
          <w:sz w:val="24"/>
          <w:szCs w:val="24"/>
        </w:rPr>
        <w:t xml:space="preserve"> 1º </w:t>
      </w:r>
      <w:r w:rsidRPr="009A2A1C">
        <w:rPr>
          <w:rFonts w:ascii="Verdana" w:hAnsi="Verdana"/>
          <w:sz w:val="24"/>
          <w:szCs w:val="24"/>
        </w:rPr>
        <w:t>far-se-á através de recursos pr</w:t>
      </w:r>
      <w:r>
        <w:rPr>
          <w:rFonts w:ascii="Verdana" w:hAnsi="Verdana"/>
          <w:sz w:val="24"/>
          <w:szCs w:val="24"/>
        </w:rPr>
        <w:t xml:space="preserve">ovenientes da anulação parcial, </w:t>
      </w:r>
      <w:r w:rsidRPr="009A2A1C">
        <w:rPr>
          <w:rFonts w:ascii="Verdana" w:hAnsi="Verdana"/>
          <w:sz w:val="24"/>
          <w:szCs w:val="24"/>
        </w:rPr>
        <w:t>em igual importância, das seguintes dotações:</w:t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drawing>
          <wp:inline distT="0" distB="0" distL="0" distR="0" wp14:anchorId="31646575" wp14:editId="36CF42C4">
            <wp:extent cx="5133975" cy="18383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4693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9A2A1C">
        <w:rPr>
          <w:rFonts w:ascii="Verdana" w:hAnsi="Verdana"/>
          <w:sz w:val="24"/>
          <w:szCs w:val="24"/>
        </w:rPr>
        <w:t>publicação.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20 de </w:t>
      </w:r>
      <w:r w:rsidRPr="009A2A1C">
        <w:rPr>
          <w:rFonts w:ascii="Verdana" w:hAnsi="Verdana"/>
          <w:sz w:val="24"/>
          <w:szCs w:val="24"/>
        </w:rPr>
        <w:t>outubro de 2021, 468º da Fundação de São Paulo.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2A1C">
        <w:rPr>
          <w:rFonts w:ascii="Verdana" w:hAnsi="Verdana"/>
          <w:sz w:val="24"/>
          <w:szCs w:val="24"/>
        </w:rPr>
        <w:t>Prefeito</w:t>
      </w:r>
      <w:proofErr w:type="gramEnd"/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9A2A1C">
        <w:rPr>
          <w:rFonts w:ascii="Verdana" w:hAnsi="Verdana"/>
          <w:sz w:val="24"/>
          <w:szCs w:val="24"/>
        </w:rPr>
        <w:t xml:space="preserve">da </w:t>
      </w:r>
      <w:proofErr w:type="gramStart"/>
      <w:r w:rsidRPr="009A2A1C">
        <w:rPr>
          <w:rFonts w:ascii="Verdana" w:hAnsi="Verdana"/>
          <w:sz w:val="24"/>
          <w:szCs w:val="24"/>
        </w:rPr>
        <w:t>Fazenda</w:t>
      </w:r>
      <w:proofErr w:type="gramEnd"/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20 de </w:t>
      </w:r>
      <w:r w:rsidRPr="009A2A1C">
        <w:rPr>
          <w:rFonts w:ascii="Verdana" w:hAnsi="Verdana"/>
          <w:sz w:val="24"/>
          <w:szCs w:val="24"/>
        </w:rPr>
        <w:t>outubro de 2021.</w:t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lastRenderedPageBreak/>
        <w:t>PORTARIAS</w:t>
      </w:r>
      <w:r w:rsidRPr="009A2A1C">
        <w:rPr>
          <w:rFonts w:ascii="Verdana" w:hAnsi="Verdana"/>
          <w:b/>
          <w:sz w:val="24"/>
          <w:szCs w:val="24"/>
        </w:rPr>
        <w:cr/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 xml:space="preserve">PORTARIA 1388, DE 20 DE OUTUBRO DE </w:t>
      </w:r>
      <w:proofErr w:type="gramStart"/>
      <w:r w:rsidRPr="009A2A1C">
        <w:rPr>
          <w:rFonts w:ascii="Verdana" w:hAnsi="Verdana"/>
          <w:b/>
          <w:sz w:val="24"/>
          <w:szCs w:val="24"/>
        </w:rPr>
        <w:t>2021</w:t>
      </w:r>
      <w:proofErr w:type="gramEnd"/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A2A1C">
        <w:rPr>
          <w:rFonts w:ascii="Verdana" w:hAnsi="Verdana"/>
          <w:b/>
          <w:sz w:val="24"/>
          <w:szCs w:val="24"/>
        </w:rPr>
        <w:t>PROCESSO SEI</w:t>
      </w:r>
      <w:proofErr w:type="gramEnd"/>
      <w:r w:rsidRPr="009A2A1C">
        <w:rPr>
          <w:rFonts w:ascii="Verdana" w:hAnsi="Verdana"/>
          <w:b/>
          <w:sz w:val="24"/>
          <w:szCs w:val="24"/>
        </w:rPr>
        <w:t xml:space="preserve"> 6010.2021/0003445-4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RICARDO NUNES, Prefeito do Município de</w:t>
      </w:r>
      <w:r w:rsidR="0034465F">
        <w:rPr>
          <w:rFonts w:ascii="Verdana" w:hAnsi="Verdana"/>
          <w:sz w:val="24"/>
          <w:szCs w:val="24"/>
        </w:rPr>
        <w:t xml:space="preserve"> São Paulo, </w:t>
      </w:r>
      <w:r w:rsidRPr="009A2A1C">
        <w:rPr>
          <w:rFonts w:ascii="Verdana" w:hAnsi="Verdana"/>
          <w:sz w:val="24"/>
          <w:szCs w:val="24"/>
        </w:rPr>
        <w:t>usando das atribuições que lhe são conferidas por lei,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RESOLVE: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Exonerar a senhora MARIA DE FÁTIMA MARQUES FERNANDES, RF 747.008.8, a pa</w:t>
      </w:r>
      <w:r w:rsidR="0034465F">
        <w:rPr>
          <w:rFonts w:ascii="Verdana" w:hAnsi="Verdana"/>
          <w:sz w:val="24"/>
          <w:szCs w:val="24"/>
        </w:rPr>
        <w:t xml:space="preserve">rtir de 20/10/2021, do cargo de </w:t>
      </w:r>
      <w:proofErr w:type="spellStart"/>
      <w:r w:rsidRPr="009A2A1C">
        <w:rPr>
          <w:rFonts w:ascii="Verdana" w:hAnsi="Verdana"/>
          <w:sz w:val="24"/>
          <w:szCs w:val="24"/>
        </w:rPr>
        <w:t>Subprefeita</w:t>
      </w:r>
      <w:proofErr w:type="spellEnd"/>
      <w:r w:rsidRPr="009A2A1C">
        <w:rPr>
          <w:rFonts w:ascii="Verdana" w:hAnsi="Verdana"/>
          <w:sz w:val="24"/>
          <w:szCs w:val="24"/>
        </w:rPr>
        <w:t xml:space="preserve">, símbolo SBP, da </w:t>
      </w:r>
      <w:r w:rsidR="0034465F">
        <w:rPr>
          <w:rFonts w:ascii="Verdana" w:hAnsi="Verdana"/>
          <w:sz w:val="24"/>
          <w:szCs w:val="24"/>
        </w:rPr>
        <w:t xml:space="preserve">Subprefeitura Santo Amaro, vaga </w:t>
      </w:r>
      <w:r w:rsidRPr="009A2A1C">
        <w:rPr>
          <w:rFonts w:ascii="Verdana" w:hAnsi="Verdana"/>
          <w:sz w:val="24"/>
          <w:szCs w:val="24"/>
        </w:rPr>
        <w:t>14822, constante das Leis 13.682/03 e 16.974/18.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PREFEITURA DO MU</w:t>
      </w:r>
      <w:r w:rsidR="0034465F">
        <w:rPr>
          <w:rFonts w:ascii="Verdana" w:hAnsi="Verdana"/>
          <w:sz w:val="24"/>
          <w:szCs w:val="24"/>
        </w:rPr>
        <w:t xml:space="preserve">NICÍPIO DE SÃO PAULO, aos 20 de </w:t>
      </w:r>
      <w:r w:rsidRPr="009A2A1C">
        <w:rPr>
          <w:rFonts w:ascii="Verdana" w:hAnsi="Verdana"/>
          <w:sz w:val="24"/>
          <w:szCs w:val="24"/>
        </w:rPr>
        <w:t>outubro de 2021, 468º da fundação de São Paulo.</w:t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2A1C">
        <w:rPr>
          <w:rFonts w:ascii="Verdana" w:hAnsi="Verdana"/>
          <w:sz w:val="24"/>
          <w:szCs w:val="24"/>
        </w:rPr>
        <w:t>Prefeito</w:t>
      </w:r>
      <w:proofErr w:type="gramEnd"/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 xml:space="preserve">PORTARIA 174, DE 20 DE OUTUBRO DE </w:t>
      </w:r>
      <w:proofErr w:type="gramStart"/>
      <w:r w:rsidRPr="009A2A1C">
        <w:rPr>
          <w:rFonts w:ascii="Verdana" w:hAnsi="Verdana"/>
          <w:b/>
          <w:sz w:val="24"/>
          <w:szCs w:val="24"/>
        </w:rPr>
        <w:t>2021</w:t>
      </w:r>
      <w:proofErr w:type="gramEnd"/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A2A1C">
        <w:rPr>
          <w:rFonts w:ascii="Verdana" w:hAnsi="Verdana"/>
          <w:b/>
          <w:sz w:val="24"/>
          <w:szCs w:val="24"/>
        </w:rPr>
        <w:t>PROCESSO SEI</w:t>
      </w:r>
      <w:proofErr w:type="gramEnd"/>
      <w:r w:rsidRPr="009A2A1C">
        <w:rPr>
          <w:rFonts w:ascii="Verdana" w:hAnsi="Verdana"/>
          <w:b/>
          <w:sz w:val="24"/>
          <w:szCs w:val="24"/>
        </w:rPr>
        <w:t xml:space="preserve"> 6010.2021/0003445-4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34465F">
        <w:rPr>
          <w:rFonts w:ascii="Verdana" w:hAnsi="Verdana"/>
          <w:sz w:val="24"/>
          <w:szCs w:val="24"/>
        </w:rPr>
        <w:t xml:space="preserve">ridas pelo artigo 1º, inciso I, </w:t>
      </w:r>
      <w:r w:rsidRPr="009A2A1C">
        <w:rPr>
          <w:rFonts w:ascii="Verdana" w:hAnsi="Verdana"/>
          <w:sz w:val="24"/>
          <w:szCs w:val="24"/>
        </w:rPr>
        <w:t xml:space="preserve">alínea “a”, do Decreto 58.696, de </w:t>
      </w:r>
      <w:proofErr w:type="gramStart"/>
      <w:r w:rsidRPr="009A2A1C">
        <w:rPr>
          <w:rFonts w:ascii="Verdana" w:hAnsi="Verdana"/>
          <w:sz w:val="24"/>
          <w:szCs w:val="24"/>
        </w:rPr>
        <w:t>3</w:t>
      </w:r>
      <w:proofErr w:type="gramEnd"/>
      <w:r w:rsidRPr="009A2A1C">
        <w:rPr>
          <w:rFonts w:ascii="Verdana" w:hAnsi="Verdana"/>
          <w:sz w:val="24"/>
          <w:szCs w:val="24"/>
        </w:rPr>
        <w:t xml:space="preserve"> de abril de 2019,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RESOLVE: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Designar </w:t>
      </w:r>
      <w:proofErr w:type="gramStart"/>
      <w:r w:rsidRPr="009A2A1C">
        <w:rPr>
          <w:rFonts w:ascii="Verdana" w:hAnsi="Verdana"/>
          <w:sz w:val="24"/>
          <w:szCs w:val="24"/>
        </w:rPr>
        <w:t>a</w:t>
      </w:r>
      <w:proofErr w:type="gramEnd"/>
      <w:r w:rsidRPr="009A2A1C">
        <w:rPr>
          <w:rFonts w:ascii="Verdana" w:hAnsi="Verdana"/>
          <w:sz w:val="24"/>
          <w:szCs w:val="24"/>
        </w:rPr>
        <w:t xml:space="preserve"> sen</w:t>
      </w:r>
      <w:r w:rsidR="0034465F">
        <w:rPr>
          <w:rFonts w:ascii="Verdana" w:hAnsi="Verdana"/>
          <w:sz w:val="24"/>
          <w:szCs w:val="24"/>
        </w:rPr>
        <w:t xml:space="preserve">hora PATRICIA PENNA SARAIVA, RF </w:t>
      </w:r>
      <w:r w:rsidRPr="009A2A1C">
        <w:rPr>
          <w:rFonts w:ascii="Verdana" w:hAnsi="Verdana"/>
          <w:sz w:val="24"/>
          <w:szCs w:val="24"/>
        </w:rPr>
        <w:t>888.138.3, excepcionalment</w:t>
      </w:r>
      <w:r w:rsidR="0034465F">
        <w:rPr>
          <w:rFonts w:ascii="Verdana" w:hAnsi="Verdana"/>
          <w:sz w:val="24"/>
          <w:szCs w:val="24"/>
        </w:rPr>
        <w:t xml:space="preserve">e, a partir de 20/10/2021, para </w:t>
      </w:r>
      <w:r w:rsidRPr="009A2A1C">
        <w:rPr>
          <w:rFonts w:ascii="Verdana" w:hAnsi="Verdana"/>
          <w:sz w:val="24"/>
          <w:szCs w:val="24"/>
        </w:rPr>
        <w:t>responder pelo cargo de Sub</w:t>
      </w:r>
      <w:r w:rsidR="0034465F">
        <w:rPr>
          <w:rFonts w:ascii="Verdana" w:hAnsi="Verdana"/>
          <w:sz w:val="24"/>
          <w:szCs w:val="24"/>
        </w:rPr>
        <w:t xml:space="preserve"> </w:t>
      </w:r>
      <w:r w:rsidRPr="009A2A1C">
        <w:rPr>
          <w:rFonts w:ascii="Verdana" w:hAnsi="Verdana"/>
          <w:sz w:val="24"/>
          <w:szCs w:val="24"/>
        </w:rPr>
        <w:t>prefeita, símbolo SBP, da Subprefeitura Santo Amaro, vaga 14822.</w:t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A2A1C">
        <w:rPr>
          <w:rFonts w:ascii="Verdana" w:hAnsi="Verdana"/>
          <w:sz w:val="24"/>
          <w:szCs w:val="24"/>
        </w:rPr>
        <w:t>Prefeito</w:t>
      </w:r>
      <w:proofErr w:type="gramEnd"/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>APOSTILA DA PORTARIA 166/2021-CG/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 xml:space="preserve">PREF, DE </w:t>
      </w:r>
      <w:r w:rsidR="0034465F">
        <w:rPr>
          <w:rFonts w:ascii="Verdana" w:hAnsi="Verdana"/>
          <w:b/>
          <w:sz w:val="24"/>
          <w:szCs w:val="24"/>
        </w:rPr>
        <w:t xml:space="preserve">15/10/2021, PUBLICADA NO DOC DE </w:t>
      </w:r>
      <w:proofErr w:type="gramStart"/>
      <w:r w:rsidRPr="009A2A1C">
        <w:rPr>
          <w:rFonts w:ascii="Verdana" w:hAnsi="Verdana"/>
          <w:b/>
          <w:sz w:val="24"/>
          <w:szCs w:val="24"/>
        </w:rPr>
        <w:t>16/10/2021</w:t>
      </w:r>
      <w:proofErr w:type="gramEnd"/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A2A1C">
        <w:rPr>
          <w:rFonts w:ascii="Verdana" w:hAnsi="Verdana"/>
          <w:b/>
          <w:sz w:val="24"/>
          <w:szCs w:val="24"/>
        </w:rPr>
        <w:t>PROCESSO SEI</w:t>
      </w:r>
      <w:proofErr w:type="gramEnd"/>
      <w:r w:rsidRPr="009A2A1C">
        <w:rPr>
          <w:rFonts w:ascii="Verdana" w:hAnsi="Verdana"/>
          <w:b/>
          <w:sz w:val="24"/>
          <w:szCs w:val="24"/>
        </w:rPr>
        <w:t xml:space="preserve"> 6013.2021/0004877-0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É a Portaria em referênci</w:t>
      </w:r>
      <w:r w:rsidR="0034465F">
        <w:rPr>
          <w:rFonts w:ascii="Verdana" w:hAnsi="Verdana"/>
          <w:sz w:val="24"/>
          <w:szCs w:val="24"/>
        </w:rPr>
        <w:t xml:space="preserve">a apostilada para consignar que </w:t>
      </w:r>
      <w:r w:rsidRPr="009A2A1C">
        <w:rPr>
          <w:rFonts w:ascii="Verdana" w:hAnsi="Verdana"/>
          <w:sz w:val="24"/>
          <w:szCs w:val="24"/>
        </w:rPr>
        <w:t>a designação da se</w:t>
      </w:r>
      <w:r w:rsidR="0034465F">
        <w:rPr>
          <w:rFonts w:ascii="Verdana" w:hAnsi="Verdana"/>
          <w:sz w:val="24"/>
          <w:szCs w:val="24"/>
        </w:rPr>
        <w:t xml:space="preserve">nhora MARCIA REGINA MORALEZ, RF </w:t>
      </w:r>
      <w:r w:rsidRPr="009A2A1C">
        <w:rPr>
          <w:rFonts w:ascii="Verdana" w:hAnsi="Verdana"/>
          <w:sz w:val="24"/>
          <w:szCs w:val="24"/>
        </w:rPr>
        <w:t>579.782.9, para substituir</w:t>
      </w:r>
      <w:r w:rsidR="0034465F">
        <w:rPr>
          <w:rFonts w:ascii="Verdana" w:hAnsi="Verdana"/>
          <w:sz w:val="24"/>
          <w:szCs w:val="24"/>
        </w:rPr>
        <w:t xml:space="preserve"> o senhor FABRICIO COBRA ARBEX, </w:t>
      </w:r>
      <w:r w:rsidRPr="009A2A1C">
        <w:rPr>
          <w:rFonts w:ascii="Verdana" w:hAnsi="Verdana"/>
          <w:sz w:val="24"/>
          <w:szCs w:val="24"/>
        </w:rPr>
        <w:t>RF 856.962.2, no cargo de Secretário Executivo Adjunto, símbolo SAD, refere-se ao períod</w:t>
      </w:r>
      <w:r w:rsidR="0034465F">
        <w:rPr>
          <w:rFonts w:ascii="Verdana" w:hAnsi="Verdana"/>
          <w:sz w:val="24"/>
          <w:szCs w:val="24"/>
        </w:rPr>
        <w:t xml:space="preserve">o de 08/10/2021 a 17/10/2021, e </w:t>
      </w:r>
      <w:r w:rsidRPr="009A2A1C">
        <w:rPr>
          <w:rFonts w:ascii="Verdana" w:hAnsi="Verdana"/>
          <w:sz w:val="24"/>
          <w:szCs w:val="24"/>
        </w:rPr>
        <w:t>não como constou.</w:t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A2A1C">
        <w:rPr>
          <w:rFonts w:ascii="Verdana" w:hAnsi="Verdana"/>
          <w:sz w:val="24"/>
          <w:szCs w:val="24"/>
        </w:rPr>
        <w:t>Prefeito</w:t>
      </w:r>
      <w:proofErr w:type="gramEnd"/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4465F" w:rsidRDefault="0034465F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4465F" w:rsidRDefault="0034465F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A2A1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GABINETE DA SECRETÁRIA</w:t>
      </w:r>
    </w:p>
    <w:p w:rsid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 xml:space="preserve">PORTARIA SMDET 20, DE 19 DE OUTUBRO DE </w:t>
      </w:r>
      <w:proofErr w:type="gramStart"/>
      <w:r w:rsidRPr="009A2A1C">
        <w:rPr>
          <w:rFonts w:ascii="Verdana" w:hAnsi="Verdana"/>
          <w:b/>
          <w:sz w:val="24"/>
          <w:szCs w:val="24"/>
        </w:rPr>
        <w:t>2021</w:t>
      </w:r>
      <w:proofErr w:type="gramEnd"/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>APROVA O TERMO DE ADESÃO E O PLANO DE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>TRABALHO MODELO PARA FINS DE ADESÃO AO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>PROGRAMA BOLSA-TRABALHO – PBT POR PARTE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>DOS ÓRGÃOS DA ADMINISTRAÇÃO MUNICIPAL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 xml:space="preserve">DIRETA, INDIRETA E ENTES VINCULADOS </w:t>
      </w:r>
      <w:proofErr w:type="gramStart"/>
      <w:r w:rsidRPr="009A2A1C">
        <w:rPr>
          <w:rFonts w:ascii="Verdana" w:hAnsi="Verdana"/>
          <w:b/>
          <w:sz w:val="24"/>
          <w:szCs w:val="24"/>
        </w:rPr>
        <w:t>DO</w:t>
      </w:r>
      <w:proofErr w:type="gramEnd"/>
    </w:p>
    <w:p w:rsidR="009A2A1C" w:rsidRPr="009A2A1C" w:rsidRDefault="009A2A1C" w:rsidP="009A2A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2A1C">
        <w:rPr>
          <w:rFonts w:ascii="Verdana" w:hAnsi="Verdana"/>
          <w:b/>
          <w:sz w:val="24"/>
          <w:szCs w:val="24"/>
        </w:rPr>
        <w:t>MUNICÍPIO DE SÃO PAULO.</w:t>
      </w:r>
    </w:p>
    <w:p w:rsidR="0034465F" w:rsidRDefault="0034465F" w:rsidP="009A2A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Aline Cardoso, secretár</w:t>
      </w:r>
      <w:r w:rsidR="00A66DE2">
        <w:rPr>
          <w:rFonts w:ascii="Verdana" w:hAnsi="Verdana"/>
          <w:sz w:val="24"/>
          <w:szCs w:val="24"/>
        </w:rPr>
        <w:t xml:space="preserve">ia municipal de Desenvolvimento </w:t>
      </w:r>
      <w:r w:rsidRPr="009A2A1C">
        <w:rPr>
          <w:rFonts w:ascii="Verdana" w:hAnsi="Verdana"/>
          <w:sz w:val="24"/>
          <w:szCs w:val="24"/>
        </w:rPr>
        <w:t>Econômico, Trabalho e Turis</w:t>
      </w:r>
      <w:r w:rsidR="00A66DE2">
        <w:rPr>
          <w:rFonts w:ascii="Verdana" w:hAnsi="Verdana"/>
          <w:sz w:val="24"/>
          <w:szCs w:val="24"/>
        </w:rPr>
        <w:t xml:space="preserve">mo, no uso das competências que </w:t>
      </w:r>
      <w:r w:rsidRPr="009A2A1C">
        <w:rPr>
          <w:rFonts w:ascii="Verdana" w:hAnsi="Verdana"/>
          <w:sz w:val="24"/>
          <w:szCs w:val="24"/>
        </w:rPr>
        <w:t xml:space="preserve">lhe foram confiadas por lei, em especial, o quanto </w:t>
      </w:r>
      <w:r w:rsidR="00A66DE2">
        <w:rPr>
          <w:rFonts w:ascii="Verdana" w:hAnsi="Verdana"/>
          <w:sz w:val="24"/>
          <w:szCs w:val="24"/>
        </w:rPr>
        <w:t xml:space="preserve">disposto na </w:t>
      </w:r>
      <w:r w:rsidRPr="009A2A1C">
        <w:rPr>
          <w:rFonts w:ascii="Verdana" w:hAnsi="Verdana"/>
          <w:sz w:val="24"/>
          <w:szCs w:val="24"/>
        </w:rPr>
        <w:t>Lei Municipal 13.164/2001, na</w:t>
      </w:r>
      <w:r w:rsidR="00A66DE2">
        <w:rPr>
          <w:rFonts w:ascii="Verdana" w:hAnsi="Verdana"/>
          <w:sz w:val="24"/>
          <w:szCs w:val="24"/>
        </w:rPr>
        <w:t xml:space="preserve"> Lei Municipal 13.841/2004 e no </w:t>
      </w:r>
      <w:r w:rsidRPr="009A2A1C">
        <w:rPr>
          <w:rFonts w:ascii="Verdana" w:hAnsi="Verdana"/>
          <w:sz w:val="24"/>
          <w:szCs w:val="24"/>
        </w:rPr>
        <w:t>Decreto Municipal 45.400/2004,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RESOLVE:</w:t>
      </w:r>
    </w:p>
    <w:p w:rsidR="009A2A1C" w:rsidRPr="009A2A1C" w:rsidRDefault="009A2A1C" w:rsidP="009A2A1C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 xml:space="preserve">Art. 1º Aprovar o Termo </w:t>
      </w:r>
      <w:r w:rsidR="00A66DE2">
        <w:rPr>
          <w:rFonts w:ascii="Verdana" w:hAnsi="Verdana"/>
          <w:sz w:val="24"/>
          <w:szCs w:val="24"/>
        </w:rPr>
        <w:t xml:space="preserve">de Adesão e o Plano de Trabalho </w:t>
      </w:r>
      <w:r w:rsidRPr="009A2A1C">
        <w:rPr>
          <w:rFonts w:ascii="Verdana" w:hAnsi="Verdana"/>
          <w:sz w:val="24"/>
          <w:szCs w:val="24"/>
        </w:rPr>
        <w:t>Modelo, destinados aos ó</w:t>
      </w:r>
      <w:r w:rsidR="00A66DE2">
        <w:rPr>
          <w:rFonts w:ascii="Verdana" w:hAnsi="Verdana"/>
          <w:sz w:val="24"/>
          <w:szCs w:val="24"/>
        </w:rPr>
        <w:t xml:space="preserve">rgãos interessados em aderir ao </w:t>
      </w:r>
      <w:r w:rsidRPr="009A2A1C">
        <w:rPr>
          <w:rFonts w:ascii="Verdana" w:hAnsi="Verdana"/>
          <w:sz w:val="24"/>
          <w:szCs w:val="24"/>
        </w:rPr>
        <w:t xml:space="preserve">Programa Bolsa-Trabalho – PBT, </w:t>
      </w:r>
      <w:r w:rsidR="00A66DE2">
        <w:rPr>
          <w:rFonts w:ascii="Verdana" w:hAnsi="Verdana"/>
          <w:sz w:val="24"/>
          <w:szCs w:val="24"/>
        </w:rPr>
        <w:t xml:space="preserve">os quais instruem esta Portaria </w:t>
      </w:r>
      <w:r w:rsidRPr="009A2A1C">
        <w:rPr>
          <w:rFonts w:ascii="Verdana" w:hAnsi="Verdana"/>
          <w:sz w:val="24"/>
          <w:szCs w:val="24"/>
        </w:rPr>
        <w:t>como anexos.</w:t>
      </w:r>
    </w:p>
    <w:p w:rsidR="00A66DE2" w:rsidRPr="00A66DE2" w:rsidRDefault="009A2A1C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9A2A1C">
        <w:rPr>
          <w:rFonts w:ascii="Verdana" w:hAnsi="Verdana"/>
          <w:sz w:val="24"/>
          <w:szCs w:val="24"/>
        </w:rPr>
        <w:t>Art. 2º O Termo de Ades</w:t>
      </w:r>
      <w:r w:rsidR="00A66DE2">
        <w:rPr>
          <w:rFonts w:ascii="Verdana" w:hAnsi="Verdana"/>
          <w:sz w:val="24"/>
          <w:szCs w:val="24"/>
        </w:rPr>
        <w:t xml:space="preserve">ão e o Plano de Trabalho Modelo </w:t>
      </w:r>
      <w:r w:rsidRPr="009A2A1C">
        <w:rPr>
          <w:rFonts w:ascii="Verdana" w:hAnsi="Verdana"/>
          <w:sz w:val="24"/>
          <w:szCs w:val="24"/>
        </w:rPr>
        <w:t>voltam-se às hipóteses de execução direta de projetos do PBT</w:t>
      </w:r>
      <w:r w:rsidR="00A66DE2">
        <w:rPr>
          <w:rFonts w:ascii="Verdana" w:hAnsi="Verdana"/>
          <w:sz w:val="24"/>
          <w:szCs w:val="24"/>
        </w:rPr>
        <w:t xml:space="preserve"> </w:t>
      </w:r>
      <w:r w:rsidR="00A66DE2" w:rsidRPr="00A66DE2">
        <w:rPr>
          <w:rFonts w:ascii="Verdana" w:hAnsi="Verdana"/>
          <w:sz w:val="24"/>
          <w:szCs w:val="24"/>
        </w:rPr>
        <w:t>pelos órgãos da Administraç</w:t>
      </w:r>
      <w:r w:rsidR="00A66DE2">
        <w:rPr>
          <w:rFonts w:ascii="Verdana" w:hAnsi="Verdana"/>
          <w:sz w:val="24"/>
          <w:szCs w:val="24"/>
        </w:rPr>
        <w:t xml:space="preserve">ão Municipal Direta, Indireta e </w:t>
      </w:r>
      <w:r w:rsidR="00A66DE2" w:rsidRPr="00A66DE2">
        <w:rPr>
          <w:rFonts w:ascii="Verdana" w:hAnsi="Verdana"/>
          <w:sz w:val="24"/>
          <w:szCs w:val="24"/>
        </w:rPr>
        <w:t>entes vinculados do Município de São Paulo.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Parágrafo único. Quando da adesão ao PBT, o órgão interessado deverá submeter o Plano de Trabalho ao crivo da SMDET, sendo de responsabilida</w:t>
      </w:r>
      <w:r>
        <w:rPr>
          <w:rFonts w:ascii="Verdana" w:hAnsi="Verdana"/>
          <w:sz w:val="24"/>
          <w:szCs w:val="24"/>
        </w:rPr>
        <w:t xml:space="preserve">de do Coordenador do Trabalho a </w:t>
      </w:r>
      <w:r w:rsidRPr="00A66DE2">
        <w:rPr>
          <w:rFonts w:ascii="Verdana" w:hAnsi="Verdana"/>
          <w:sz w:val="24"/>
          <w:szCs w:val="24"/>
        </w:rPr>
        <w:t>análise e a aprovação do instr</w:t>
      </w:r>
      <w:r>
        <w:rPr>
          <w:rFonts w:ascii="Verdana" w:hAnsi="Verdana"/>
          <w:sz w:val="24"/>
          <w:szCs w:val="24"/>
        </w:rPr>
        <w:t xml:space="preserve">umento submetido, o que se dará </w:t>
      </w:r>
      <w:r w:rsidRPr="00A66DE2">
        <w:rPr>
          <w:rFonts w:ascii="Verdana" w:hAnsi="Verdana"/>
          <w:sz w:val="24"/>
          <w:szCs w:val="24"/>
        </w:rPr>
        <w:t>mediante manifestação prévia do Departamento de Administração e Finanças – DAF, caso seja necessário.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Art. 3º Esta Portaria entra em vigor na data de sua publicação.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ANEXO I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TERMO DE ADESÃO AO PROGRAMA BOLSA-TRABALHO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A [entidade da Administração Direta, Indireta ou entes vinculados à PMSP], representada por seu</w:t>
      </w:r>
      <w:r>
        <w:rPr>
          <w:rFonts w:ascii="Verdana" w:hAnsi="Verdana"/>
          <w:sz w:val="24"/>
          <w:szCs w:val="24"/>
        </w:rPr>
        <w:t xml:space="preserve"> (sua) [cargo], </w:t>
      </w:r>
      <w:r w:rsidRPr="00A66DE2">
        <w:rPr>
          <w:rFonts w:ascii="Verdana" w:hAnsi="Verdana"/>
          <w:sz w:val="24"/>
          <w:szCs w:val="24"/>
        </w:rPr>
        <w:t>[nome completo], inscrito</w:t>
      </w:r>
      <w:r>
        <w:rPr>
          <w:rFonts w:ascii="Verdana" w:hAnsi="Verdana"/>
          <w:sz w:val="24"/>
          <w:szCs w:val="24"/>
        </w:rPr>
        <w:t xml:space="preserve"> </w:t>
      </w:r>
      <w:r w:rsidRPr="00A66DE2">
        <w:rPr>
          <w:rFonts w:ascii="Verdana" w:hAnsi="Verdana"/>
          <w:sz w:val="24"/>
          <w:szCs w:val="24"/>
        </w:rPr>
        <w:t xml:space="preserve">(a) no CPF [número do documento], </w:t>
      </w:r>
      <w:proofErr w:type="gramStart"/>
      <w:r w:rsidRPr="00A66DE2">
        <w:rPr>
          <w:rFonts w:ascii="Verdana" w:hAnsi="Verdana"/>
          <w:sz w:val="24"/>
          <w:szCs w:val="24"/>
        </w:rPr>
        <w:t>portador(</w:t>
      </w:r>
      <w:proofErr w:type="gramEnd"/>
      <w:r w:rsidRPr="00A66DE2">
        <w:rPr>
          <w:rFonts w:ascii="Verdana" w:hAnsi="Verdana"/>
          <w:sz w:val="24"/>
          <w:szCs w:val="24"/>
        </w:rPr>
        <w:t>a) do docume</w:t>
      </w:r>
      <w:r>
        <w:rPr>
          <w:rFonts w:ascii="Verdana" w:hAnsi="Verdana"/>
          <w:sz w:val="24"/>
          <w:szCs w:val="24"/>
        </w:rPr>
        <w:t xml:space="preserve">nto de identidade RG [número do </w:t>
      </w:r>
      <w:r w:rsidRPr="00A66DE2">
        <w:rPr>
          <w:rFonts w:ascii="Verdana" w:hAnsi="Verdana"/>
          <w:sz w:val="24"/>
          <w:szCs w:val="24"/>
        </w:rPr>
        <w:t xml:space="preserve">documento], expedido pela </w:t>
      </w:r>
      <w:r>
        <w:rPr>
          <w:rFonts w:ascii="Verdana" w:hAnsi="Verdana"/>
          <w:sz w:val="24"/>
          <w:szCs w:val="24"/>
        </w:rPr>
        <w:t xml:space="preserve">[órgão expedidor], situado(a) à </w:t>
      </w:r>
      <w:r w:rsidRPr="00A66DE2">
        <w:rPr>
          <w:rFonts w:ascii="Verdana" w:hAnsi="Verdana"/>
          <w:sz w:val="24"/>
          <w:szCs w:val="24"/>
        </w:rPr>
        <w:t>[logradouro, número, compl</w:t>
      </w:r>
      <w:r>
        <w:rPr>
          <w:rFonts w:ascii="Verdana" w:hAnsi="Verdana"/>
          <w:sz w:val="24"/>
          <w:szCs w:val="24"/>
        </w:rPr>
        <w:t xml:space="preserve">emento, bairro, cidade, Estado, </w:t>
      </w:r>
      <w:r w:rsidRPr="00A66DE2">
        <w:rPr>
          <w:rFonts w:ascii="Verdana" w:hAnsi="Verdana"/>
          <w:sz w:val="24"/>
          <w:szCs w:val="24"/>
        </w:rPr>
        <w:t>CEP], doravante denominada [nome da entidade], resolve firmar o presente Termo de Ade</w:t>
      </w:r>
      <w:r>
        <w:rPr>
          <w:rFonts w:ascii="Verdana" w:hAnsi="Verdana"/>
          <w:sz w:val="24"/>
          <w:szCs w:val="24"/>
        </w:rPr>
        <w:t xml:space="preserve">são ao Programa Bolsa-Trabalho, </w:t>
      </w:r>
      <w:r w:rsidRPr="00A66DE2">
        <w:rPr>
          <w:rFonts w:ascii="Verdana" w:hAnsi="Verdana"/>
          <w:sz w:val="24"/>
          <w:szCs w:val="24"/>
        </w:rPr>
        <w:t>sujeitando-se, no que couber, aos termos da Lei Municipal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13.841/2004 e no Decreto Mun</w:t>
      </w:r>
      <w:r>
        <w:rPr>
          <w:rFonts w:ascii="Verdana" w:hAnsi="Verdana"/>
          <w:sz w:val="24"/>
          <w:szCs w:val="24"/>
        </w:rPr>
        <w:t xml:space="preserve">icipal 45.400/2004, mediante as </w:t>
      </w:r>
      <w:r w:rsidRPr="00A66DE2">
        <w:rPr>
          <w:rFonts w:ascii="Verdana" w:hAnsi="Verdana"/>
          <w:sz w:val="24"/>
          <w:szCs w:val="24"/>
        </w:rPr>
        <w:t>seguintes cláusulas e condições: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CLÁUSULA PRIMEIRA – DO OBJETO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lastRenderedPageBreak/>
        <w:t>O presente instrumento tem por objeto a adesão da [entidade] ao Programa Bolsa-Tra</w:t>
      </w:r>
      <w:r>
        <w:rPr>
          <w:rFonts w:ascii="Verdana" w:hAnsi="Verdana"/>
          <w:sz w:val="24"/>
          <w:szCs w:val="24"/>
        </w:rPr>
        <w:t xml:space="preserve">balho, nos termos da legislação </w:t>
      </w:r>
      <w:r w:rsidRPr="00A66DE2">
        <w:rPr>
          <w:rFonts w:ascii="Verdana" w:hAnsi="Verdana"/>
          <w:sz w:val="24"/>
          <w:szCs w:val="24"/>
        </w:rPr>
        <w:t>referenciada no preâmbulo.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CLÁUSULA SEGUNDA – DO COMPROMISSO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A [entidade] se compromete a: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I – executar o Plano de Trabalho aprovado do Programa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Bolsa-Trabalho com rigorosa o</w:t>
      </w:r>
      <w:r>
        <w:rPr>
          <w:rFonts w:ascii="Verdana" w:hAnsi="Verdana"/>
          <w:sz w:val="24"/>
          <w:szCs w:val="24"/>
        </w:rPr>
        <w:t xml:space="preserve">bservância das normas expedidas </w:t>
      </w:r>
      <w:r w:rsidRPr="00A66DE2">
        <w:rPr>
          <w:rFonts w:ascii="Verdana" w:hAnsi="Verdana"/>
          <w:sz w:val="24"/>
          <w:szCs w:val="24"/>
        </w:rPr>
        <w:t>pela Secretaria Municipal de Desenvolvimento Econômico, Trabalho e Turismo – SMDET,</w:t>
      </w:r>
      <w:r>
        <w:rPr>
          <w:rFonts w:ascii="Verdana" w:hAnsi="Verdana"/>
          <w:sz w:val="24"/>
          <w:szCs w:val="24"/>
        </w:rPr>
        <w:t xml:space="preserve"> zelando pela boa qualidade das </w:t>
      </w:r>
      <w:r w:rsidRPr="00A66DE2">
        <w:rPr>
          <w:rFonts w:ascii="Verdana" w:hAnsi="Verdana"/>
          <w:sz w:val="24"/>
          <w:szCs w:val="24"/>
        </w:rPr>
        <w:t>ações e serviços prestados</w:t>
      </w:r>
      <w:r>
        <w:rPr>
          <w:rFonts w:ascii="Verdana" w:hAnsi="Verdana"/>
          <w:sz w:val="24"/>
          <w:szCs w:val="24"/>
        </w:rPr>
        <w:t xml:space="preserve">, buscando alcançar efetividade </w:t>
      </w:r>
      <w:r w:rsidRPr="00A66DE2">
        <w:rPr>
          <w:rFonts w:ascii="Verdana" w:hAnsi="Verdana"/>
          <w:sz w:val="24"/>
          <w:szCs w:val="24"/>
        </w:rPr>
        <w:t>pedagógica e social;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II – estimular a inserç</w:t>
      </w:r>
      <w:r>
        <w:rPr>
          <w:rFonts w:ascii="Verdana" w:hAnsi="Verdana"/>
          <w:sz w:val="24"/>
          <w:szCs w:val="24"/>
        </w:rPr>
        <w:t xml:space="preserve">ão socioeconômica, valorizar as </w:t>
      </w:r>
      <w:r w:rsidRPr="00A66DE2">
        <w:rPr>
          <w:rFonts w:ascii="Verdana" w:hAnsi="Verdana"/>
          <w:sz w:val="24"/>
          <w:szCs w:val="24"/>
        </w:rPr>
        <w:t>vocações ocupacionais, desenvolver a formação, a experimentação e a habilitação profission</w:t>
      </w:r>
      <w:r>
        <w:rPr>
          <w:rFonts w:ascii="Verdana" w:hAnsi="Verdana"/>
          <w:sz w:val="24"/>
          <w:szCs w:val="24"/>
        </w:rPr>
        <w:t xml:space="preserve">al no local das atividades, bem </w:t>
      </w:r>
      <w:r w:rsidRPr="00A66DE2">
        <w:rPr>
          <w:rFonts w:ascii="Verdana" w:hAnsi="Verdana"/>
          <w:sz w:val="24"/>
          <w:szCs w:val="24"/>
        </w:rPr>
        <w:t>como facilitar a reinserção na vi</w:t>
      </w:r>
      <w:r>
        <w:rPr>
          <w:rFonts w:ascii="Verdana" w:hAnsi="Verdana"/>
          <w:sz w:val="24"/>
          <w:szCs w:val="24"/>
        </w:rPr>
        <w:t xml:space="preserve">da escolar e a continuidade dos </w:t>
      </w:r>
      <w:r w:rsidRPr="00A66DE2">
        <w:rPr>
          <w:rFonts w:ascii="Verdana" w:hAnsi="Verdana"/>
          <w:sz w:val="24"/>
          <w:szCs w:val="24"/>
        </w:rPr>
        <w:t>estudos de jovens;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III – promover o exercício de</w:t>
      </w:r>
      <w:r>
        <w:rPr>
          <w:rFonts w:ascii="Verdana" w:hAnsi="Verdana"/>
          <w:sz w:val="24"/>
          <w:szCs w:val="24"/>
        </w:rPr>
        <w:t xml:space="preserve"> atividades nos termos art. 4º, </w:t>
      </w:r>
      <w:r w:rsidRPr="00A66DE2">
        <w:rPr>
          <w:rFonts w:ascii="Verdana" w:hAnsi="Verdana"/>
          <w:sz w:val="24"/>
          <w:szCs w:val="24"/>
        </w:rPr>
        <w:t>incisos I a IV, da Lei Municipal 13.841/2004;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IV – definir critérios objet</w:t>
      </w:r>
      <w:r>
        <w:rPr>
          <w:rFonts w:ascii="Verdana" w:hAnsi="Verdana"/>
          <w:sz w:val="24"/>
          <w:szCs w:val="24"/>
        </w:rPr>
        <w:t xml:space="preserve">ivos e claros para a seleção de </w:t>
      </w:r>
      <w:r w:rsidRPr="00A66DE2">
        <w:rPr>
          <w:rFonts w:ascii="Verdana" w:hAnsi="Verdana"/>
          <w:sz w:val="24"/>
          <w:szCs w:val="24"/>
        </w:rPr>
        <w:t>jovens beneficiários no âmbito do Programa Bolsa-Trabalho;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V – acompanhar cada jovem </w:t>
      </w:r>
      <w:r>
        <w:rPr>
          <w:rFonts w:ascii="Verdana" w:hAnsi="Verdana"/>
          <w:sz w:val="24"/>
          <w:szCs w:val="24"/>
        </w:rPr>
        <w:t xml:space="preserve">beneficiário do Programa </w:t>
      </w:r>
      <w:r w:rsidRPr="00A66DE2">
        <w:rPr>
          <w:rFonts w:ascii="Verdana" w:hAnsi="Verdana"/>
          <w:sz w:val="24"/>
          <w:szCs w:val="24"/>
        </w:rPr>
        <w:t>Bolsa-Trabalho, mediante o r</w:t>
      </w:r>
      <w:r>
        <w:rPr>
          <w:rFonts w:ascii="Verdana" w:hAnsi="Verdana"/>
          <w:sz w:val="24"/>
          <w:szCs w:val="24"/>
        </w:rPr>
        <w:t xml:space="preserve">egistro mensal de frequência, o </w:t>
      </w:r>
      <w:r w:rsidRPr="00A66DE2">
        <w:rPr>
          <w:rFonts w:ascii="Verdana" w:hAnsi="Verdana"/>
          <w:sz w:val="24"/>
          <w:szCs w:val="24"/>
        </w:rPr>
        <w:t>qual deverá estar à disposição da SMDET para consulta;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VI – atuar para que o jo</w:t>
      </w:r>
      <w:r>
        <w:rPr>
          <w:rFonts w:ascii="Verdana" w:hAnsi="Verdana"/>
          <w:sz w:val="24"/>
          <w:szCs w:val="24"/>
        </w:rPr>
        <w:t xml:space="preserve">vem beneficiário cumpra a carga </w:t>
      </w:r>
      <w:r w:rsidRPr="00A66DE2">
        <w:rPr>
          <w:rFonts w:ascii="Verdana" w:hAnsi="Verdana"/>
          <w:sz w:val="24"/>
          <w:szCs w:val="24"/>
        </w:rPr>
        <w:t>horária e observe o limite d</w:t>
      </w:r>
      <w:r>
        <w:rPr>
          <w:rFonts w:ascii="Verdana" w:hAnsi="Verdana"/>
          <w:sz w:val="24"/>
          <w:szCs w:val="24"/>
        </w:rPr>
        <w:t xml:space="preserve">e faltas a </w:t>
      </w:r>
      <w:proofErr w:type="gramStart"/>
      <w:r>
        <w:rPr>
          <w:rFonts w:ascii="Verdana" w:hAnsi="Verdana"/>
          <w:sz w:val="24"/>
          <w:szCs w:val="24"/>
        </w:rPr>
        <w:t>serem</w:t>
      </w:r>
      <w:proofErr w:type="gramEnd"/>
      <w:r>
        <w:rPr>
          <w:rFonts w:ascii="Verdana" w:hAnsi="Verdana"/>
          <w:sz w:val="24"/>
          <w:szCs w:val="24"/>
        </w:rPr>
        <w:t xml:space="preserve"> estipulados no </w:t>
      </w:r>
      <w:r w:rsidRPr="00A66DE2">
        <w:rPr>
          <w:rFonts w:ascii="Verdana" w:hAnsi="Verdana"/>
          <w:sz w:val="24"/>
          <w:szCs w:val="24"/>
        </w:rPr>
        <w:t xml:space="preserve">Termo de Compromisso e </w:t>
      </w:r>
      <w:r>
        <w:rPr>
          <w:rFonts w:ascii="Verdana" w:hAnsi="Verdana"/>
          <w:sz w:val="24"/>
          <w:szCs w:val="24"/>
        </w:rPr>
        <w:t xml:space="preserve">Responsabilidade, documento que </w:t>
      </w:r>
      <w:r w:rsidRPr="00A66DE2">
        <w:rPr>
          <w:rFonts w:ascii="Verdana" w:hAnsi="Verdana"/>
          <w:sz w:val="24"/>
          <w:szCs w:val="24"/>
        </w:rPr>
        <w:t>preconiza as regras dispostas nos art. 8º e 9º do Decreto Municipal 45.400/2004;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VII – comunicar à </w:t>
      </w:r>
      <w:r>
        <w:rPr>
          <w:rFonts w:ascii="Verdana" w:hAnsi="Verdana"/>
          <w:sz w:val="24"/>
          <w:szCs w:val="24"/>
        </w:rPr>
        <w:t xml:space="preserve">SMDET a constatação de eventual </w:t>
      </w:r>
      <w:r w:rsidRPr="00A66DE2">
        <w:rPr>
          <w:rFonts w:ascii="Verdana" w:hAnsi="Verdana"/>
          <w:sz w:val="24"/>
          <w:szCs w:val="24"/>
        </w:rPr>
        <w:t>inadaptação do jovem benefi</w:t>
      </w:r>
      <w:r>
        <w:rPr>
          <w:rFonts w:ascii="Verdana" w:hAnsi="Verdana"/>
          <w:sz w:val="24"/>
          <w:szCs w:val="24"/>
        </w:rPr>
        <w:t xml:space="preserve">ciário às atividades promovidas </w:t>
      </w:r>
      <w:r w:rsidRPr="00A66DE2">
        <w:rPr>
          <w:rFonts w:ascii="Verdana" w:hAnsi="Verdana"/>
          <w:sz w:val="24"/>
          <w:szCs w:val="24"/>
        </w:rPr>
        <w:t>no âmbito do Programa Bolsa-</w:t>
      </w:r>
      <w:r>
        <w:rPr>
          <w:rFonts w:ascii="Verdana" w:hAnsi="Verdana"/>
          <w:sz w:val="24"/>
          <w:szCs w:val="24"/>
        </w:rPr>
        <w:t xml:space="preserve">Trabalho, para que se analise a </w:t>
      </w:r>
      <w:r w:rsidRPr="00A66DE2">
        <w:rPr>
          <w:rFonts w:ascii="Verdana" w:hAnsi="Verdana"/>
          <w:sz w:val="24"/>
          <w:szCs w:val="24"/>
        </w:rPr>
        <w:t>possibilidade de remanejamento</w:t>
      </w:r>
      <w:r>
        <w:rPr>
          <w:rFonts w:ascii="Verdana" w:hAnsi="Verdana"/>
          <w:sz w:val="24"/>
          <w:szCs w:val="24"/>
        </w:rPr>
        <w:t xml:space="preserve"> do jovem beneficiário a outras </w:t>
      </w:r>
      <w:r w:rsidRPr="00A66DE2">
        <w:rPr>
          <w:rFonts w:ascii="Verdana" w:hAnsi="Verdana"/>
          <w:sz w:val="24"/>
          <w:szCs w:val="24"/>
        </w:rPr>
        <w:t>atividades, ou, até mesmo, o seu desligamento;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VIII – repassar à SMDET os valores correspondentes ao auxílio pecuniário e aos subsídios para desp</w:t>
      </w:r>
      <w:r>
        <w:rPr>
          <w:rFonts w:ascii="Verdana" w:hAnsi="Verdana"/>
          <w:sz w:val="24"/>
          <w:szCs w:val="24"/>
        </w:rPr>
        <w:t xml:space="preserve">esas de alimentação </w:t>
      </w:r>
      <w:r w:rsidRPr="00A66DE2">
        <w:rPr>
          <w:rFonts w:ascii="Verdana" w:hAnsi="Verdana"/>
          <w:sz w:val="24"/>
          <w:szCs w:val="24"/>
        </w:rPr>
        <w:t>e de deslocamento destinadas à prática de atividades do Programa Bolsa-Trabalho, nos te</w:t>
      </w:r>
      <w:r>
        <w:rPr>
          <w:rFonts w:ascii="Verdana" w:hAnsi="Verdana"/>
          <w:sz w:val="24"/>
          <w:szCs w:val="24"/>
        </w:rPr>
        <w:t xml:space="preserve">rmos das normas regulamentares, </w:t>
      </w:r>
      <w:r w:rsidRPr="00A66DE2">
        <w:rPr>
          <w:rFonts w:ascii="Verdana" w:hAnsi="Verdana"/>
          <w:sz w:val="24"/>
          <w:szCs w:val="24"/>
        </w:rPr>
        <w:t>conforme cronograma de desembolso aprovado;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IX – zelar para que os be</w:t>
      </w:r>
      <w:r>
        <w:rPr>
          <w:rFonts w:ascii="Verdana" w:hAnsi="Verdana"/>
          <w:sz w:val="24"/>
          <w:szCs w:val="24"/>
        </w:rPr>
        <w:t xml:space="preserve">nefícios e as atividades tenham </w:t>
      </w:r>
      <w:r w:rsidRPr="00A66DE2">
        <w:rPr>
          <w:rFonts w:ascii="Verdana" w:hAnsi="Verdana"/>
          <w:sz w:val="24"/>
          <w:szCs w:val="24"/>
        </w:rPr>
        <w:t>duração de até 12 (doze) mes</w:t>
      </w:r>
      <w:r>
        <w:rPr>
          <w:rFonts w:ascii="Verdana" w:hAnsi="Verdana"/>
          <w:sz w:val="24"/>
          <w:szCs w:val="24"/>
        </w:rPr>
        <w:t xml:space="preserve">es, podendo ser prorrogados por </w:t>
      </w:r>
      <w:r w:rsidRPr="00A66DE2">
        <w:rPr>
          <w:rFonts w:ascii="Verdana" w:hAnsi="Verdana"/>
          <w:sz w:val="24"/>
          <w:szCs w:val="24"/>
        </w:rPr>
        <w:t>mais 12 (doze) meses, a critér</w:t>
      </w:r>
      <w:r>
        <w:rPr>
          <w:rFonts w:ascii="Verdana" w:hAnsi="Verdana"/>
          <w:sz w:val="24"/>
          <w:szCs w:val="24"/>
        </w:rPr>
        <w:t xml:space="preserve">io e mediante prévia e expressa </w:t>
      </w:r>
      <w:r w:rsidRPr="00A66DE2">
        <w:rPr>
          <w:rFonts w:ascii="Verdana" w:hAnsi="Verdana"/>
          <w:sz w:val="24"/>
          <w:szCs w:val="24"/>
        </w:rPr>
        <w:t>anuência da SMDET, desd</w:t>
      </w:r>
      <w:r>
        <w:rPr>
          <w:rFonts w:ascii="Verdana" w:hAnsi="Verdana"/>
          <w:sz w:val="24"/>
          <w:szCs w:val="24"/>
        </w:rPr>
        <w:t xml:space="preserve">e que mantidas as condições que </w:t>
      </w:r>
      <w:r w:rsidRPr="00A66DE2">
        <w:rPr>
          <w:rFonts w:ascii="Verdana" w:hAnsi="Verdana"/>
          <w:sz w:val="24"/>
          <w:szCs w:val="24"/>
        </w:rPr>
        <w:t>ensejaram a inclusão do jovem beneficiário no Programa Bolsa</w:t>
      </w:r>
      <w:proofErr w:type="gramStart"/>
      <w:r w:rsidRPr="00A66DE2">
        <w:rPr>
          <w:rFonts w:ascii="Verdana" w:hAnsi="Verdana"/>
          <w:sz w:val="24"/>
          <w:szCs w:val="24"/>
        </w:rPr>
        <w:t>-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-Trabalho e cumpridas </w:t>
      </w:r>
      <w:proofErr w:type="gramStart"/>
      <w:r w:rsidRPr="00A66DE2">
        <w:rPr>
          <w:rFonts w:ascii="Verdana" w:hAnsi="Verdana"/>
          <w:sz w:val="24"/>
          <w:szCs w:val="24"/>
        </w:rPr>
        <w:t>as</w:t>
      </w:r>
      <w:proofErr w:type="gramEnd"/>
      <w:r w:rsidRPr="00A66DE2">
        <w:rPr>
          <w:rFonts w:ascii="Verdana" w:hAnsi="Verdana"/>
          <w:sz w:val="24"/>
          <w:szCs w:val="24"/>
        </w:rPr>
        <w:t xml:space="preserve"> cláusulas do Termo de Compromisso e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Responsabilidade;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X – zelar pelo cumprimento dos requisitos de concessão de benefício previstos no </w:t>
      </w:r>
      <w:r>
        <w:rPr>
          <w:rFonts w:ascii="Verdana" w:hAnsi="Verdana"/>
          <w:sz w:val="24"/>
          <w:szCs w:val="24"/>
        </w:rPr>
        <w:t xml:space="preserve">§1º do art. 4º da Lei Municipal </w:t>
      </w:r>
      <w:r w:rsidRPr="00A66DE2">
        <w:rPr>
          <w:rFonts w:ascii="Verdana" w:hAnsi="Verdana"/>
          <w:sz w:val="24"/>
          <w:szCs w:val="24"/>
        </w:rPr>
        <w:t>13.841/2001 e no art. 7º do</w:t>
      </w:r>
      <w:r>
        <w:rPr>
          <w:rFonts w:ascii="Verdana" w:hAnsi="Verdana"/>
          <w:sz w:val="24"/>
          <w:szCs w:val="24"/>
        </w:rPr>
        <w:t xml:space="preserve"> Decreto Municipal 45.400/2004, </w:t>
      </w:r>
      <w:r w:rsidRPr="00A66DE2">
        <w:rPr>
          <w:rFonts w:ascii="Verdana" w:hAnsi="Verdana"/>
          <w:sz w:val="24"/>
          <w:szCs w:val="24"/>
        </w:rPr>
        <w:t>averiguando, periodicam</w:t>
      </w:r>
      <w:r>
        <w:rPr>
          <w:rFonts w:ascii="Verdana" w:hAnsi="Verdana"/>
          <w:sz w:val="24"/>
          <w:szCs w:val="24"/>
        </w:rPr>
        <w:t xml:space="preserve">ente, a eventual ocorrência das </w:t>
      </w:r>
      <w:r w:rsidRPr="00A66DE2">
        <w:rPr>
          <w:rFonts w:ascii="Verdana" w:hAnsi="Verdana"/>
          <w:sz w:val="24"/>
          <w:szCs w:val="24"/>
        </w:rPr>
        <w:t>causas de interrupção previstas no art. 9º da Lei Municipal</w:t>
      </w:r>
      <w:r>
        <w:rPr>
          <w:rFonts w:ascii="Verdana" w:hAnsi="Verdana"/>
          <w:sz w:val="24"/>
          <w:szCs w:val="24"/>
        </w:rPr>
        <w:t xml:space="preserve"> </w:t>
      </w:r>
      <w:r w:rsidRPr="00A66DE2">
        <w:rPr>
          <w:rFonts w:ascii="Verdana" w:hAnsi="Verdana"/>
          <w:sz w:val="24"/>
          <w:szCs w:val="24"/>
        </w:rPr>
        <w:t>13.841/2001;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lastRenderedPageBreak/>
        <w:t xml:space="preserve">XI – designar gestor </w:t>
      </w:r>
      <w:r>
        <w:rPr>
          <w:rFonts w:ascii="Verdana" w:hAnsi="Verdana"/>
          <w:sz w:val="24"/>
          <w:szCs w:val="24"/>
        </w:rPr>
        <w:t xml:space="preserve">responsável pelo acompanhamento </w:t>
      </w:r>
      <w:r w:rsidRPr="00A66DE2">
        <w:rPr>
          <w:rFonts w:ascii="Verdana" w:hAnsi="Verdana"/>
          <w:sz w:val="24"/>
          <w:szCs w:val="24"/>
        </w:rPr>
        <w:t>e pela fiscalização da execuç</w:t>
      </w:r>
      <w:r>
        <w:rPr>
          <w:rFonts w:ascii="Verdana" w:hAnsi="Verdana"/>
          <w:sz w:val="24"/>
          <w:szCs w:val="24"/>
        </w:rPr>
        <w:t xml:space="preserve">ão do presente Termo de Adesão, </w:t>
      </w:r>
      <w:r w:rsidRPr="00A66DE2">
        <w:rPr>
          <w:rFonts w:ascii="Verdana" w:hAnsi="Verdana"/>
          <w:sz w:val="24"/>
          <w:szCs w:val="24"/>
        </w:rPr>
        <w:t>bem como pelo cumprimento de suas cláusulas, comprometendo-se a comunicar à SMD</w:t>
      </w:r>
      <w:r>
        <w:rPr>
          <w:rFonts w:ascii="Verdana" w:hAnsi="Verdana"/>
          <w:sz w:val="24"/>
          <w:szCs w:val="24"/>
        </w:rPr>
        <w:t xml:space="preserve">ET, imediatamente, a ocorrência </w:t>
      </w:r>
      <w:r w:rsidRPr="00A66DE2">
        <w:rPr>
          <w:rFonts w:ascii="Verdana" w:hAnsi="Verdana"/>
          <w:sz w:val="24"/>
          <w:szCs w:val="24"/>
        </w:rPr>
        <w:t>de qualquer fato que inter</w:t>
      </w:r>
      <w:r>
        <w:rPr>
          <w:rFonts w:ascii="Verdana" w:hAnsi="Verdana"/>
          <w:sz w:val="24"/>
          <w:szCs w:val="24"/>
        </w:rPr>
        <w:t xml:space="preserve">fira no andamento ou comprometa </w:t>
      </w:r>
      <w:r w:rsidRPr="00A66DE2">
        <w:rPr>
          <w:rFonts w:ascii="Verdana" w:hAnsi="Verdana"/>
          <w:sz w:val="24"/>
          <w:szCs w:val="24"/>
        </w:rPr>
        <w:t>o sucesso do objeto do Progra</w:t>
      </w:r>
      <w:r>
        <w:rPr>
          <w:rFonts w:ascii="Verdana" w:hAnsi="Verdana"/>
          <w:sz w:val="24"/>
          <w:szCs w:val="24"/>
        </w:rPr>
        <w:t xml:space="preserve">ma Bolsa-Trabalho, a fim de que </w:t>
      </w:r>
      <w:r w:rsidRPr="00A66DE2">
        <w:rPr>
          <w:rFonts w:ascii="Verdana" w:hAnsi="Verdana"/>
          <w:sz w:val="24"/>
          <w:szCs w:val="24"/>
        </w:rPr>
        <w:t>sejam adotadas as providências cabíveis.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CLÁUSULA TERCEIRA – DA TRANSFERÊNCIA DE RECURSOS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O presente Termo de Ades</w:t>
      </w:r>
      <w:r>
        <w:rPr>
          <w:rFonts w:ascii="Verdana" w:hAnsi="Verdana"/>
          <w:sz w:val="24"/>
          <w:szCs w:val="24"/>
        </w:rPr>
        <w:t xml:space="preserve">ão não prevê a transferência de </w:t>
      </w:r>
      <w:r w:rsidRPr="00A66DE2">
        <w:rPr>
          <w:rFonts w:ascii="Verdana" w:hAnsi="Verdana"/>
          <w:sz w:val="24"/>
          <w:szCs w:val="24"/>
        </w:rPr>
        <w:t xml:space="preserve">recursos entre a SMDET e a </w:t>
      </w:r>
      <w:r>
        <w:rPr>
          <w:rFonts w:ascii="Verdana" w:hAnsi="Verdana"/>
          <w:sz w:val="24"/>
          <w:szCs w:val="24"/>
        </w:rPr>
        <w:t xml:space="preserve">[entidade], afora a hipótese do </w:t>
      </w:r>
      <w:r w:rsidRPr="00A66DE2">
        <w:rPr>
          <w:rFonts w:ascii="Verdana" w:hAnsi="Verdana"/>
          <w:sz w:val="24"/>
          <w:szCs w:val="24"/>
        </w:rPr>
        <w:t>inciso VIII.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Parágrafo único. Caso a adesão ao Programa Bolsa-Trabalho tenha por objeto apenas a cooperação técni</w:t>
      </w:r>
      <w:r>
        <w:rPr>
          <w:rFonts w:ascii="Verdana" w:hAnsi="Verdana"/>
          <w:sz w:val="24"/>
          <w:szCs w:val="24"/>
        </w:rPr>
        <w:t xml:space="preserve">ca, os encargos </w:t>
      </w:r>
      <w:r w:rsidRPr="00A66DE2">
        <w:rPr>
          <w:rFonts w:ascii="Verdana" w:hAnsi="Verdana"/>
          <w:sz w:val="24"/>
          <w:szCs w:val="24"/>
        </w:rPr>
        <w:t xml:space="preserve">descritos no inciso VIII serão de responsabilidade exclusiva </w:t>
      </w:r>
      <w:proofErr w:type="gramStart"/>
      <w:r w:rsidRPr="00A66DE2">
        <w:rPr>
          <w:rFonts w:ascii="Verdana" w:hAnsi="Verdana"/>
          <w:sz w:val="24"/>
          <w:szCs w:val="24"/>
        </w:rPr>
        <w:t>da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SMDET.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CLÁUSULA QUARTA – DA VIGÊNCIA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A vigência deste Termo d</w:t>
      </w:r>
      <w:r>
        <w:rPr>
          <w:rFonts w:ascii="Verdana" w:hAnsi="Verdana"/>
          <w:sz w:val="24"/>
          <w:szCs w:val="24"/>
        </w:rPr>
        <w:t xml:space="preserve">e Adesão se iniciará na data de </w:t>
      </w:r>
      <w:r w:rsidRPr="00A66DE2">
        <w:rPr>
          <w:rFonts w:ascii="Verdana" w:hAnsi="Verdana"/>
          <w:sz w:val="24"/>
          <w:szCs w:val="24"/>
        </w:rPr>
        <w:t xml:space="preserve">sua assinatura e somente se </w:t>
      </w:r>
      <w:r>
        <w:rPr>
          <w:rFonts w:ascii="Verdana" w:hAnsi="Verdana"/>
          <w:sz w:val="24"/>
          <w:szCs w:val="24"/>
        </w:rPr>
        <w:t xml:space="preserve">encerrará caso seja cancelado a </w:t>
      </w:r>
      <w:r w:rsidRPr="00A66DE2">
        <w:rPr>
          <w:rFonts w:ascii="Verdana" w:hAnsi="Verdana"/>
          <w:sz w:val="24"/>
          <w:szCs w:val="24"/>
        </w:rPr>
        <w:t>pedido da [entidade] ou pela SMDET.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CLÁUSULA QUINTA – DAS ALTERAÇÕES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O presente Termo de </w:t>
      </w:r>
      <w:r>
        <w:rPr>
          <w:rFonts w:ascii="Verdana" w:hAnsi="Verdana"/>
          <w:sz w:val="24"/>
          <w:szCs w:val="24"/>
        </w:rPr>
        <w:t xml:space="preserve">Adesão não poderá ser alterado, </w:t>
      </w:r>
      <w:r w:rsidRPr="00A66DE2">
        <w:rPr>
          <w:rFonts w:ascii="Verdana" w:hAnsi="Verdana"/>
          <w:sz w:val="24"/>
          <w:szCs w:val="24"/>
        </w:rPr>
        <w:t>admitindo-se, todavia, a alte</w:t>
      </w:r>
      <w:r>
        <w:rPr>
          <w:rFonts w:ascii="Verdana" w:hAnsi="Verdana"/>
          <w:sz w:val="24"/>
          <w:szCs w:val="24"/>
        </w:rPr>
        <w:t xml:space="preserve">ração do Plano de Trabalho dele </w:t>
      </w:r>
      <w:r w:rsidRPr="00A66DE2">
        <w:rPr>
          <w:rFonts w:ascii="Verdana" w:hAnsi="Verdana"/>
          <w:sz w:val="24"/>
          <w:szCs w:val="24"/>
        </w:rPr>
        <w:t>decorrente, desde que form</w:t>
      </w:r>
      <w:r>
        <w:rPr>
          <w:rFonts w:ascii="Verdana" w:hAnsi="Verdana"/>
          <w:sz w:val="24"/>
          <w:szCs w:val="24"/>
        </w:rPr>
        <w:t xml:space="preserve">ulada conforme as cláusulas ora </w:t>
      </w:r>
      <w:r w:rsidRPr="00A66DE2">
        <w:rPr>
          <w:rFonts w:ascii="Verdana" w:hAnsi="Verdana"/>
          <w:sz w:val="24"/>
          <w:szCs w:val="24"/>
        </w:rPr>
        <w:t>pactuadas e mediante a aprovação da SMDET.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Sob tais condições, a [en</w:t>
      </w:r>
      <w:r>
        <w:rPr>
          <w:rFonts w:ascii="Verdana" w:hAnsi="Verdana"/>
          <w:sz w:val="24"/>
          <w:szCs w:val="24"/>
        </w:rPr>
        <w:t xml:space="preserve">tidade] assina o presente Termo </w:t>
      </w:r>
      <w:r w:rsidRPr="00A66DE2">
        <w:rPr>
          <w:rFonts w:ascii="Verdana" w:hAnsi="Verdana"/>
          <w:sz w:val="24"/>
          <w:szCs w:val="24"/>
        </w:rPr>
        <w:t>de Adesão, comprometendo-</w:t>
      </w:r>
      <w:r>
        <w:rPr>
          <w:rFonts w:ascii="Verdana" w:hAnsi="Verdana"/>
          <w:sz w:val="24"/>
          <w:szCs w:val="24"/>
        </w:rPr>
        <w:t xml:space="preserve">se a cumprir integralmente toda </w:t>
      </w:r>
      <w:r w:rsidRPr="00A66DE2">
        <w:rPr>
          <w:rFonts w:ascii="Verdana" w:hAnsi="Verdana"/>
          <w:sz w:val="24"/>
          <w:szCs w:val="24"/>
        </w:rPr>
        <w:t>a legislação disciplinadora</w:t>
      </w:r>
      <w:r>
        <w:rPr>
          <w:rFonts w:ascii="Verdana" w:hAnsi="Verdana"/>
          <w:sz w:val="24"/>
          <w:szCs w:val="24"/>
        </w:rPr>
        <w:t xml:space="preserve"> do Programa Bolsa-Trabalho, as </w:t>
      </w:r>
      <w:r w:rsidRPr="00A66DE2">
        <w:rPr>
          <w:rFonts w:ascii="Verdana" w:hAnsi="Verdana"/>
          <w:sz w:val="24"/>
          <w:szCs w:val="24"/>
        </w:rPr>
        <w:t xml:space="preserve">cláusulas e as condições deste Termo de </w:t>
      </w:r>
      <w:r>
        <w:rPr>
          <w:rFonts w:ascii="Verdana" w:hAnsi="Verdana"/>
          <w:sz w:val="24"/>
          <w:szCs w:val="24"/>
        </w:rPr>
        <w:t xml:space="preserve">Adesão e os Programa </w:t>
      </w:r>
      <w:r w:rsidRPr="00A66DE2">
        <w:rPr>
          <w:rFonts w:ascii="Verdana" w:hAnsi="Verdana"/>
          <w:sz w:val="24"/>
          <w:szCs w:val="24"/>
        </w:rPr>
        <w:t xml:space="preserve">Bolsa-Trabalho apresentados pela [entidade] e aprovados </w:t>
      </w:r>
      <w:proofErr w:type="gramStart"/>
      <w:r w:rsidRPr="00A66DE2">
        <w:rPr>
          <w:rFonts w:ascii="Verdana" w:hAnsi="Verdana"/>
          <w:sz w:val="24"/>
          <w:szCs w:val="24"/>
        </w:rPr>
        <w:t>pela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SMDET para a execução das ações.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São Paulo, [dia] de [mês] de [ano].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[entidade]</w:t>
      </w:r>
    </w:p>
    <w:p w:rsid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ANEXO II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PROGRAMA BOLSA-TRABALHO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Plano de Trabalho do Projeto [nome do projeto]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t>1.</w:t>
      </w:r>
      <w:proofErr w:type="gramEnd"/>
      <w:r w:rsidRPr="00A66DE2">
        <w:rPr>
          <w:rFonts w:ascii="Verdana" w:hAnsi="Verdana"/>
          <w:sz w:val="24"/>
          <w:szCs w:val="24"/>
        </w:rPr>
        <w:t>DADOS CADASTRAIS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t>1.1.</w:t>
      </w:r>
      <w:proofErr w:type="gramEnd"/>
      <w:r w:rsidRPr="00A66DE2">
        <w:rPr>
          <w:rFonts w:ascii="Verdana" w:hAnsi="Verdana"/>
          <w:sz w:val="24"/>
          <w:szCs w:val="24"/>
        </w:rPr>
        <w:t>Entidade executora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Órgão: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CNPJ: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Endereço: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Cidade/UF: CEP: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E-mail: Tel.: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t>1.2.</w:t>
      </w:r>
      <w:proofErr w:type="gramEnd"/>
      <w:r w:rsidRPr="00A66DE2">
        <w:rPr>
          <w:rFonts w:ascii="Verdana" w:hAnsi="Verdana"/>
          <w:sz w:val="24"/>
          <w:szCs w:val="24"/>
        </w:rPr>
        <w:t>Responsável pelo Projeto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Nome: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RG/órgão exp.: Matrícula: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CPF: Cargo/Função: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E-mail: Tel.: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lastRenderedPageBreak/>
        <w:t>2. DO OBJETO DO PLANO DE TRABALHO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[Descrever a síntese daquilo que se propõe realizar por</w:t>
      </w:r>
      <w:r>
        <w:rPr>
          <w:rFonts w:ascii="Verdana" w:hAnsi="Verdana"/>
          <w:sz w:val="24"/>
          <w:szCs w:val="24"/>
        </w:rPr>
        <w:t xml:space="preserve"> </w:t>
      </w:r>
      <w:r w:rsidRPr="00A66DE2">
        <w:rPr>
          <w:rFonts w:ascii="Verdana" w:hAnsi="Verdana"/>
          <w:sz w:val="24"/>
          <w:szCs w:val="24"/>
        </w:rPr>
        <w:t>meio da adesão ao PBT]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Trata-se de Projeto a ser executado no âmbito do Programa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Bolsa-Trabalho consistente na realização de [descrição] etc.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3. DO PROJETO TÉCNICO-PEDAGÓGICO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[Descrever a realidade que</w:t>
      </w:r>
      <w:r>
        <w:rPr>
          <w:rFonts w:ascii="Verdana" w:hAnsi="Verdana"/>
          <w:sz w:val="24"/>
          <w:szCs w:val="24"/>
        </w:rPr>
        <w:t xml:space="preserve"> será objeto da Adesão/Projeto, </w:t>
      </w:r>
      <w:r w:rsidRPr="00A66DE2">
        <w:rPr>
          <w:rFonts w:ascii="Verdana" w:hAnsi="Verdana"/>
          <w:sz w:val="24"/>
          <w:szCs w:val="24"/>
        </w:rPr>
        <w:t>devendo ser demonstrado o</w:t>
      </w:r>
      <w:r>
        <w:rPr>
          <w:rFonts w:ascii="Verdana" w:hAnsi="Verdana"/>
          <w:sz w:val="24"/>
          <w:szCs w:val="24"/>
        </w:rPr>
        <w:t xml:space="preserve"> nexo entre essa realidade e as </w:t>
      </w:r>
      <w:r w:rsidRPr="00A66DE2">
        <w:rPr>
          <w:rFonts w:ascii="Verdana" w:hAnsi="Verdana"/>
          <w:sz w:val="24"/>
          <w:szCs w:val="24"/>
        </w:rPr>
        <w:t>atividades a serem executada</w:t>
      </w:r>
      <w:r>
        <w:rPr>
          <w:rFonts w:ascii="Verdana" w:hAnsi="Verdana"/>
          <w:sz w:val="24"/>
          <w:szCs w:val="24"/>
        </w:rPr>
        <w:t xml:space="preserve">s e as metas a serem atingidas. </w:t>
      </w:r>
      <w:r w:rsidRPr="00A66DE2">
        <w:rPr>
          <w:rFonts w:ascii="Verdana" w:hAnsi="Verdana"/>
          <w:sz w:val="24"/>
          <w:szCs w:val="24"/>
        </w:rPr>
        <w:t>Descrever, igualmente, as referidas atividades e metas</w:t>
      </w:r>
      <w:proofErr w:type="gramStart"/>
      <w:r w:rsidRPr="00A66DE2">
        <w:rPr>
          <w:rFonts w:ascii="Verdana" w:hAnsi="Verdana"/>
          <w:sz w:val="24"/>
          <w:szCs w:val="24"/>
        </w:rPr>
        <w:t>]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3.1. Introdução ao Projeto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3.2. Justificativa do Projeto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3.3. Objetivos</w:t>
      </w:r>
    </w:p>
    <w:p w:rsid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[Descrever os fins imedia</w:t>
      </w:r>
      <w:r>
        <w:rPr>
          <w:rFonts w:ascii="Verdana" w:hAnsi="Verdana"/>
          <w:sz w:val="24"/>
          <w:szCs w:val="24"/>
        </w:rPr>
        <w:t xml:space="preserve">tos a serem alcançados por meio </w:t>
      </w:r>
      <w:r w:rsidRPr="00A66DE2">
        <w:rPr>
          <w:rFonts w:ascii="Verdana" w:hAnsi="Verdana"/>
          <w:sz w:val="24"/>
          <w:szCs w:val="24"/>
        </w:rPr>
        <w:t>do Projeto]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3.3.1. Geral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3.3.2. Específico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3.4. Metas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[Descrever os fins media</w:t>
      </w:r>
      <w:r>
        <w:rPr>
          <w:rFonts w:ascii="Verdana" w:hAnsi="Verdana"/>
          <w:sz w:val="24"/>
          <w:szCs w:val="24"/>
        </w:rPr>
        <w:t xml:space="preserve">tos a serem alcançados por meio </w:t>
      </w:r>
      <w:r w:rsidRPr="00A66DE2">
        <w:rPr>
          <w:rFonts w:ascii="Verdana" w:hAnsi="Verdana"/>
          <w:sz w:val="24"/>
          <w:szCs w:val="24"/>
        </w:rPr>
        <w:t>do Projeto]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3.4.1. Meta de qualificação </w:t>
      </w:r>
      <w:r>
        <w:rPr>
          <w:rFonts w:ascii="Verdana" w:hAnsi="Verdana"/>
          <w:sz w:val="24"/>
          <w:szCs w:val="24"/>
        </w:rPr>
        <w:t xml:space="preserve">sócio </w:t>
      </w:r>
      <w:r w:rsidRPr="00A66DE2">
        <w:rPr>
          <w:rFonts w:ascii="Verdana" w:hAnsi="Verdana"/>
          <w:sz w:val="24"/>
          <w:szCs w:val="24"/>
        </w:rPr>
        <w:t>profissional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3.4.2. Meta de inserção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3.5. Distribuição de carga horária do Projeto.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[Descrever a duração to</w:t>
      </w:r>
      <w:r>
        <w:rPr>
          <w:rFonts w:ascii="Verdana" w:hAnsi="Verdana"/>
          <w:sz w:val="24"/>
          <w:szCs w:val="24"/>
        </w:rPr>
        <w:t xml:space="preserve">tal e pormenorizada do Projeto, </w:t>
      </w:r>
      <w:r w:rsidRPr="00A66DE2">
        <w:rPr>
          <w:rFonts w:ascii="Verdana" w:hAnsi="Verdana"/>
          <w:sz w:val="24"/>
          <w:szCs w:val="24"/>
        </w:rPr>
        <w:t>com detalhamento individualizado das at</w:t>
      </w:r>
      <w:r w:rsidR="0034465F">
        <w:rPr>
          <w:rFonts w:ascii="Verdana" w:hAnsi="Verdana"/>
          <w:sz w:val="24"/>
          <w:szCs w:val="24"/>
        </w:rPr>
        <w:t xml:space="preserve">ividades laborativas </w:t>
      </w:r>
      <w:r w:rsidRPr="00A66DE2">
        <w:rPr>
          <w:rFonts w:ascii="Verdana" w:hAnsi="Verdana"/>
          <w:sz w:val="24"/>
          <w:szCs w:val="24"/>
        </w:rPr>
        <w:t xml:space="preserve">(práticas) e das atividades de capacitação e cidadania (teóricas). Elaborar e organizar tais </w:t>
      </w:r>
      <w:r>
        <w:rPr>
          <w:rFonts w:ascii="Verdana" w:hAnsi="Verdana"/>
          <w:sz w:val="24"/>
          <w:szCs w:val="24"/>
        </w:rPr>
        <w:t xml:space="preserve">atividades em proporcionalidade </w:t>
      </w:r>
      <w:r w:rsidRPr="00A66DE2">
        <w:rPr>
          <w:rFonts w:ascii="Verdana" w:hAnsi="Verdana"/>
          <w:sz w:val="24"/>
          <w:szCs w:val="24"/>
        </w:rPr>
        <w:t xml:space="preserve">que atenda à especificidade de </w:t>
      </w:r>
      <w:r>
        <w:rPr>
          <w:rFonts w:ascii="Verdana" w:hAnsi="Verdana"/>
          <w:sz w:val="24"/>
          <w:szCs w:val="24"/>
        </w:rPr>
        <w:t xml:space="preserve">cada curso e à condição pessoal </w:t>
      </w:r>
      <w:r w:rsidRPr="00A66DE2">
        <w:rPr>
          <w:rFonts w:ascii="Verdana" w:hAnsi="Verdana"/>
          <w:sz w:val="24"/>
          <w:szCs w:val="24"/>
        </w:rPr>
        <w:t>de cada beneficiário. Observar a legislação trabalhista e registrar o raciocínio que fundam</w:t>
      </w:r>
      <w:r>
        <w:rPr>
          <w:rFonts w:ascii="Verdana" w:hAnsi="Verdana"/>
          <w:sz w:val="24"/>
          <w:szCs w:val="24"/>
        </w:rPr>
        <w:t xml:space="preserve">enta a proporção de divisão das </w:t>
      </w:r>
      <w:r w:rsidRPr="00A66DE2">
        <w:rPr>
          <w:rFonts w:ascii="Verdana" w:hAnsi="Verdana"/>
          <w:sz w:val="24"/>
          <w:szCs w:val="24"/>
        </w:rPr>
        <w:t>atividades práticas e teóricas</w:t>
      </w:r>
      <w:proofErr w:type="gramStart"/>
      <w:r w:rsidRPr="00A66DE2">
        <w:rPr>
          <w:rFonts w:ascii="Verdana" w:hAnsi="Verdana"/>
          <w:sz w:val="24"/>
          <w:szCs w:val="24"/>
        </w:rPr>
        <w:t>]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3.5.1. Atividades laborativas (práticas)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3.5.2. Atividades de capacitação ocupacional e de cidadania (teóricas)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3.6. Grade de atividades de Qualificação do Projeto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Período Temáticas Carga </w:t>
      </w:r>
      <w:proofErr w:type="gramStart"/>
      <w:r w:rsidRPr="00A66DE2">
        <w:rPr>
          <w:rFonts w:ascii="Verdana" w:hAnsi="Verdana"/>
          <w:sz w:val="24"/>
          <w:szCs w:val="24"/>
        </w:rPr>
        <w:t>horária ?</w:t>
      </w:r>
      <w:proofErr w:type="gramEnd"/>
      <w:r w:rsidRPr="00A66DE2">
        <w:rPr>
          <w:rFonts w:ascii="Verdana" w:hAnsi="Verdana"/>
          <w:sz w:val="24"/>
          <w:szCs w:val="24"/>
        </w:rPr>
        <w:t xml:space="preserve"> Cate/Parceiro/Empresa </w:t>
      </w:r>
      <w:proofErr w:type="gramStart"/>
      <w:r w:rsidRPr="00A66DE2">
        <w:rPr>
          <w:rFonts w:ascii="Verdana" w:hAnsi="Verdana"/>
          <w:sz w:val="24"/>
          <w:szCs w:val="24"/>
        </w:rPr>
        <w:t>Modalidade ?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1º MÊS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2º MÊS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3º MÊS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4º MÊS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5º MÊS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6º MÊS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3.7. Temas transversais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[Indicar e conceituar os tem</w:t>
      </w:r>
      <w:r>
        <w:rPr>
          <w:rFonts w:ascii="Verdana" w:hAnsi="Verdana"/>
          <w:sz w:val="24"/>
          <w:szCs w:val="24"/>
        </w:rPr>
        <w:t xml:space="preserve">as ao redor dos quais o Projeto </w:t>
      </w:r>
      <w:r w:rsidRPr="00A66DE2">
        <w:rPr>
          <w:rFonts w:ascii="Verdana" w:hAnsi="Verdana"/>
          <w:sz w:val="24"/>
          <w:szCs w:val="24"/>
        </w:rPr>
        <w:t>será elaborado, e que deverão</w:t>
      </w:r>
      <w:r>
        <w:rPr>
          <w:rFonts w:ascii="Verdana" w:hAnsi="Verdana"/>
          <w:sz w:val="24"/>
          <w:szCs w:val="24"/>
        </w:rPr>
        <w:t xml:space="preserve"> servir como fonte de parâmetro </w:t>
      </w:r>
      <w:r w:rsidRPr="00A66DE2">
        <w:rPr>
          <w:rFonts w:ascii="Verdana" w:hAnsi="Verdana"/>
          <w:sz w:val="24"/>
          <w:szCs w:val="24"/>
        </w:rPr>
        <w:t>para a averiguação da sua boa execução</w:t>
      </w:r>
      <w:proofErr w:type="gramStart"/>
      <w:r w:rsidRPr="00A66DE2">
        <w:rPr>
          <w:rFonts w:ascii="Verdana" w:hAnsi="Verdana"/>
          <w:sz w:val="24"/>
          <w:szCs w:val="24"/>
        </w:rPr>
        <w:t>]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3.8. Metodologia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[Apresentar e detalhar o método </w:t>
      </w:r>
      <w:r>
        <w:rPr>
          <w:rFonts w:ascii="Verdana" w:hAnsi="Verdana"/>
          <w:sz w:val="24"/>
          <w:szCs w:val="24"/>
        </w:rPr>
        <w:t xml:space="preserve">a ser adotado para a realização </w:t>
      </w:r>
      <w:r w:rsidRPr="00A66DE2">
        <w:rPr>
          <w:rFonts w:ascii="Verdana" w:hAnsi="Verdana"/>
          <w:sz w:val="24"/>
          <w:szCs w:val="24"/>
        </w:rPr>
        <w:t>adequada das variadas</w:t>
      </w:r>
      <w:r>
        <w:rPr>
          <w:rFonts w:ascii="Verdana" w:hAnsi="Verdana"/>
          <w:sz w:val="24"/>
          <w:szCs w:val="24"/>
        </w:rPr>
        <w:t xml:space="preserve"> tarefas que compõem o </w:t>
      </w:r>
      <w:proofErr w:type="spellStart"/>
      <w:proofErr w:type="gramStart"/>
      <w:r>
        <w:rPr>
          <w:rFonts w:ascii="Verdana" w:hAnsi="Verdana"/>
          <w:sz w:val="24"/>
          <w:szCs w:val="24"/>
        </w:rPr>
        <w:t>Projeto,</w:t>
      </w:r>
      <w:proofErr w:type="gramEnd"/>
      <w:r w:rsidRPr="00A66DE2">
        <w:rPr>
          <w:rFonts w:ascii="Verdana" w:hAnsi="Verdana"/>
          <w:sz w:val="24"/>
          <w:szCs w:val="24"/>
        </w:rPr>
        <w:t>como</w:t>
      </w:r>
      <w:proofErr w:type="spellEnd"/>
      <w:r w:rsidRPr="00A66DE2">
        <w:rPr>
          <w:rFonts w:ascii="Verdana" w:hAnsi="Verdana"/>
          <w:sz w:val="24"/>
          <w:szCs w:val="24"/>
        </w:rPr>
        <w:t xml:space="preserve"> as de </w:t>
      </w:r>
      <w:r w:rsidRPr="00A66DE2">
        <w:rPr>
          <w:rFonts w:ascii="Verdana" w:hAnsi="Verdana"/>
          <w:sz w:val="24"/>
          <w:szCs w:val="24"/>
        </w:rPr>
        <w:lastRenderedPageBreak/>
        <w:t>seleção, monitorame</w:t>
      </w:r>
      <w:r>
        <w:rPr>
          <w:rFonts w:ascii="Verdana" w:hAnsi="Verdana"/>
          <w:sz w:val="24"/>
          <w:szCs w:val="24"/>
        </w:rPr>
        <w:t xml:space="preserve">nto, inserção, capacitação e </w:t>
      </w:r>
      <w:r w:rsidRPr="00A66DE2">
        <w:rPr>
          <w:rFonts w:ascii="Verdana" w:hAnsi="Verdana"/>
          <w:sz w:val="24"/>
          <w:szCs w:val="24"/>
        </w:rPr>
        <w:t>aferição de cumprimento das etapas e demais cabíveis]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3.8.1. De seleção dos trabalhadores beneficiários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3.8.2. De monitoramento da frequência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3.8.3. De inserção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3.8.4. De capacitação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3.8.5. De aferição do cumprimento das etapas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4. CRONOGRAMA DE EXECUÇÃO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[Indicar a cronologia previs</w:t>
      </w:r>
      <w:r>
        <w:rPr>
          <w:rFonts w:ascii="Verdana" w:hAnsi="Verdana"/>
          <w:sz w:val="24"/>
          <w:szCs w:val="24"/>
        </w:rPr>
        <w:t xml:space="preserve">ta para a execução das etapas e </w:t>
      </w:r>
      <w:r w:rsidRPr="00A66DE2">
        <w:rPr>
          <w:rFonts w:ascii="Verdana" w:hAnsi="Verdana"/>
          <w:sz w:val="24"/>
          <w:szCs w:val="24"/>
        </w:rPr>
        <w:t>das tarefas do Projeto]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ETAPA DESCRIÇÃO PERÍODO MENSAL - [ano]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 1 2 3 4 5 6 7 8 9 10 11 12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t>1</w:t>
      </w:r>
      <w:proofErr w:type="gramEnd"/>
      <w:r w:rsidRPr="00A66DE2">
        <w:rPr>
          <w:rFonts w:ascii="Verdana" w:hAnsi="Verdana"/>
          <w:sz w:val="24"/>
          <w:szCs w:val="24"/>
        </w:rPr>
        <w:t xml:space="preserve"> Aquisição de materiais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t>2</w:t>
      </w:r>
      <w:proofErr w:type="gramEnd"/>
      <w:r w:rsidRPr="00A66DE2">
        <w:rPr>
          <w:rFonts w:ascii="Verdana" w:hAnsi="Verdana"/>
          <w:sz w:val="24"/>
          <w:szCs w:val="24"/>
        </w:rPr>
        <w:t xml:space="preserve"> Convocação e seleção dos beneficiários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t>3</w:t>
      </w:r>
      <w:proofErr w:type="gramEnd"/>
      <w:r w:rsidRPr="00A66DE2">
        <w:rPr>
          <w:rFonts w:ascii="Verdana" w:hAnsi="Verdana"/>
          <w:sz w:val="24"/>
          <w:szCs w:val="24"/>
        </w:rPr>
        <w:t xml:space="preserve"> Distribuição das escalas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t>4</w:t>
      </w:r>
      <w:proofErr w:type="gramEnd"/>
      <w:r w:rsidRPr="00A66DE2">
        <w:rPr>
          <w:rFonts w:ascii="Verdana" w:hAnsi="Verdana"/>
          <w:sz w:val="24"/>
          <w:szCs w:val="24"/>
        </w:rPr>
        <w:t xml:space="preserve"> Execução das atividades práticas e teóricas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t>5</w:t>
      </w:r>
      <w:proofErr w:type="gramEnd"/>
      <w:r w:rsidRPr="00A66DE2">
        <w:rPr>
          <w:rFonts w:ascii="Verdana" w:hAnsi="Verdana"/>
          <w:sz w:val="24"/>
          <w:szCs w:val="24"/>
        </w:rPr>
        <w:t xml:space="preserve"> Aferição do cumprimento das etapas</w:t>
      </w:r>
    </w:p>
    <w:p w:rsidR="00A66DE2" w:rsidRPr="00F52ACA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5. VALOR ESTIMADO DO PROJETO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[Descrever a estimativa total detalhada dos valores envolvidos no Projeto]</w:t>
      </w:r>
    </w:p>
    <w:p w:rsidR="00A66DE2" w:rsidRPr="00F52ACA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6. RELAÇÃO DE BENEFÍCIOS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[Indicar os valores de be</w:t>
      </w:r>
      <w:r>
        <w:rPr>
          <w:rFonts w:ascii="Verdana" w:hAnsi="Verdana"/>
          <w:sz w:val="24"/>
          <w:szCs w:val="24"/>
        </w:rPr>
        <w:t xml:space="preserve">nefícios necessários à execução </w:t>
      </w:r>
      <w:r w:rsidRPr="00A66DE2">
        <w:rPr>
          <w:rFonts w:ascii="Verdana" w:hAnsi="Verdana"/>
          <w:sz w:val="24"/>
          <w:szCs w:val="24"/>
        </w:rPr>
        <w:t>do Projeto]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Órgão Vigência Nº de </w:t>
      </w:r>
      <w:r w:rsidRPr="00A66DE2">
        <w:rPr>
          <w:rFonts w:ascii="Verdana" w:hAnsi="Verdana"/>
          <w:sz w:val="24"/>
          <w:szCs w:val="24"/>
        </w:rPr>
        <w:t>beneficiários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Valor Unitário Valor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Mensal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Valor total do </w:t>
      </w:r>
      <w:r w:rsidRPr="00A66DE2">
        <w:rPr>
          <w:rFonts w:ascii="Verdana" w:hAnsi="Verdana"/>
          <w:sz w:val="24"/>
          <w:szCs w:val="24"/>
        </w:rPr>
        <w:t>exercício financeiro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Entidade 2021 Y beneficiários VU = R$ </w:t>
      </w:r>
      <w:proofErr w:type="spellStart"/>
      <w:proofErr w:type="gramStart"/>
      <w:r w:rsidRPr="00A66DE2">
        <w:rPr>
          <w:rFonts w:ascii="Verdana" w:hAnsi="Verdana"/>
          <w:sz w:val="24"/>
          <w:szCs w:val="24"/>
        </w:rPr>
        <w:t>xxx,</w:t>
      </w:r>
      <w:proofErr w:type="gramEnd"/>
      <w:r w:rsidRPr="00A66DE2">
        <w:rPr>
          <w:rFonts w:ascii="Verdana" w:hAnsi="Verdana"/>
          <w:sz w:val="24"/>
          <w:szCs w:val="24"/>
        </w:rPr>
        <w:t>xx</w:t>
      </w:r>
      <w:proofErr w:type="spellEnd"/>
      <w:r w:rsidRPr="00A66DE2">
        <w:rPr>
          <w:rFonts w:ascii="Verdana" w:hAnsi="Verdana"/>
          <w:sz w:val="24"/>
          <w:szCs w:val="24"/>
        </w:rPr>
        <w:t xml:space="preserve"> VM= VU*Y VM*(meses do EF)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PMSP/SMDET 2021 </w:t>
      </w:r>
      <w:proofErr w:type="gramStart"/>
      <w:r w:rsidRPr="00A66DE2">
        <w:rPr>
          <w:rFonts w:ascii="Verdana" w:hAnsi="Verdana"/>
          <w:sz w:val="24"/>
          <w:szCs w:val="24"/>
        </w:rPr>
        <w:t>0 0 0 0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Total 2019 Y VU VM VTEF2019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Entidade 2021 Y beneficiários VU = R$ </w:t>
      </w:r>
      <w:proofErr w:type="spellStart"/>
      <w:proofErr w:type="gramStart"/>
      <w:r w:rsidRPr="00A66DE2">
        <w:rPr>
          <w:rFonts w:ascii="Verdana" w:hAnsi="Verdana"/>
          <w:sz w:val="24"/>
          <w:szCs w:val="24"/>
        </w:rPr>
        <w:t>xxx,</w:t>
      </w:r>
      <w:proofErr w:type="gramEnd"/>
      <w:r w:rsidRPr="00A66DE2">
        <w:rPr>
          <w:rFonts w:ascii="Verdana" w:hAnsi="Verdana"/>
          <w:sz w:val="24"/>
          <w:szCs w:val="24"/>
        </w:rPr>
        <w:t>xx</w:t>
      </w:r>
      <w:proofErr w:type="spellEnd"/>
      <w:r w:rsidRPr="00A66DE2">
        <w:rPr>
          <w:rFonts w:ascii="Verdana" w:hAnsi="Verdana"/>
          <w:sz w:val="24"/>
          <w:szCs w:val="24"/>
        </w:rPr>
        <w:t xml:space="preserve"> VM= VU*Y VM*(meses do EF)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PMSP/SMDET 2021 </w:t>
      </w:r>
      <w:proofErr w:type="gramStart"/>
      <w:r w:rsidRPr="00A66DE2">
        <w:rPr>
          <w:rFonts w:ascii="Verdana" w:hAnsi="Verdana"/>
          <w:sz w:val="24"/>
          <w:szCs w:val="24"/>
        </w:rPr>
        <w:t>0 0 0 0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Total 2020 Y VU VM VTEF2020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VALOR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GLOBAL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SOMATÓRIA GERAL</w:t>
      </w:r>
    </w:p>
    <w:p w:rsidR="00A66DE2" w:rsidRPr="00F52ACA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((N))</w:t>
      </w:r>
      <w:proofErr w:type="gramStart"/>
      <w:r w:rsidRPr="00F52ACA">
        <w:rPr>
          <w:rFonts w:ascii="Verdana" w:hAnsi="Verdana"/>
          <w:b/>
          <w:sz w:val="24"/>
          <w:szCs w:val="24"/>
        </w:rPr>
        <w:t>7</w:t>
      </w:r>
      <w:proofErr w:type="gramEnd"/>
      <w:r w:rsidRPr="00F52ACA">
        <w:rPr>
          <w:rFonts w:ascii="Verdana" w:hAnsi="Verdana"/>
          <w:b/>
          <w:sz w:val="24"/>
          <w:szCs w:val="24"/>
        </w:rPr>
        <w:t>. RELAÇÃO DE GASTOS ADICIONAIS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[A depender do objeto da Adesão, listar os insumos necessários à execução do Projeto, c</w:t>
      </w:r>
      <w:r>
        <w:rPr>
          <w:rFonts w:ascii="Verdana" w:hAnsi="Verdana"/>
          <w:sz w:val="24"/>
          <w:szCs w:val="24"/>
        </w:rPr>
        <w:t xml:space="preserve">om identificação do responsável </w:t>
      </w:r>
      <w:r w:rsidRPr="00A66DE2">
        <w:rPr>
          <w:rFonts w:ascii="Verdana" w:hAnsi="Verdana"/>
          <w:sz w:val="24"/>
          <w:szCs w:val="24"/>
        </w:rPr>
        <w:t>pelo fornecimento e do valor a ser despendido</w:t>
      </w:r>
      <w:proofErr w:type="gramStart"/>
      <w:r w:rsidRPr="00A66DE2">
        <w:rPr>
          <w:rFonts w:ascii="Verdana" w:hAnsi="Verdana"/>
          <w:sz w:val="24"/>
          <w:szCs w:val="24"/>
        </w:rPr>
        <w:t>]</w:t>
      </w:r>
      <w:proofErr w:type="gramEnd"/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Órgão responsável Item Descrição Quantidade Valor Unitário Valor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Entidade Material </w:t>
      </w:r>
      <w:proofErr w:type="gramStart"/>
      <w:r w:rsidRPr="00A66DE2">
        <w:rPr>
          <w:rFonts w:ascii="Verdana" w:hAnsi="Verdana"/>
          <w:sz w:val="24"/>
          <w:szCs w:val="24"/>
        </w:rPr>
        <w:t>1</w:t>
      </w:r>
      <w:proofErr w:type="gramEnd"/>
      <w:r w:rsidRPr="00A66DE2">
        <w:rPr>
          <w:rFonts w:ascii="Verdana" w:hAnsi="Verdana"/>
          <w:sz w:val="24"/>
          <w:szCs w:val="24"/>
        </w:rPr>
        <w:t xml:space="preserve"> XYZ W R$ </w:t>
      </w:r>
      <w:proofErr w:type="spellStart"/>
      <w:r w:rsidRPr="00A66DE2">
        <w:rPr>
          <w:rFonts w:ascii="Verdana" w:hAnsi="Verdana"/>
          <w:sz w:val="24"/>
          <w:szCs w:val="24"/>
        </w:rPr>
        <w:t>xx,xx</w:t>
      </w:r>
      <w:proofErr w:type="spellEnd"/>
      <w:r w:rsidRPr="00A66DE2">
        <w:rPr>
          <w:rFonts w:ascii="Verdana" w:hAnsi="Verdana"/>
          <w:sz w:val="24"/>
          <w:szCs w:val="24"/>
        </w:rPr>
        <w:t xml:space="preserve"> W*VU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 xml:space="preserve">SMDET Material </w:t>
      </w:r>
      <w:proofErr w:type="gramStart"/>
      <w:r w:rsidRPr="00A66DE2">
        <w:rPr>
          <w:rFonts w:ascii="Verdana" w:hAnsi="Verdana"/>
          <w:sz w:val="24"/>
          <w:szCs w:val="24"/>
        </w:rPr>
        <w:t>2</w:t>
      </w:r>
      <w:proofErr w:type="gramEnd"/>
      <w:r w:rsidRPr="00A66DE2">
        <w:rPr>
          <w:rFonts w:ascii="Verdana" w:hAnsi="Verdana"/>
          <w:sz w:val="24"/>
          <w:szCs w:val="24"/>
        </w:rPr>
        <w:t xml:space="preserve"> XYZ W R$ </w:t>
      </w:r>
      <w:proofErr w:type="spellStart"/>
      <w:r w:rsidRPr="00A66DE2">
        <w:rPr>
          <w:rFonts w:ascii="Verdana" w:hAnsi="Verdana"/>
          <w:sz w:val="24"/>
          <w:szCs w:val="24"/>
        </w:rPr>
        <w:t>xx,xx</w:t>
      </w:r>
      <w:proofErr w:type="spellEnd"/>
      <w:r w:rsidRPr="00A66DE2">
        <w:rPr>
          <w:rFonts w:ascii="Verdana" w:hAnsi="Verdana"/>
          <w:sz w:val="24"/>
          <w:szCs w:val="24"/>
        </w:rPr>
        <w:t xml:space="preserve"> W*VU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Valor Total VT</w:t>
      </w:r>
    </w:p>
    <w:p w:rsidR="00A66DE2" w:rsidRPr="00F52ACA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8. MODO E PERIODICIDADE DA PRESTAÇÃO DE CONTAS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66DE2">
        <w:rPr>
          <w:rFonts w:ascii="Verdana" w:hAnsi="Verdana"/>
          <w:sz w:val="24"/>
          <w:szCs w:val="24"/>
        </w:rPr>
        <w:lastRenderedPageBreak/>
        <w:t xml:space="preserve">[Descrever o modo e a </w:t>
      </w:r>
      <w:r>
        <w:rPr>
          <w:rFonts w:ascii="Verdana" w:hAnsi="Verdana"/>
          <w:sz w:val="24"/>
          <w:szCs w:val="24"/>
        </w:rPr>
        <w:t xml:space="preserve">periodicidade das prestações de </w:t>
      </w:r>
      <w:r w:rsidRPr="00A66DE2">
        <w:rPr>
          <w:rFonts w:ascii="Verdana" w:hAnsi="Verdana"/>
          <w:sz w:val="24"/>
          <w:szCs w:val="24"/>
        </w:rPr>
        <w:t>contas compatíveis</w:t>
      </w:r>
      <w:proofErr w:type="gramEnd"/>
      <w:r w:rsidRPr="00A66DE2">
        <w:rPr>
          <w:rFonts w:ascii="Verdana" w:hAnsi="Verdana"/>
          <w:sz w:val="24"/>
          <w:szCs w:val="24"/>
        </w:rPr>
        <w:t xml:space="preserve"> com o per</w:t>
      </w:r>
      <w:r>
        <w:rPr>
          <w:rFonts w:ascii="Verdana" w:hAnsi="Verdana"/>
          <w:sz w:val="24"/>
          <w:szCs w:val="24"/>
        </w:rPr>
        <w:t xml:space="preserve">íodo de realização das etapas e </w:t>
      </w:r>
      <w:r w:rsidRPr="00A66DE2">
        <w:rPr>
          <w:rFonts w:ascii="Verdana" w:hAnsi="Verdana"/>
          <w:sz w:val="24"/>
          <w:szCs w:val="24"/>
        </w:rPr>
        <w:t>com o período de vigência do Projeto]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São Paulo, [dia] de [mês] de [ano].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DESPACHO DO CHEFE DE GABINETE</w:t>
      </w:r>
    </w:p>
    <w:p w:rsidR="00A66DE2" w:rsidRPr="00A66DE2" w:rsidRDefault="00A66DE2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E2">
        <w:rPr>
          <w:rFonts w:ascii="Verdana" w:hAnsi="Verdana"/>
          <w:b/>
          <w:sz w:val="24"/>
          <w:szCs w:val="24"/>
        </w:rPr>
        <w:t>6064.2021/0001425-3</w:t>
      </w:r>
    </w:p>
    <w:p w:rsidR="00A66DE2" w:rsidRDefault="00A66DE2" w:rsidP="00A66DE2">
      <w:pPr>
        <w:spacing w:after="0" w:line="240" w:lineRule="auto"/>
        <w:rPr>
          <w:rFonts w:ascii="Verdana" w:hAnsi="Verdana"/>
          <w:sz w:val="24"/>
          <w:szCs w:val="24"/>
        </w:rPr>
      </w:pPr>
      <w:r w:rsidRPr="00A66DE2">
        <w:rPr>
          <w:rFonts w:ascii="Verdana" w:hAnsi="Verdana"/>
          <w:sz w:val="24"/>
          <w:szCs w:val="24"/>
        </w:rPr>
        <w:t>I – No exercício da c</w:t>
      </w:r>
      <w:r>
        <w:rPr>
          <w:rFonts w:ascii="Verdana" w:hAnsi="Verdana"/>
          <w:sz w:val="24"/>
          <w:szCs w:val="24"/>
        </w:rPr>
        <w:t xml:space="preserve">ompetência que me foi atribuída </w:t>
      </w:r>
      <w:r w:rsidRPr="00A66DE2">
        <w:rPr>
          <w:rFonts w:ascii="Verdana" w:hAnsi="Verdana"/>
          <w:sz w:val="24"/>
          <w:szCs w:val="24"/>
        </w:rPr>
        <w:t>pela Portaria n. 38/13 - SDTE, à vista dos elementos de convicção contidos no process</w:t>
      </w:r>
      <w:r>
        <w:rPr>
          <w:rFonts w:ascii="Verdana" w:hAnsi="Verdana"/>
          <w:sz w:val="24"/>
          <w:szCs w:val="24"/>
        </w:rPr>
        <w:t xml:space="preserve">o em epígrafe, especialmente as </w:t>
      </w:r>
      <w:r w:rsidRPr="00A66DE2">
        <w:rPr>
          <w:rFonts w:ascii="Verdana" w:hAnsi="Verdana"/>
          <w:sz w:val="24"/>
          <w:szCs w:val="24"/>
        </w:rPr>
        <w:t>manifestações de SMDET/DA</w:t>
      </w:r>
      <w:r>
        <w:rPr>
          <w:rFonts w:ascii="Verdana" w:hAnsi="Verdana"/>
          <w:sz w:val="24"/>
          <w:szCs w:val="24"/>
        </w:rPr>
        <w:t xml:space="preserve">F e da Assessoria Jurídica, que </w:t>
      </w:r>
      <w:r w:rsidRPr="00A66DE2">
        <w:rPr>
          <w:rFonts w:ascii="Verdana" w:hAnsi="Verdana"/>
          <w:sz w:val="24"/>
          <w:szCs w:val="24"/>
        </w:rPr>
        <w:t>ora acolho, com fundamento no a</w:t>
      </w:r>
      <w:r>
        <w:rPr>
          <w:rFonts w:ascii="Verdana" w:hAnsi="Verdana"/>
          <w:sz w:val="24"/>
          <w:szCs w:val="24"/>
        </w:rPr>
        <w:t xml:space="preserve">rtigo 65, inciso II, alínea “a” </w:t>
      </w:r>
      <w:r w:rsidRPr="00A66DE2">
        <w:rPr>
          <w:rFonts w:ascii="Verdana" w:hAnsi="Verdana"/>
          <w:sz w:val="24"/>
          <w:szCs w:val="24"/>
        </w:rPr>
        <w:t>da Lei Federal n. 8.666/1993 e</w:t>
      </w:r>
      <w:r>
        <w:rPr>
          <w:rFonts w:ascii="Verdana" w:hAnsi="Verdana"/>
          <w:sz w:val="24"/>
          <w:szCs w:val="24"/>
        </w:rPr>
        <w:t xml:space="preserve"> no artigo 9º da Portaria SF n. </w:t>
      </w:r>
      <w:r w:rsidRPr="00A66DE2">
        <w:rPr>
          <w:rFonts w:ascii="Verdana" w:hAnsi="Verdana"/>
          <w:sz w:val="24"/>
          <w:szCs w:val="24"/>
        </w:rPr>
        <w:t xml:space="preserve">76/2019, </w:t>
      </w:r>
      <w:r w:rsidRPr="00F52ACA">
        <w:rPr>
          <w:rFonts w:ascii="Verdana" w:hAnsi="Verdana"/>
          <w:b/>
          <w:sz w:val="24"/>
          <w:szCs w:val="24"/>
        </w:rPr>
        <w:t>AUTORIZO</w:t>
      </w:r>
      <w:r w:rsidRPr="00A66DE2">
        <w:rPr>
          <w:rFonts w:ascii="Verdana" w:hAnsi="Verdana"/>
          <w:sz w:val="24"/>
          <w:szCs w:val="24"/>
        </w:rPr>
        <w:t xml:space="preserve"> a prorro</w:t>
      </w:r>
      <w:r>
        <w:rPr>
          <w:rFonts w:ascii="Verdana" w:hAnsi="Verdana"/>
          <w:sz w:val="24"/>
          <w:szCs w:val="24"/>
        </w:rPr>
        <w:t xml:space="preserve">gação e </w:t>
      </w:r>
      <w:r w:rsidRPr="00F52ACA">
        <w:rPr>
          <w:rFonts w:ascii="Verdana" w:hAnsi="Verdana"/>
          <w:b/>
          <w:sz w:val="24"/>
          <w:szCs w:val="24"/>
        </w:rPr>
        <w:t>substituição</w:t>
      </w:r>
      <w:r>
        <w:rPr>
          <w:rFonts w:ascii="Verdana" w:hAnsi="Verdana"/>
          <w:sz w:val="24"/>
          <w:szCs w:val="24"/>
        </w:rPr>
        <w:t xml:space="preserve"> de apólice </w:t>
      </w:r>
      <w:r w:rsidRPr="00A66DE2">
        <w:rPr>
          <w:rFonts w:ascii="Verdana" w:hAnsi="Verdana"/>
          <w:sz w:val="24"/>
          <w:szCs w:val="24"/>
        </w:rPr>
        <w:t>do seguro garantia prestada</w:t>
      </w:r>
      <w:r>
        <w:rPr>
          <w:rFonts w:ascii="Verdana" w:hAnsi="Verdana"/>
          <w:sz w:val="24"/>
          <w:szCs w:val="24"/>
        </w:rPr>
        <w:t xml:space="preserve"> por </w:t>
      </w:r>
      <w:r w:rsidRPr="00F52ACA">
        <w:rPr>
          <w:rFonts w:ascii="Verdana" w:hAnsi="Verdana"/>
          <w:b/>
          <w:sz w:val="24"/>
          <w:szCs w:val="24"/>
        </w:rPr>
        <w:t xml:space="preserve">Master Serviços de Locação de Veículos </w:t>
      </w:r>
      <w:proofErr w:type="spellStart"/>
      <w:r w:rsidRPr="00F52ACA">
        <w:rPr>
          <w:rFonts w:ascii="Verdana" w:hAnsi="Verdana"/>
          <w:b/>
          <w:sz w:val="24"/>
          <w:szCs w:val="24"/>
        </w:rPr>
        <w:t>Eireli</w:t>
      </w:r>
      <w:proofErr w:type="spellEnd"/>
      <w:r w:rsidRPr="00F52ACA">
        <w:rPr>
          <w:rFonts w:ascii="Verdana" w:hAnsi="Verdana"/>
          <w:b/>
          <w:sz w:val="24"/>
          <w:szCs w:val="24"/>
        </w:rPr>
        <w:t xml:space="preserve"> EPP</w:t>
      </w:r>
      <w:r w:rsidRPr="00A66DE2">
        <w:rPr>
          <w:rFonts w:ascii="Verdana" w:hAnsi="Verdana"/>
          <w:sz w:val="24"/>
          <w:szCs w:val="24"/>
        </w:rPr>
        <w:t>, inscr</w:t>
      </w:r>
      <w:r>
        <w:rPr>
          <w:rFonts w:ascii="Verdana" w:hAnsi="Verdana"/>
          <w:sz w:val="24"/>
          <w:szCs w:val="24"/>
        </w:rPr>
        <w:t xml:space="preserve">ita no CNPJ nº 14.276.029/0001- </w:t>
      </w:r>
      <w:proofErr w:type="gramStart"/>
      <w:r w:rsidRPr="00A66DE2">
        <w:rPr>
          <w:rFonts w:ascii="Verdana" w:hAnsi="Verdana"/>
          <w:sz w:val="24"/>
          <w:szCs w:val="24"/>
        </w:rPr>
        <w:t>05, nos autos n.</w:t>
      </w:r>
      <w:proofErr w:type="gramEnd"/>
      <w:r w:rsidRPr="00A66DE2">
        <w:rPr>
          <w:rFonts w:ascii="Verdana" w:hAnsi="Verdana"/>
          <w:sz w:val="24"/>
          <w:szCs w:val="24"/>
        </w:rPr>
        <w:t xml:space="preserve"> 6064.2017</w:t>
      </w:r>
      <w:r>
        <w:rPr>
          <w:rFonts w:ascii="Verdana" w:hAnsi="Verdana"/>
          <w:sz w:val="24"/>
          <w:szCs w:val="24"/>
        </w:rPr>
        <w:t xml:space="preserve">/0000700-4, por meio da apólice </w:t>
      </w:r>
      <w:r w:rsidRPr="00A66DE2">
        <w:rPr>
          <w:rFonts w:ascii="Verdana" w:hAnsi="Verdana"/>
          <w:sz w:val="24"/>
          <w:szCs w:val="24"/>
        </w:rPr>
        <w:t>(endosso) n. 0775-55.630-1, emitida pela companhia de seguros Porto Seguro Cia de Seguros Gera</w:t>
      </w:r>
      <w:r>
        <w:rPr>
          <w:rFonts w:ascii="Verdana" w:hAnsi="Verdana"/>
          <w:sz w:val="24"/>
          <w:szCs w:val="24"/>
        </w:rPr>
        <w:t xml:space="preserve">is, inscrita no CNPJ </w:t>
      </w:r>
      <w:r w:rsidRPr="00A66DE2">
        <w:rPr>
          <w:rFonts w:ascii="Verdana" w:hAnsi="Verdana"/>
          <w:sz w:val="24"/>
          <w:szCs w:val="24"/>
        </w:rPr>
        <w:t>n. 61.198.164/0001-60, no v</w:t>
      </w:r>
      <w:r>
        <w:rPr>
          <w:rFonts w:ascii="Verdana" w:hAnsi="Verdana"/>
          <w:sz w:val="24"/>
          <w:szCs w:val="24"/>
        </w:rPr>
        <w:t xml:space="preserve">alor de R$ 20.368.73 (vinte mil </w:t>
      </w:r>
      <w:r w:rsidRPr="00A66DE2">
        <w:rPr>
          <w:rFonts w:ascii="Verdana" w:hAnsi="Verdana"/>
          <w:sz w:val="24"/>
          <w:szCs w:val="24"/>
        </w:rPr>
        <w:t xml:space="preserve">trezentos e sessenta e oito reais </w:t>
      </w:r>
      <w:r>
        <w:rPr>
          <w:rFonts w:ascii="Verdana" w:hAnsi="Verdana"/>
          <w:sz w:val="24"/>
          <w:szCs w:val="24"/>
        </w:rPr>
        <w:t xml:space="preserve">e setenta e três centavos), com </w:t>
      </w:r>
      <w:r w:rsidRPr="00A66DE2">
        <w:rPr>
          <w:rFonts w:ascii="Verdana" w:hAnsi="Verdana"/>
          <w:sz w:val="24"/>
          <w:szCs w:val="24"/>
        </w:rPr>
        <w:t>vigência de 22/09/2021 a 22/03/2022.</w:t>
      </w:r>
    </w:p>
    <w:p w:rsidR="00F52ACA" w:rsidRDefault="00F52ACA" w:rsidP="00A66D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2ACA" w:rsidRDefault="00F52ACA" w:rsidP="00A66D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2ACA" w:rsidRPr="00F52ACA" w:rsidRDefault="00F52ACA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SERVIDORES</w:t>
      </w:r>
      <w:proofErr w:type="gramStart"/>
      <w:r w:rsidRPr="00F52AC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F52ACA">
        <w:rPr>
          <w:rFonts w:ascii="Verdana" w:hAnsi="Verdana"/>
          <w:b/>
          <w:sz w:val="24"/>
          <w:szCs w:val="24"/>
        </w:rPr>
        <w:t>PAG. 40</w:t>
      </w:r>
    </w:p>
    <w:p w:rsidR="00F52ACA" w:rsidRPr="00F52ACA" w:rsidRDefault="00F52ACA" w:rsidP="00A66D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2ACA" w:rsidRPr="00F52ACA" w:rsidRDefault="00F52ACA" w:rsidP="00F52A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SECRETARIA MUNICIPAL DAS SUBPREFEITURAS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GABINETE DO SECRETÁRIO</w:t>
      </w:r>
    </w:p>
    <w:p w:rsid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2ACA" w:rsidRPr="00F52ACA" w:rsidRDefault="00F52ACA" w:rsidP="00F52A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 xml:space="preserve">DESPACHOS </w:t>
      </w:r>
      <w:proofErr w:type="gramStart"/>
      <w:r w:rsidRPr="00F52ACA">
        <w:rPr>
          <w:rFonts w:ascii="Verdana" w:hAnsi="Verdana"/>
          <w:b/>
          <w:sz w:val="24"/>
          <w:szCs w:val="24"/>
        </w:rPr>
        <w:t>DA CHEFE</w:t>
      </w:r>
      <w:proofErr w:type="gramEnd"/>
      <w:r w:rsidRPr="00F52ACA">
        <w:rPr>
          <w:rFonts w:ascii="Verdana" w:hAnsi="Verdana"/>
          <w:b/>
          <w:sz w:val="24"/>
          <w:szCs w:val="24"/>
        </w:rPr>
        <w:t xml:space="preserve"> DE GABINETE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52ACA" w:rsidRPr="00F52ACA" w:rsidRDefault="00F52ACA" w:rsidP="00F52A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MOVIMENTAÇÃO DE PESSOAL - FIXAÇÃO DE LOTAÇÃO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EM OBSERVÂN</w:t>
      </w:r>
      <w:r w:rsidR="003877B0">
        <w:rPr>
          <w:rFonts w:ascii="Verdana" w:hAnsi="Verdana"/>
          <w:sz w:val="24"/>
          <w:szCs w:val="24"/>
        </w:rPr>
        <w:t xml:space="preserve">CIA AS MANIFESTAÇÕES DAS PASTAS </w:t>
      </w:r>
      <w:r w:rsidRPr="00F52ACA">
        <w:rPr>
          <w:rFonts w:ascii="Verdana" w:hAnsi="Verdana"/>
          <w:sz w:val="24"/>
          <w:szCs w:val="24"/>
        </w:rPr>
        <w:t>ENVOLVIDAS E COM F</w:t>
      </w:r>
      <w:r w:rsidR="003877B0">
        <w:rPr>
          <w:rFonts w:ascii="Verdana" w:hAnsi="Verdana"/>
          <w:sz w:val="24"/>
          <w:szCs w:val="24"/>
        </w:rPr>
        <w:t xml:space="preserve">UNDAMENTO NO INCISO I DO ARTIGO </w:t>
      </w:r>
      <w:r w:rsidRPr="00F52ACA">
        <w:rPr>
          <w:rFonts w:ascii="Verdana" w:hAnsi="Verdana"/>
          <w:sz w:val="24"/>
          <w:szCs w:val="24"/>
        </w:rPr>
        <w:t>1ºDO DECRETO Nº 41.28</w:t>
      </w:r>
      <w:r w:rsidR="003877B0">
        <w:rPr>
          <w:rFonts w:ascii="Verdana" w:hAnsi="Verdana"/>
          <w:sz w:val="24"/>
          <w:szCs w:val="24"/>
        </w:rPr>
        <w:t xml:space="preserve">3/2001, FICA ALTERADA A LOTAÇÃO </w:t>
      </w:r>
      <w:r w:rsidRPr="00F52ACA">
        <w:rPr>
          <w:rFonts w:ascii="Verdana" w:hAnsi="Verdana"/>
          <w:sz w:val="24"/>
          <w:szCs w:val="24"/>
        </w:rPr>
        <w:t>DOS SERVIDORES ABAIXO RELACIONADOS: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R.F.: 5756405-2</w:t>
      </w:r>
      <w:r w:rsidRPr="00F52ACA">
        <w:rPr>
          <w:rFonts w:ascii="Verdana" w:hAnsi="Verdana"/>
          <w:sz w:val="24"/>
          <w:szCs w:val="24"/>
        </w:rPr>
        <w:t xml:space="preserve"> NOME: GEAZI CANDIDO DA SILVA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CARGO: AGENTE DE APOIO DE SETOR ANTERIOR: SUBPREFEITURA ARICANDUVA/FORMOSA/CARRÃO PARA SETOR ATUAL: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SUBPREFEITURA SÃO MATEUS, E.H.: 700007020000000 EXPEDIENTE NRO</w:t>
      </w:r>
      <w:proofErr w:type="gramStart"/>
      <w:r w:rsidRPr="00F52ACA">
        <w:rPr>
          <w:rFonts w:ascii="Verdana" w:hAnsi="Verdana"/>
          <w:sz w:val="24"/>
          <w:szCs w:val="24"/>
        </w:rPr>
        <w:t>.:</w:t>
      </w:r>
      <w:proofErr w:type="gramEnd"/>
      <w:r w:rsidRPr="00F52ACA">
        <w:rPr>
          <w:rFonts w:ascii="Verdana" w:hAnsi="Verdana"/>
          <w:sz w:val="24"/>
          <w:szCs w:val="24"/>
        </w:rPr>
        <w:t xml:space="preserve"> 148/2021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R.F.: 5815525-2</w:t>
      </w:r>
      <w:r w:rsidRPr="00F52ACA">
        <w:rPr>
          <w:rFonts w:ascii="Verdana" w:hAnsi="Verdana"/>
          <w:sz w:val="24"/>
          <w:szCs w:val="24"/>
        </w:rPr>
        <w:t xml:space="preserve"> NOME: ROMILDO MOREIRA NOGUEIRA CARGO: AGENTE DE APOIO DE SETOR ANTERIOR: SECRETARIA MUNICIPAL DAS S</w:t>
      </w:r>
      <w:r w:rsidR="003877B0">
        <w:rPr>
          <w:rFonts w:ascii="Verdana" w:hAnsi="Verdana"/>
          <w:sz w:val="24"/>
          <w:szCs w:val="24"/>
        </w:rPr>
        <w:t xml:space="preserve">UBPREFEITURAS PARA SETOR ATUAL: </w:t>
      </w:r>
      <w:r w:rsidRPr="00F52ACA">
        <w:rPr>
          <w:rFonts w:ascii="Verdana" w:hAnsi="Verdana"/>
          <w:sz w:val="24"/>
          <w:szCs w:val="24"/>
        </w:rPr>
        <w:t>SUBPREFEITURA PIRITUBA</w:t>
      </w:r>
      <w:r w:rsidR="003877B0">
        <w:rPr>
          <w:rFonts w:ascii="Verdana" w:hAnsi="Verdana"/>
          <w:sz w:val="24"/>
          <w:szCs w:val="24"/>
        </w:rPr>
        <w:t xml:space="preserve">-JARAGUÁ, E.H.: 420007020000000 </w:t>
      </w:r>
      <w:r w:rsidRPr="00F52ACA">
        <w:rPr>
          <w:rFonts w:ascii="Verdana" w:hAnsi="Verdana"/>
          <w:sz w:val="24"/>
          <w:szCs w:val="24"/>
        </w:rPr>
        <w:t>EXPEDIENTE NRO</w:t>
      </w:r>
      <w:proofErr w:type="gramStart"/>
      <w:r w:rsidRPr="00F52ACA">
        <w:rPr>
          <w:rFonts w:ascii="Verdana" w:hAnsi="Verdana"/>
          <w:sz w:val="24"/>
          <w:szCs w:val="24"/>
        </w:rPr>
        <w:t>.:</w:t>
      </w:r>
      <w:proofErr w:type="gramEnd"/>
      <w:r w:rsidRPr="00F52ACA">
        <w:rPr>
          <w:rFonts w:ascii="Verdana" w:hAnsi="Verdana"/>
          <w:sz w:val="24"/>
          <w:szCs w:val="24"/>
        </w:rPr>
        <w:t xml:space="preserve"> 145/2021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R.F.: 7302720-1</w:t>
      </w:r>
      <w:r w:rsidRPr="00F52ACA">
        <w:rPr>
          <w:rFonts w:ascii="Verdana" w:hAnsi="Verdana"/>
          <w:sz w:val="24"/>
          <w:szCs w:val="24"/>
        </w:rPr>
        <w:t xml:space="preserve"> NOME: WELLINGTON COSTA DOS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52ACA">
        <w:rPr>
          <w:rFonts w:ascii="Verdana" w:hAnsi="Verdana"/>
          <w:sz w:val="24"/>
          <w:szCs w:val="24"/>
        </w:rPr>
        <w:t>SANTOS CARGO</w:t>
      </w:r>
      <w:proofErr w:type="gramEnd"/>
      <w:r w:rsidRPr="00F52ACA">
        <w:rPr>
          <w:rFonts w:ascii="Verdana" w:hAnsi="Verdana"/>
          <w:sz w:val="24"/>
          <w:szCs w:val="24"/>
        </w:rPr>
        <w:t>: ASSISTENTE DE GESTÃO DE POLÍTICAS</w:t>
      </w:r>
    </w:p>
    <w:p w:rsidR="00F52ACA" w:rsidRPr="003877B0" w:rsidRDefault="00F52ACA" w:rsidP="00F52A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 xml:space="preserve">PÚBLICAS DE SETOR ANTERIOR: </w:t>
      </w:r>
      <w:r w:rsidRPr="003877B0">
        <w:rPr>
          <w:rFonts w:ascii="Verdana" w:hAnsi="Verdana"/>
          <w:b/>
          <w:sz w:val="24"/>
          <w:szCs w:val="24"/>
        </w:rPr>
        <w:t>SECRETARIA MUNICIPAL DE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b/>
          <w:sz w:val="24"/>
          <w:szCs w:val="24"/>
        </w:rPr>
        <w:lastRenderedPageBreak/>
        <w:t>DESENVOLVIMENTO ECONOMICO E TRABALHO</w:t>
      </w:r>
      <w:r w:rsidRPr="00F52ACA">
        <w:rPr>
          <w:rFonts w:ascii="Verdana" w:hAnsi="Verdana"/>
          <w:sz w:val="24"/>
          <w:szCs w:val="24"/>
        </w:rPr>
        <w:t xml:space="preserve"> PARA SETOR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ATUAL: SECRETARIA MUNICIPAL DAS SUBPREFEITURAS, E.H.: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120021000000000 EXPEDIENTE NRO</w:t>
      </w:r>
      <w:proofErr w:type="gramStart"/>
      <w:r w:rsidRPr="00F52ACA">
        <w:rPr>
          <w:rFonts w:ascii="Verdana" w:hAnsi="Verdana"/>
          <w:sz w:val="24"/>
          <w:szCs w:val="24"/>
        </w:rPr>
        <w:t>.:</w:t>
      </w:r>
      <w:proofErr w:type="gramEnd"/>
      <w:r w:rsidRPr="00F52ACA">
        <w:rPr>
          <w:rFonts w:ascii="Verdana" w:hAnsi="Verdana"/>
          <w:sz w:val="24"/>
          <w:szCs w:val="24"/>
        </w:rPr>
        <w:t xml:space="preserve"> 147/2021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R.F.: 7358822-1</w:t>
      </w:r>
      <w:r w:rsidRPr="00F52ACA">
        <w:rPr>
          <w:rFonts w:ascii="Verdana" w:hAnsi="Verdana"/>
          <w:sz w:val="24"/>
          <w:szCs w:val="24"/>
        </w:rPr>
        <w:t xml:space="preserve"> NOME: NUCIMARA ADRIANA VALENTIM CARGO: AS</w:t>
      </w:r>
      <w:r w:rsidR="003877B0">
        <w:rPr>
          <w:rFonts w:ascii="Verdana" w:hAnsi="Verdana"/>
          <w:sz w:val="24"/>
          <w:szCs w:val="24"/>
        </w:rPr>
        <w:t xml:space="preserve">SISTENTE DE GESTÃO DE POLITICAS </w:t>
      </w:r>
      <w:r w:rsidRPr="00F52ACA">
        <w:rPr>
          <w:rFonts w:ascii="Verdana" w:hAnsi="Verdana"/>
          <w:sz w:val="24"/>
          <w:szCs w:val="24"/>
        </w:rPr>
        <w:t>PUBLICAS DE SETOR</w:t>
      </w:r>
      <w:r w:rsidR="003877B0">
        <w:rPr>
          <w:rFonts w:ascii="Verdana" w:hAnsi="Verdana"/>
          <w:sz w:val="24"/>
          <w:szCs w:val="24"/>
        </w:rPr>
        <w:t xml:space="preserve"> ANTERIOR: SECRETARIA MUNICIPAL </w:t>
      </w:r>
      <w:r w:rsidRPr="00F52ACA">
        <w:rPr>
          <w:rFonts w:ascii="Verdana" w:hAnsi="Verdana"/>
          <w:sz w:val="24"/>
          <w:szCs w:val="24"/>
        </w:rPr>
        <w:t xml:space="preserve">DAS SUBPREFEITURAS </w:t>
      </w:r>
      <w:r w:rsidR="003877B0">
        <w:rPr>
          <w:rFonts w:ascii="Verdana" w:hAnsi="Verdana"/>
          <w:sz w:val="24"/>
          <w:szCs w:val="24"/>
        </w:rPr>
        <w:t xml:space="preserve">PARA SETOR ATUAL: SUBPREFEITURA </w:t>
      </w:r>
      <w:r w:rsidRPr="00F52ACA">
        <w:rPr>
          <w:rFonts w:ascii="Verdana" w:hAnsi="Verdana"/>
          <w:sz w:val="24"/>
          <w:szCs w:val="24"/>
        </w:rPr>
        <w:t xml:space="preserve">PIRITUBA-JARAGUÁ, E.H.: </w:t>
      </w:r>
      <w:proofErr w:type="gramStart"/>
      <w:r w:rsidRPr="00F52ACA">
        <w:rPr>
          <w:rFonts w:ascii="Verdana" w:hAnsi="Verdana"/>
          <w:sz w:val="24"/>
          <w:szCs w:val="24"/>
        </w:rPr>
        <w:t>420100000010000 EXPEDIENTE</w:t>
      </w:r>
      <w:proofErr w:type="gramEnd"/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NRO</w:t>
      </w:r>
      <w:proofErr w:type="gramStart"/>
      <w:r w:rsidRPr="00F52ACA">
        <w:rPr>
          <w:rFonts w:ascii="Verdana" w:hAnsi="Verdana"/>
          <w:sz w:val="24"/>
          <w:szCs w:val="24"/>
        </w:rPr>
        <w:t>.:</w:t>
      </w:r>
      <w:proofErr w:type="gramEnd"/>
      <w:r w:rsidRPr="00F52ACA">
        <w:rPr>
          <w:rFonts w:ascii="Verdana" w:hAnsi="Verdana"/>
          <w:sz w:val="24"/>
          <w:szCs w:val="24"/>
        </w:rPr>
        <w:t xml:space="preserve"> 146/2021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MOVIMENTAÇÃO DE PESSOAL – APOSTILA NA PORTARIA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DE ADMISSÃO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R.F.: 5124468-2</w:t>
      </w:r>
      <w:r w:rsidRPr="00F52ACA">
        <w:rPr>
          <w:rFonts w:ascii="Verdana" w:hAnsi="Verdana"/>
          <w:sz w:val="24"/>
          <w:szCs w:val="24"/>
        </w:rPr>
        <w:t xml:space="preserve"> NOME: NORA NEI FREITAS DE VASCONCELLOS CARGO: AGENTE DE APOIO DE SETOR ANTERIOR: SECRETARIA MUNICIPAL DA SAÚDE PARA SETOR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ATUAL: SUBPREFEITURA FREGUESIA-BRASILÃNDIA, E.H.:</w:t>
      </w:r>
    </w:p>
    <w:p w:rsid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430002000000000 EXPEDIENTE NRO</w:t>
      </w:r>
      <w:proofErr w:type="gramStart"/>
      <w:r w:rsidRPr="00F52ACA">
        <w:rPr>
          <w:rFonts w:ascii="Verdana" w:hAnsi="Verdana"/>
          <w:sz w:val="24"/>
          <w:szCs w:val="24"/>
        </w:rPr>
        <w:t>.:</w:t>
      </w:r>
      <w:proofErr w:type="gramEnd"/>
      <w:r w:rsidRPr="00F52ACA">
        <w:rPr>
          <w:rFonts w:ascii="Verdana" w:hAnsi="Verdana"/>
          <w:sz w:val="24"/>
          <w:szCs w:val="24"/>
        </w:rPr>
        <w:t xml:space="preserve"> 149/2021</w:t>
      </w:r>
    </w:p>
    <w:p w:rsid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2ACA" w:rsidRPr="00F52ACA" w:rsidRDefault="00F52ACA" w:rsidP="00F52A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DEPARATEMENTO DE GESTÃO DE PESSOAS</w:t>
      </w:r>
    </w:p>
    <w:p w:rsid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2ACA" w:rsidRPr="00F52ACA" w:rsidRDefault="00F52ACA" w:rsidP="00F52A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DESPACHO DA DIRETORA DE DEPARTAMENTO</w:t>
      </w:r>
    </w:p>
    <w:p w:rsid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Indenização de Férias</w:t>
      </w:r>
    </w:p>
    <w:p w:rsid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b/>
          <w:sz w:val="24"/>
          <w:szCs w:val="24"/>
        </w:rPr>
        <w:t>DEFIRO</w:t>
      </w:r>
      <w:r w:rsidRPr="00F52ACA">
        <w:rPr>
          <w:rFonts w:ascii="Verdana" w:hAnsi="Verdana"/>
          <w:sz w:val="24"/>
          <w:szCs w:val="24"/>
        </w:rPr>
        <w:t xml:space="preserve"> o pagamento de f</w:t>
      </w:r>
      <w:r w:rsidR="003877B0">
        <w:rPr>
          <w:rFonts w:ascii="Verdana" w:hAnsi="Verdana"/>
          <w:sz w:val="24"/>
          <w:szCs w:val="24"/>
        </w:rPr>
        <w:t xml:space="preserve">érias do(s) </w:t>
      </w:r>
      <w:proofErr w:type="gramStart"/>
      <w:r w:rsidR="003877B0">
        <w:rPr>
          <w:rFonts w:ascii="Verdana" w:hAnsi="Verdana"/>
          <w:sz w:val="24"/>
          <w:szCs w:val="24"/>
        </w:rPr>
        <w:t>servidor(</w:t>
      </w:r>
      <w:proofErr w:type="gramEnd"/>
      <w:r w:rsidR="003877B0">
        <w:rPr>
          <w:rFonts w:ascii="Verdana" w:hAnsi="Verdana"/>
          <w:sz w:val="24"/>
          <w:szCs w:val="24"/>
        </w:rPr>
        <w:t xml:space="preserve">es) abaixo </w:t>
      </w:r>
      <w:r w:rsidRPr="00F52ACA">
        <w:rPr>
          <w:rFonts w:ascii="Verdana" w:hAnsi="Verdana"/>
          <w:sz w:val="24"/>
          <w:szCs w:val="24"/>
        </w:rPr>
        <w:t>relacionado(s), nos ter</w:t>
      </w:r>
      <w:r w:rsidR="003877B0">
        <w:rPr>
          <w:rFonts w:ascii="Verdana" w:hAnsi="Verdana"/>
          <w:sz w:val="24"/>
          <w:szCs w:val="24"/>
        </w:rPr>
        <w:t xml:space="preserve">mos da ON nº 002/94-SMA, com as </w:t>
      </w:r>
      <w:r w:rsidRPr="00F52ACA">
        <w:rPr>
          <w:rFonts w:ascii="Verdana" w:hAnsi="Verdana"/>
          <w:sz w:val="24"/>
          <w:szCs w:val="24"/>
        </w:rPr>
        <w:t>alterações do Despacho N</w:t>
      </w:r>
      <w:r w:rsidR="003877B0">
        <w:rPr>
          <w:rFonts w:ascii="Verdana" w:hAnsi="Verdana"/>
          <w:sz w:val="24"/>
          <w:szCs w:val="24"/>
        </w:rPr>
        <w:t xml:space="preserve">ormativo nº 002/SMG-G/2006 e da </w:t>
      </w:r>
      <w:r w:rsidRPr="00F52ACA">
        <w:rPr>
          <w:rFonts w:ascii="Verdana" w:hAnsi="Verdana"/>
          <w:sz w:val="24"/>
          <w:szCs w:val="24"/>
        </w:rPr>
        <w:t>ON nº 001/SMG-G/2006, acrescido de 1/3.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 xml:space="preserve">8 5 </w:t>
      </w:r>
      <w:proofErr w:type="gramStart"/>
      <w:r w:rsidRPr="00F52ACA">
        <w:rPr>
          <w:rFonts w:ascii="Verdana" w:hAnsi="Verdana"/>
          <w:sz w:val="24"/>
          <w:szCs w:val="24"/>
        </w:rPr>
        <w:t>7 .</w:t>
      </w:r>
      <w:proofErr w:type="gramEnd"/>
      <w:r w:rsidRPr="00F52ACA">
        <w:rPr>
          <w:rFonts w:ascii="Verdana" w:hAnsi="Verdana"/>
          <w:sz w:val="24"/>
          <w:szCs w:val="24"/>
        </w:rPr>
        <w:t xml:space="preserve"> 1 3 </w:t>
      </w:r>
      <w:proofErr w:type="gramStart"/>
      <w:r w:rsidRPr="00F52ACA">
        <w:rPr>
          <w:rFonts w:ascii="Verdana" w:hAnsi="Verdana"/>
          <w:sz w:val="24"/>
          <w:szCs w:val="24"/>
        </w:rPr>
        <w:t>6 .</w:t>
      </w:r>
      <w:proofErr w:type="gramEnd"/>
      <w:r w:rsidRPr="00F52ACA">
        <w:rPr>
          <w:rFonts w:ascii="Verdana" w:hAnsi="Verdana"/>
          <w:sz w:val="24"/>
          <w:szCs w:val="24"/>
        </w:rPr>
        <w:t xml:space="preserve"> 8 / </w:t>
      </w:r>
      <w:proofErr w:type="gramStart"/>
      <w:r w:rsidRPr="00F52ACA">
        <w:rPr>
          <w:rFonts w:ascii="Verdana" w:hAnsi="Verdana"/>
          <w:sz w:val="24"/>
          <w:szCs w:val="24"/>
        </w:rPr>
        <w:t>1 M</w:t>
      </w:r>
      <w:proofErr w:type="gramEnd"/>
      <w:r w:rsidRPr="00F52ACA">
        <w:rPr>
          <w:rFonts w:ascii="Verdana" w:hAnsi="Verdana"/>
          <w:sz w:val="24"/>
          <w:szCs w:val="24"/>
        </w:rPr>
        <w:t xml:space="preserve"> O N I C A M O R E I R A DAV I D, S E I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6012.2021/0009743-0, relat</w:t>
      </w:r>
      <w:r w:rsidR="003877B0">
        <w:rPr>
          <w:rFonts w:ascii="Verdana" w:hAnsi="Verdana"/>
          <w:sz w:val="24"/>
          <w:szCs w:val="24"/>
        </w:rPr>
        <w:t xml:space="preserve">ivas aos exercícios de 2020 (30 </w:t>
      </w:r>
      <w:r w:rsidRPr="00F52ACA">
        <w:rPr>
          <w:rFonts w:ascii="Verdana" w:hAnsi="Verdana"/>
          <w:sz w:val="24"/>
          <w:szCs w:val="24"/>
        </w:rPr>
        <w:t>dias) e 2021(10 dias);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841.200.6/</w:t>
      </w:r>
      <w:proofErr w:type="gramStart"/>
      <w:r w:rsidRPr="00F52ACA">
        <w:rPr>
          <w:rFonts w:ascii="Verdana" w:hAnsi="Verdana"/>
          <w:sz w:val="24"/>
          <w:szCs w:val="24"/>
        </w:rPr>
        <w:t>1 MATILDE D</w:t>
      </w:r>
      <w:r w:rsidR="003877B0">
        <w:rPr>
          <w:rFonts w:ascii="Verdana" w:hAnsi="Verdana"/>
          <w:sz w:val="24"/>
          <w:szCs w:val="24"/>
        </w:rPr>
        <w:t>A COSTA, SEI</w:t>
      </w:r>
      <w:proofErr w:type="gramEnd"/>
      <w:r w:rsidR="003877B0">
        <w:rPr>
          <w:rFonts w:ascii="Verdana" w:hAnsi="Verdana"/>
          <w:sz w:val="24"/>
          <w:szCs w:val="24"/>
        </w:rPr>
        <w:t xml:space="preserve"> 6012.2021/0009755- </w:t>
      </w:r>
      <w:r w:rsidRPr="00F52ACA">
        <w:rPr>
          <w:rFonts w:ascii="Verdana" w:hAnsi="Verdana"/>
          <w:sz w:val="24"/>
          <w:szCs w:val="24"/>
        </w:rPr>
        <w:t>4, relativas ao exercício de 2021 (20 dias);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855.336.0/</w:t>
      </w:r>
      <w:proofErr w:type="gramStart"/>
      <w:r w:rsidRPr="00F52ACA">
        <w:rPr>
          <w:rFonts w:ascii="Verdana" w:hAnsi="Verdana"/>
          <w:sz w:val="24"/>
          <w:szCs w:val="24"/>
        </w:rPr>
        <w:t>2 MARCOS GABRIEL</w:t>
      </w:r>
      <w:proofErr w:type="gramEnd"/>
      <w:r w:rsidRPr="00F52ACA">
        <w:rPr>
          <w:rFonts w:ascii="Verdana" w:hAnsi="Verdana"/>
          <w:sz w:val="24"/>
          <w:szCs w:val="24"/>
        </w:rPr>
        <w:t xml:space="preserve"> MIQUELETE DE ALMEIDA,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SEI 6012.2021/0009757-0, rel</w:t>
      </w:r>
      <w:r w:rsidR="003877B0">
        <w:rPr>
          <w:rFonts w:ascii="Verdana" w:hAnsi="Verdana"/>
          <w:sz w:val="24"/>
          <w:szCs w:val="24"/>
        </w:rPr>
        <w:t xml:space="preserve">ativas ao exercício de 2021 (30 </w:t>
      </w:r>
      <w:r w:rsidRPr="00F52ACA">
        <w:rPr>
          <w:rFonts w:ascii="Verdana" w:hAnsi="Verdana"/>
          <w:sz w:val="24"/>
          <w:szCs w:val="24"/>
        </w:rPr>
        <w:t>dias);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858.589.0/1 KELV</w:t>
      </w:r>
      <w:r w:rsidR="003877B0">
        <w:rPr>
          <w:rFonts w:ascii="Verdana" w:hAnsi="Verdana"/>
          <w:sz w:val="24"/>
          <w:szCs w:val="24"/>
        </w:rPr>
        <w:t xml:space="preserve">IA MARIA ALMEIDA E CESARIO, </w:t>
      </w:r>
      <w:proofErr w:type="gramStart"/>
      <w:r w:rsidR="003877B0">
        <w:rPr>
          <w:rFonts w:ascii="Verdana" w:hAnsi="Verdana"/>
          <w:sz w:val="24"/>
          <w:szCs w:val="24"/>
        </w:rPr>
        <w:t>SEI</w:t>
      </w:r>
      <w:proofErr w:type="gramEnd"/>
      <w:r w:rsidR="003877B0">
        <w:rPr>
          <w:rFonts w:ascii="Verdana" w:hAnsi="Verdana"/>
          <w:sz w:val="24"/>
          <w:szCs w:val="24"/>
        </w:rPr>
        <w:t xml:space="preserve"> </w:t>
      </w:r>
      <w:r w:rsidRPr="00F52ACA">
        <w:rPr>
          <w:rFonts w:ascii="Verdana" w:hAnsi="Verdana"/>
          <w:sz w:val="24"/>
          <w:szCs w:val="24"/>
        </w:rPr>
        <w:t>6012.2021/0009759-7, relat</w:t>
      </w:r>
      <w:r w:rsidR="003877B0">
        <w:rPr>
          <w:rFonts w:ascii="Verdana" w:hAnsi="Verdana"/>
          <w:sz w:val="24"/>
          <w:szCs w:val="24"/>
        </w:rPr>
        <w:t xml:space="preserve">ivas aos exercícios de 2020 (30 </w:t>
      </w:r>
      <w:r w:rsidRPr="00F52ACA">
        <w:rPr>
          <w:rFonts w:ascii="Verdana" w:hAnsi="Verdana"/>
          <w:sz w:val="24"/>
          <w:szCs w:val="24"/>
        </w:rPr>
        <w:t>dias) e 2021 (30 dias);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843.259.7/</w:t>
      </w:r>
      <w:proofErr w:type="gramStart"/>
      <w:r w:rsidRPr="00F52ACA">
        <w:rPr>
          <w:rFonts w:ascii="Verdana" w:hAnsi="Verdana"/>
          <w:sz w:val="24"/>
          <w:szCs w:val="24"/>
        </w:rPr>
        <w:t>2 AMANDA FERREIRA BARBOSA DE ARAUJO, SEI</w:t>
      </w:r>
      <w:proofErr w:type="gramEnd"/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6012.2021/0009762-7, relativas ao exercício de 2021 (30 dias);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571.976.3/1 ROSANGELA FERREIRA DA COSTA SANTOS,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>SEI 6012.2021/0009764-3, relat</w:t>
      </w:r>
      <w:r w:rsidR="003877B0">
        <w:rPr>
          <w:rFonts w:ascii="Verdana" w:hAnsi="Verdana"/>
          <w:sz w:val="24"/>
          <w:szCs w:val="24"/>
        </w:rPr>
        <w:t xml:space="preserve">ivas aos exercícios de 2020 (30 </w:t>
      </w:r>
      <w:r w:rsidRPr="00F52ACA">
        <w:rPr>
          <w:rFonts w:ascii="Verdana" w:hAnsi="Verdana"/>
          <w:sz w:val="24"/>
          <w:szCs w:val="24"/>
        </w:rPr>
        <w:t>dias) e 2021 (30 dias);</w:t>
      </w:r>
    </w:p>
    <w:p w:rsidR="00F52ACA" w:rsidRP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 xml:space="preserve">573.177.1/2 JOAO DIAS </w:t>
      </w:r>
      <w:r w:rsidR="003877B0">
        <w:rPr>
          <w:rFonts w:ascii="Verdana" w:hAnsi="Verdana"/>
          <w:sz w:val="24"/>
          <w:szCs w:val="24"/>
        </w:rPr>
        <w:t xml:space="preserve">ALVES, </w:t>
      </w:r>
      <w:proofErr w:type="gramStart"/>
      <w:r w:rsidR="003877B0">
        <w:rPr>
          <w:rFonts w:ascii="Verdana" w:hAnsi="Verdana"/>
          <w:sz w:val="24"/>
          <w:szCs w:val="24"/>
        </w:rPr>
        <w:t>SEI</w:t>
      </w:r>
      <w:proofErr w:type="gramEnd"/>
      <w:r w:rsidR="003877B0">
        <w:rPr>
          <w:rFonts w:ascii="Verdana" w:hAnsi="Verdana"/>
          <w:sz w:val="24"/>
          <w:szCs w:val="24"/>
        </w:rPr>
        <w:t xml:space="preserve"> 6012.2021/0009763-5, </w:t>
      </w:r>
      <w:r w:rsidRPr="00F52ACA">
        <w:rPr>
          <w:rFonts w:ascii="Verdana" w:hAnsi="Verdana"/>
          <w:sz w:val="24"/>
          <w:szCs w:val="24"/>
        </w:rPr>
        <w:t>relativas ao exercício de 2021 (30 dias);</w:t>
      </w:r>
    </w:p>
    <w:p w:rsidR="00F52ACA" w:rsidRDefault="00F52ACA" w:rsidP="00F52ACA">
      <w:pPr>
        <w:spacing w:after="0" w:line="240" w:lineRule="auto"/>
        <w:rPr>
          <w:rFonts w:ascii="Verdana" w:hAnsi="Verdana"/>
          <w:sz w:val="24"/>
          <w:szCs w:val="24"/>
        </w:rPr>
      </w:pPr>
      <w:r w:rsidRPr="00F52ACA">
        <w:rPr>
          <w:rFonts w:ascii="Verdana" w:hAnsi="Verdana"/>
          <w:sz w:val="24"/>
          <w:szCs w:val="24"/>
        </w:rPr>
        <w:t xml:space="preserve">630.627.6/1 </w:t>
      </w:r>
      <w:r w:rsidR="003877B0">
        <w:rPr>
          <w:rFonts w:ascii="Verdana" w:hAnsi="Verdana"/>
          <w:sz w:val="24"/>
          <w:szCs w:val="24"/>
        </w:rPr>
        <w:t xml:space="preserve">GERSON APARECIDO RUSSOMANO, SEI </w:t>
      </w:r>
      <w:r w:rsidRPr="00F52ACA">
        <w:rPr>
          <w:rFonts w:ascii="Verdana" w:hAnsi="Verdana"/>
          <w:sz w:val="24"/>
          <w:szCs w:val="24"/>
        </w:rPr>
        <w:t>6012.2021/0009765-1, relativas ao exercício de 2021 (30 dias).</w:t>
      </w:r>
    </w:p>
    <w:p w:rsidR="003877B0" w:rsidRDefault="003877B0" w:rsidP="00F52A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Default="003877B0" w:rsidP="00F52A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Pr="003877B0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77B0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3877B0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3877B0">
        <w:rPr>
          <w:rFonts w:ascii="Verdana" w:hAnsi="Verdana"/>
          <w:b/>
          <w:sz w:val="24"/>
          <w:szCs w:val="24"/>
        </w:rPr>
        <w:t>PAG. 49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77B0" w:rsidRPr="003877B0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77B0">
        <w:rPr>
          <w:rFonts w:ascii="Verdana" w:hAnsi="Verdana"/>
          <w:b/>
          <w:sz w:val="24"/>
          <w:szCs w:val="24"/>
        </w:rPr>
        <w:t>AGÊNCIA SÃO PAULO DE DESENVOLVIMENTO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GABINETE DO PRESIDENTE</w:t>
      </w:r>
    </w:p>
    <w:p w:rsid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Pr="003877B0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77B0">
        <w:rPr>
          <w:rFonts w:ascii="Verdana" w:hAnsi="Verdana"/>
          <w:b/>
          <w:sz w:val="24"/>
          <w:szCs w:val="24"/>
        </w:rPr>
        <w:t>EDITAL DE SELEÇÃO PÚBLICA SIMPLIFICADA Nº 042/2021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PERÍODO DE INSCRIÇÕES: 21 A 27/10/2021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ENDEREÇO ELETRONI</w:t>
      </w:r>
      <w:r>
        <w:rPr>
          <w:rFonts w:ascii="Verdana" w:hAnsi="Verdana"/>
          <w:sz w:val="24"/>
          <w:szCs w:val="24"/>
        </w:rPr>
        <w:t xml:space="preserve">CO: </w:t>
      </w:r>
      <w:hyperlink r:id="rId11" w:history="1">
        <w:r w:rsidRPr="00D500E0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3877B0">
        <w:rPr>
          <w:rFonts w:ascii="Verdana" w:hAnsi="Verdana"/>
          <w:sz w:val="24"/>
          <w:szCs w:val="24"/>
        </w:rPr>
        <w:t>adeeditais</w:t>
      </w:r>
      <w:proofErr w:type="spellEnd"/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877B0">
        <w:rPr>
          <w:rFonts w:ascii="Verdana" w:hAnsi="Verdana"/>
          <w:sz w:val="24"/>
          <w:szCs w:val="24"/>
        </w:rPr>
        <w:t>PROCESSO SEI</w:t>
      </w:r>
      <w:proofErr w:type="gramEnd"/>
      <w:r w:rsidRPr="003877B0">
        <w:rPr>
          <w:rFonts w:ascii="Verdana" w:hAnsi="Verdana"/>
          <w:sz w:val="24"/>
          <w:szCs w:val="24"/>
        </w:rPr>
        <w:t xml:space="preserve"> Nº: 8710.2021/0000287-1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3877B0">
        <w:rPr>
          <w:rFonts w:ascii="Verdana" w:hAnsi="Verdana"/>
          <w:sz w:val="24"/>
          <w:szCs w:val="24"/>
        </w:rPr>
        <w:t xml:space="preserve"> serviço social autônomo, dotado de personalidade jurídica de direito privado, de fins não eco</w:t>
      </w:r>
      <w:r>
        <w:rPr>
          <w:rFonts w:ascii="Verdana" w:hAnsi="Verdana"/>
          <w:sz w:val="24"/>
          <w:szCs w:val="24"/>
        </w:rPr>
        <w:t xml:space="preserve">nômicos, </w:t>
      </w:r>
      <w:r w:rsidRPr="003877B0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3877B0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>
        <w:rPr>
          <w:rFonts w:ascii="Verdana" w:hAnsi="Verdana"/>
          <w:sz w:val="24"/>
          <w:szCs w:val="24"/>
        </w:rPr>
        <w:t xml:space="preserve">me disposto na Lei Municipal nº </w:t>
      </w:r>
      <w:r w:rsidRPr="003877B0">
        <w:rPr>
          <w:rFonts w:ascii="Verdana" w:hAnsi="Verdana"/>
          <w:sz w:val="24"/>
          <w:szCs w:val="24"/>
        </w:rPr>
        <w:t>15.838, de 04 de julho de 2013</w:t>
      </w:r>
      <w:r>
        <w:rPr>
          <w:rFonts w:ascii="Verdana" w:hAnsi="Verdana"/>
          <w:sz w:val="24"/>
          <w:szCs w:val="24"/>
        </w:rPr>
        <w:t xml:space="preserve">, torna pública a realização de </w:t>
      </w:r>
      <w:r w:rsidRPr="003877B0">
        <w:rPr>
          <w:rFonts w:ascii="Verdana" w:hAnsi="Verdana"/>
          <w:sz w:val="24"/>
          <w:szCs w:val="24"/>
        </w:rPr>
        <w:t>SELEÇÃO PÚBLICA SIMPLI</w:t>
      </w:r>
      <w:r>
        <w:rPr>
          <w:rFonts w:ascii="Verdana" w:hAnsi="Verdana"/>
          <w:sz w:val="24"/>
          <w:szCs w:val="24"/>
        </w:rPr>
        <w:t xml:space="preserve">FICADA para o aumento do quadro </w:t>
      </w:r>
      <w:r w:rsidRPr="003877B0">
        <w:rPr>
          <w:rFonts w:ascii="Verdana" w:hAnsi="Verdana"/>
          <w:sz w:val="24"/>
          <w:szCs w:val="24"/>
        </w:rPr>
        <w:t>de seus colaboradores.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Constitui o objeto </w:t>
      </w:r>
      <w:r>
        <w:rPr>
          <w:rFonts w:ascii="Verdana" w:hAnsi="Verdana"/>
          <w:sz w:val="24"/>
          <w:szCs w:val="24"/>
        </w:rPr>
        <w:t xml:space="preserve">da SELEÇÃO PÚBLICA SIMPLIFICADA </w:t>
      </w:r>
      <w:r w:rsidRPr="003877B0">
        <w:rPr>
          <w:rFonts w:ascii="Verdana" w:hAnsi="Verdana"/>
          <w:sz w:val="24"/>
          <w:szCs w:val="24"/>
        </w:rPr>
        <w:t xml:space="preserve">em referência o recebimento de </w:t>
      </w:r>
      <w:proofErr w:type="spellStart"/>
      <w:r w:rsidRPr="003877B0">
        <w:rPr>
          <w:rFonts w:ascii="Verdana" w:hAnsi="Verdana"/>
          <w:sz w:val="24"/>
          <w:szCs w:val="24"/>
        </w:rPr>
        <w:t>incrições</w:t>
      </w:r>
      <w:proofErr w:type="spellEnd"/>
      <w:r w:rsidRPr="003877B0">
        <w:rPr>
          <w:rFonts w:ascii="Verdana" w:hAnsi="Verdana"/>
          <w:sz w:val="24"/>
          <w:szCs w:val="24"/>
        </w:rPr>
        <w:t xml:space="preserve"> de candidatos interessados em preencher a v</w:t>
      </w:r>
      <w:r>
        <w:rPr>
          <w:rFonts w:ascii="Verdana" w:hAnsi="Verdana"/>
          <w:sz w:val="24"/>
          <w:szCs w:val="24"/>
        </w:rPr>
        <w:t xml:space="preserve">aga de Assistente de Compras da </w:t>
      </w:r>
      <w:r w:rsidRPr="003877B0">
        <w:rPr>
          <w:rFonts w:ascii="Verdana" w:hAnsi="Verdana"/>
          <w:b/>
          <w:sz w:val="24"/>
          <w:szCs w:val="24"/>
        </w:rPr>
        <w:t>ADE SAMPA.</w:t>
      </w:r>
    </w:p>
    <w:p w:rsid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 referido Edital com as con</w:t>
      </w:r>
      <w:r>
        <w:rPr>
          <w:rFonts w:ascii="Verdana" w:hAnsi="Verdana"/>
          <w:sz w:val="24"/>
          <w:szCs w:val="24"/>
        </w:rPr>
        <w:t xml:space="preserve">dições de participação e etapas </w:t>
      </w:r>
      <w:r w:rsidRPr="003877B0">
        <w:rPr>
          <w:rFonts w:ascii="Verdana" w:hAnsi="Verdana"/>
          <w:sz w:val="24"/>
          <w:szCs w:val="24"/>
        </w:rPr>
        <w:t>da seleção poderá ser obtido</w:t>
      </w:r>
      <w:r>
        <w:rPr>
          <w:rFonts w:ascii="Verdana" w:hAnsi="Verdana"/>
          <w:sz w:val="24"/>
          <w:szCs w:val="24"/>
        </w:rPr>
        <w:t xml:space="preserve"> na internet por meio do portal </w:t>
      </w:r>
      <w:r w:rsidRPr="003877B0">
        <w:rPr>
          <w:rFonts w:ascii="Verdana" w:hAnsi="Verdana"/>
          <w:sz w:val="24"/>
          <w:szCs w:val="24"/>
        </w:rPr>
        <w:t xml:space="preserve">eletrônico: </w:t>
      </w:r>
      <w:hyperlink r:id="rId12" w:history="1">
        <w:r w:rsidRPr="00D500E0">
          <w:rPr>
            <w:rStyle w:val="Hyperlink"/>
            <w:rFonts w:ascii="Verdana" w:hAnsi="Verdana"/>
            <w:sz w:val="24"/>
            <w:szCs w:val="24"/>
          </w:rPr>
          <w:t>http://www.adesampa.com.br/adeeditais/</w:t>
        </w:r>
      </w:hyperlink>
    </w:p>
    <w:p w:rsid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Pr="00E36F02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36F02">
        <w:rPr>
          <w:rFonts w:ascii="Verdana" w:hAnsi="Verdana"/>
          <w:b/>
          <w:sz w:val="24"/>
          <w:szCs w:val="24"/>
        </w:rPr>
        <w:t>ESPORTES E LAZER</w:t>
      </w:r>
    </w:p>
    <w:p w:rsidR="00E36F02" w:rsidRPr="00E36F02" w:rsidRDefault="00E36F02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GABINETE DO SECRETÁRIO</w:t>
      </w:r>
    </w:p>
    <w:p w:rsidR="00E36F02" w:rsidRDefault="00E36F02" w:rsidP="00387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Pr="00E36F02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 </w:t>
      </w:r>
      <w:r w:rsidRPr="00E36F02">
        <w:rPr>
          <w:rFonts w:ascii="Verdana" w:hAnsi="Verdana"/>
          <w:b/>
          <w:sz w:val="24"/>
          <w:szCs w:val="24"/>
        </w:rPr>
        <w:t>ASSESSORIA JURIDICA</w:t>
      </w:r>
    </w:p>
    <w:p w:rsidR="00E36F02" w:rsidRDefault="00E36F02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77B0" w:rsidRPr="00E36F02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36F02">
        <w:rPr>
          <w:rFonts w:ascii="Verdana" w:hAnsi="Verdana"/>
          <w:b/>
          <w:sz w:val="24"/>
          <w:szCs w:val="24"/>
        </w:rPr>
        <w:t>6019.2021/0001680-3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EXTRATO DO TERMO DE CONTRATO AI Nº 055/2021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TERMO DE CONTRATO DE CESSÃO DE USO A TÍTULO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ONEROSO DO AUTÓDROMO MUNICIPAL "JOSÉ CARLOS PACE"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- SÃO PAULO/SP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CEDENTE: PREFEITURA DO MUNICÍPIO DE SÃO PAULO -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Secretaria Municipal de Esportes e Lazer – SEME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CESSIONÁRIA: FEDERAÇÃO DE AUTOMOBILISMO DE SÃO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PAULO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"Autódromo" ou "Autódromo de Interlagos",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877B0">
        <w:rPr>
          <w:rFonts w:ascii="Verdana" w:hAnsi="Verdana"/>
          <w:sz w:val="24"/>
          <w:szCs w:val="24"/>
        </w:rPr>
        <w:t>com</w:t>
      </w:r>
      <w:proofErr w:type="gramEnd"/>
      <w:r w:rsidRPr="003877B0">
        <w:rPr>
          <w:rFonts w:ascii="Verdana" w:hAnsi="Verdana"/>
          <w:sz w:val="24"/>
          <w:szCs w:val="24"/>
        </w:rPr>
        <w:t xml:space="preserve"> o fim exclusivo de a Cessionária realizar o evento " TREINOS LIVRES – FASP ".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lastRenderedPageBreak/>
        <w:t>Data lazer: Atividade Esportiva Treinos Livres no equipamento Pista Oficial nas datas 07.08.2021 no período das 08h00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877B0">
        <w:rPr>
          <w:rFonts w:ascii="Verdana" w:hAnsi="Verdana"/>
          <w:sz w:val="24"/>
          <w:szCs w:val="24"/>
        </w:rPr>
        <w:t>às</w:t>
      </w:r>
      <w:proofErr w:type="gramEnd"/>
      <w:r w:rsidRPr="003877B0">
        <w:rPr>
          <w:rFonts w:ascii="Verdana" w:hAnsi="Verdana"/>
          <w:sz w:val="24"/>
          <w:szCs w:val="24"/>
        </w:rPr>
        <w:t xml:space="preserve"> 18h00 (Áreas auxiliares das 00h00 às 23h59).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Valor Total: R$ 40.000,00 (Quarenta mil reais)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ASSINADO EM: 10/07/2021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CNPJ: 62.976.501/0001-65 (Cessionária)</w:t>
      </w:r>
    </w:p>
    <w:p w:rsidR="00E36F02" w:rsidRDefault="00E36F02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77B0" w:rsidRPr="00E36F02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36F02">
        <w:rPr>
          <w:rFonts w:ascii="Verdana" w:hAnsi="Verdana"/>
          <w:b/>
          <w:sz w:val="24"/>
          <w:szCs w:val="24"/>
        </w:rPr>
        <w:t>6019.2021/0002992-1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Período de divulgação dos inscritos: 18/10/2021 até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22/10/2021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Candidatos inscritos CIPA: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CLARA MARIA ARRUDA SALVADOR RF: 825.127.4 - DPC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ANTONIO CARLOS DE ARAUJO RF: 551.883.1 - IMPRENSA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ROSELY BARBOSA LOUZADA GIMENES RF: 611.525.0 -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IMPRENSA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VANESSA ZACARIAS PEDRO RF: 754.968.7 - DGEE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DAVID FERNANDES LACERDA RF: 624.750.4 - DGEA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RONEI PEREIRA FARIAS RF: 886.010.6 - GABINETE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VANESSA SANTOS DE OLIVEIRA RF: 756947.5 - DGPE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ANA PAULA ALVES DA SILVA RF: 879.850.8 - DGPAR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TÂNIA REGINA GONSALES JANNUZZI RF: 601.419.4 - IMPRENSA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MARLI PEREIRA RF: 626.912.5 - DGEA</w:t>
      </w:r>
    </w:p>
    <w:p w:rsidR="00E36F02" w:rsidRDefault="00E36F02" w:rsidP="00387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Pr="00E36F02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36F02">
        <w:rPr>
          <w:rFonts w:ascii="Verdana" w:hAnsi="Verdana"/>
          <w:b/>
          <w:sz w:val="24"/>
          <w:szCs w:val="24"/>
        </w:rPr>
        <w:t>6019.2021/0001773-7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EXTRATO DO TERMO DE CONTRATO AI Nº 058/2021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CEDENTE: PREFEITURA DO MUNICÍPIO DE SÃO PAULO -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Secretaria Municipal de Esportes e Lazer - SEME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CESSIONÁRIA: ASSOCIAÇÃO DOS PILOTOS DE MOTOVELOCIDADE – APM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TERMO DE CONTRATO DE CESSÃO DE USO ONEROSO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DO AUTÓDROMO MUN</w:t>
      </w:r>
      <w:r w:rsidR="0034465F">
        <w:rPr>
          <w:rFonts w:ascii="Verdana" w:hAnsi="Verdana"/>
          <w:sz w:val="24"/>
          <w:szCs w:val="24"/>
        </w:rPr>
        <w:t xml:space="preserve">ICIPAL "JOSÉ CARLOS PACE" – SÃO </w:t>
      </w:r>
      <w:r w:rsidRPr="003877B0">
        <w:rPr>
          <w:rFonts w:ascii="Verdana" w:hAnsi="Verdana"/>
          <w:sz w:val="24"/>
          <w:szCs w:val="24"/>
        </w:rPr>
        <w:t>PAULO/SP.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877B0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"Autódromo" ou "Autódromo de Inte</w:t>
      </w:r>
      <w:r w:rsidR="0034465F">
        <w:rPr>
          <w:rFonts w:ascii="Verdana" w:hAnsi="Verdana"/>
          <w:sz w:val="24"/>
          <w:szCs w:val="24"/>
        </w:rPr>
        <w:t xml:space="preserve">rlagos", </w:t>
      </w:r>
      <w:r w:rsidRPr="003877B0">
        <w:rPr>
          <w:rFonts w:ascii="Verdana" w:hAnsi="Verdana"/>
          <w:sz w:val="24"/>
          <w:szCs w:val="24"/>
        </w:rPr>
        <w:t>com o fim exclusivo de a Cessio</w:t>
      </w:r>
      <w:r w:rsidR="0034465F">
        <w:rPr>
          <w:rFonts w:ascii="Verdana" w:hAnsi="Verdana"/>
          <w:sz w:val="24"/>
          <w:szCs w:val="24"/>
        </w:rPr>
        <w:t>nária realizar o evento "</w:t>
      </w:r>
      <w:proofErr w:type="gramEnd"/>
      <w:r w:rsidR="0034465F">
        <w:rPr>
          <w:rFonts w:ascii="Verdana" w:hAnsi="Verdana"/>
          <w:sz w:val="24"/>
          <w:szCs w:val="24"/>
        </w:rPr>
        <w:t xml:space="preserve"> SUPER </w:t>
      </w:r>
      <w:r w:rsidRPr="003877B0">
        <w:rPr>
          <w:rFonts w:ascii="Verdana" w:hAnsi="Verdana"/>
          <w:sz w:val="24"/>
          <w:szCs w:val="24"/>
        </w:rPr>
        <w:t>BIKE ETAPA 2021 “.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Data lazer: Atividades Esportivas no equipamento Pista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Oficial Campeonato Estadu</w:t>
      </w:r>
      <w:r w:rsidR="0034465F">
        <w:rPr>
          <w:rFonts w:ascii="Verdana" w:hAnsi="Verdana"/>
          <w:sz w:val="24"/>
          <w:szCs w:val="24"/>
        </w:rPr>
        <w:t xml:space="preserve">al nas datas 22 e 23.07.2021 no </w:t>
      </w:r>
      <w:r w:rsidRPr="003877B0">
        <w:rPr>
          <w:rFonts w:ascii="Verdana" w:hAnsi="Verdana"/>
          <w:sz w:val="24"/>
          <w:szCs w:val="24"/>
        </w:rPr>
        <w:t>período 08h00 às 18h00 (Demais áreas das 00h00 às 23h59)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(hora adicional com uso de pi</w:t>
      </w:r>
      <w:r w:rsidR="0034465F">
        <w:rPr>
          <w:rFonts w:ascii="Verdana" w:hAnsi="Verdana"/>
          <w:sz w:val="24"/>
          <w:szCs w:val="24"/>
        </w:rPr>
        <w:t xml:space="preserve">sta 07h00 às 07h59); Atividades </w:t>
      </w:r>
      <w:proofErr w:type="gramStart"/>
      <w:r w:rsidRPr="003877B0">
        <w:rPr>
          <w:rFonts w:ascii="Verdana" w:hAnsi="Verdana"/>
          <w:sz w:val="24"/>
          <w:szCs w:val="24"/>
        </w:rPr>
        <w:t>Esportivas no equipamento Pi</w:t>
      </w:r>
      <w:r w:rsidR="0034465F">
        <w:rPr>
          <w:rFonts w:ascii="Verdana" w:hAnsi="Verdana"/>
          <w:sz w:val="24"/>
          <w:szCs w:val="24"/>
        </w:rPr>
        <w:t>sta Oficial</w:t>
      </w:r>
      <w:proofErr w:type="gramEnd"/>
      <w:r w:rsidR="0034465F">
        <w:rPr>
          <w:rFonts w:ascii="Verdana" w:hAnsi="Verdana"/>
          <w:sz w:val="24"/>
          <w:szCs w:val="24"/>
        </w:rPr>
        <w:t xml:space="preserve"> Campeonato Nacional </w:t>
      </w:r>
      <w:r w:rsidRPr="003877B0">
        <w:rPr>
          <w:rFonts w:ascii="Verdana" w:hAnsi="Verdana"/>
          <w:sz w:val="24"/>
          <w:szCs w:val="24"/>
        </w:rPr>
        <w:t>nas datas 24 e 25.07.2021 no</w:t>
      </w:r>
      <w:r w:rsidR="0034465F">
        <w:rPr>
          <w:rFonts w:ascii="Verdana" w:hAnsi="Verdana"/>
          <w:sz w:val="24"/>
          <w:szCs w:val="24"/>
        </w:rPr>
        <w:t xml:space="preserve"> período 08h00 às 18h00 (Demais </w:t>
      </w:r>
      <w:r w:rsidRPr="003877B0">
        <w:rPr>
          <w:rFonts w:ascii="Verdana" w:hAnsi="Verdana"/>
          <w:sz w:val="24"/>
          <w:szCs w:val="24"/>
        </w:rPr>
        <w:t>áreas das 00h00 às 23h59) (</w:t>
      </w:r>
      <w:r w:rsidR="0034465F">
        <w:rPr>
          <w:rFonts w:ascii="Verdana" w:hAnsi="Verdana"/>
          <w:sz w:val="24"/>
          <w:szCs w:val="24"/>
        </w:rPr>
        <w:t xml:space="preserve">hora adicional com uso de pista </w:t>
      </w:r>
      <w:r w:rsidRPr="003877B0">
        <w:rPr>
          <w:rFonts w:ascii="Verdana" w:hAnsi="Verdana"/>
          <w:sz w:val="24"/>
          <w:szCs w:val="24"/>
        </w:rPr>
        <w:t>07h00 às 07h59)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Valor Total: R$ 142.550,00</w:t>
      </w:r>
      <w:r w:rsidR="0034465F">
        <w:rPr>
          <w:rFonts w:ascii="Verdana" w:hAnsi="Verdana"/>
          <w:sz w:val="24"/>
          <w:szCs w:val="24"/>
        </w:rPr>
        <w:t xml:space="preserve"> (Cento e quarenta e dois mil e </w:t>
      </w:r>
      <w:bookmarkStart w:id="0" w:name="_GoBack"/>
      <w:bookmarkEnd w:id="0"/>
      <w:r w:rsidRPr="003877B0">
        <w:rPr>
          <w:rFonts w:ascii="Verdana" w:hAnsi="Verdana"/>
          <w:sz w:val="24"/>
          <w:szCs w:val="24"/>
        </w:rPr>
        <w:t>quinhentos e cinquenta reais)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ASSINADO EM: 30/06/2021</w:t>
      </w:r>
    </w:p>
    <w:p w:rsid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CNPJ: 11.707.241/0001-91 (Cessionária)</w:t>
      </w:r>
    </w:p>
    <w:p w:rsidR="00E36F02" w:rsidRDefault="00E36F02" w:rsidP="003877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77B0" w:rsidRPr="00E36F02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36F02">
        <w:rPr>
          <w:rFonts w:ascii="Verdana" w:hAnsi="Verdana"/>
          <w:b/>
          <w:sz w:val="24"/>
          <w:szCs w:val="24"/>
        </w:rPr>
        <w:lastRenderedPageBreak/>
        <w:t>6064.2021/0000230-1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EXTRATO DO TERMO DE CONTRATO AI Nº 014/2021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CEDENTE: PREFEITURA DO MUNICÍPIO DE SÃO PAULO -</w:t>
      </w:r>
    </w:p>
    <w:p w:rsidR="003877B0" w:rsidRPr="00E36F02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36F02">
        <w:rPr>
          <w:rFonts w:ascii="Verdana" w:hAnsi="Verdana"/>
          <w:b/>
          <w:sz w:val="24"/>
          <w:szCs w:val="24"/>
        </w:rPr>
        <w:t xml:space="preserve">Secretaria Municipal de Desenvolvimento Econômico, </w:t>
      </w:r>
      <w:proofErr w:type="gramStart"/>
      <w:r w:rsidRPr="00E36F02">
        <w:rPr>
          <w:rFonts w:ascii="Verdana" w:hAnsi="Verdana"/>
          <w:b/>
          <w:sz w:val="24"/>
          <w:szCs w:val="24"/>
        </w:rPr>
        <w:t>Trabalho</w:t>
      </w:r>
      <w:proofErr w:type="gramEnd"/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36F02">
        <w:rPr>
          <w:rFonts w:ascii="Verdana" w:hAnsi="Verdana"/>
          <w:b/>
          <w:sz w:val="24"/>
          <w:szCs w:val="24"/>
        </w:rPr>
        <w:t>e</w:t>
      </w:r>
      <w:proofErr w:type="gramEnd"/>
      <w:r w:rsidRPr="00E36F02">
        <w:rPr>
          <w:rFonts w:ascii="Verdana" w:hAnsi="Verdana"/>
          <w:b/>
          <w:sz w:val="24"/>
          <w:szCs w:val="24"/>
        </w:rPr>
        <w:t xml:space="preserve"> Turismo – SMDET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CESSIONÁRIA: L</w:t>
      </w:r>
      <w:r w:rsidR="00E36F02">
        <w:rPr>
          <w:rFonts w:ascii="Verdana" w:hAnsi="Verdana"/>
          <w:sz w:val="24"/>
          <w:szCs w:val="24"/>
        </w:rPr>
        <w:t xml:space="preserve">IGA DESPORTIVA DE AUTOMOBILISMO </w:t>
      </w:r>
      <w:r w:rsidRPr="003877B0">
        <w:rPr>
          <w:rFonts w:ascii="Verdana" w:hAnsi="Verdana"/>
          <w:sz w:val="24"/>
          <w:szCs w:val="24"/>
        </w:rPr>
        <w:t>TERMO DE CO</w:t>
      </w:r>
      <w:r w:rsidR="00E36F02">
        <w:rPr>
          <w:rFonts w:ascii="Verdana" w:hAnsi="Verdana"/>
          <w:sz w:val="24"/>
          <w:szCs w:val="24"/>
        </w:rPr>
        <w:t xml:space="preserve">NTRATO DE CESSÃO DE USO ONEROSO </w:t>
      </w:r>
      <w:r w:rsidRPr="003877B0">
        <w:rPr>
          <w:rFonts w:ascii="Verdana" w:hAnsi="Verdana"/>
          <w:sz w:val="24"/>
          <w:szCs w:val="24"/>
        </w:rPr>
        <w:t>DO AUTÓDROMO MUN</w:t>
      </w:r>
      <w:r w:rsidR="00E36F02">
        <w:rPr>
          <w:rFonts w:ascii="Verdana" w:hAnsi="Verdana"/>
          <w:sz w:val="24"/>
          <w:szCs w:val="24"/>
        </w:rPr>
        <w:t xml:space="preserve">ICIPAL "JOSÉ CARLOS PACE" – SÃO </w:t>
      </w:r>
      <w:r w:rsidRPr="003877B0">
        <w:rPr>
          <w:rFonts w:ascii="Verdana" w:hAnsi="Verdana"/>
          <w:sz w:val="24"/>
          <w:szCs w:val="24"/>
        </w:rPr>
        <w:t>PAULO/SP.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</w:t>
      </w:r>
      <w:r w:rsidR="00E36F02">
        <w:rPr>
          <w:rFonts w:ascii="Verdana" w:hAnsi="Verdana"/>
          <w:sz w:val="24"/>
          <w:szCs w:val="24"/>
        </w:rPr>
        <w:t xml:space="preserve">" ou "Autódromo de Interlagos", </w:t>
      </w:r>
      <w:r w:rsidRPr="003877B0">
        <w:rPr>
          <w:rFonts w:ascii="Verdana" w:hAnsi="Verdana"/>
          <w:sz w:val="24"/>
          <w:szCs w:val="24"/>
        </w:rPr>
        <w:t>com o fim exclusivo de a Cessionária realizar o evento "CAMPEONATO LIGA DESPORTIVA DE KART</w:t>
      </w:r>
      <w:proofErr w:type="gramStart"/>
      <w:r w:rsidRPr="003877B0">
        <w:rPr>
          <w:rFonts w:ascii="Verdana" w:hAnsi="Verdana"/>
          <w:sz w:val="24"/>
          <w:szCs w:val="24"/>
        </w:rPr>
        <w:t xml:space="preserve"> "</w:t>
      </w:r>
      <w:proofErr w:type="gramEnd"/>
      <w:r w:rsidRPr="003877B0">
        <w:rPr>
          <w:rFonts w:ascii="Verdana" w:hAnsi="Verdana"/>
          <w:sz w:val="24"/>
          <w:szCs w:val="24"/>
        </w:rPr>
        <w:t>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Datas dos eventos: Atividade Esportiva: Treino no equipamento Kartódromo na data </w:t>
      </w:r>
      <w:r w:rsidR="00E36F02">
        <w:rPr>
          <w:rFonts w:ascii="Verdana" w:hAnsi="Verdana"/>
          <w:sz w:val="24"/>
          <w:szCs w:val="24"/>
        </w:rPr>
        <w:t xml:space="preserve">20.02.2021 no período das 08h00 </w:t>
      </w:r>
      <w:r w:rsidRPr="003877B0">
        <w:rPr>
          <w:rFonts w:ascii="Verdana" w:hAnsi="Verdana"/>
          <w:sz w:val="24"/>
          <w:szCs w:val="24"/>
        </w:rPr>
        <w:t>ás 17h00 (Áreas auxiliares 00h00 às 23h59); Atividade Esportiva: Campeonato Liga Despo</w:t>
      </w:r>
      <w:r w:rsidR="00E36F02">
        <w:rPr>
          <w:rFonts w:ascii="Verdana" w:hAnsi="Verdana"/>
          <w:sz w:val="24"/>
          <w:szCs w:val="24"/>
        </w:rPr>
        <w:t xml:space="preserve">rtiva no equipamento Kartódromo </w:t>
      </w:r>
      <w:r w:rsidRPr="003877B0">
        <w:rPr>
          <w:rFonts w:ascii="Verdana" w:hAnsi="Verdana"/>
          <w:sz w:val="24"/>
          <w:szCs w:val="24"/>
        </w:rPr>
        <w:t>na data 21.02.2021 no pe</w:t>
      </w:r>
      <w:r w:rsidR="00E36F02">
        <w:rPr>
          <w:rFonts w:ascii="Verdana" w:hAnsi="Verdana"/>
          <w:sz w:val="24"/>
          <w:szCs w:val="24"/>
        </w:rPr>
        <w:t xml:space="preserve">ríodo das 08h00 às 18h00 (Áreas </w:t>
      </w:r>
      <w:r w:rsidRPr="003877B0">
        <w:rPr>
          <w:rFonts w:ascii="Verdana" w:hAnsi="Verdana"/>
          <w:sz w:val="24"/>
          <w:szCs w:val="24"/>
        </w:rPr>
        <w:t>auxiliares 00h00 às 23h59);</w:t>
      </w:r>
      <w:r w:rsidR="00E36F02">
        <w:rPr>
          <w:rFonts w:ascii="Verdana" w:hAnsi="Verdana"/>
          <w:sz w:val="24"/>
          <w:szCs w:val="24"/>
        </w:rPr>
        <w:t xml:space="preserve"> Atividade Esportiva: Treino no </w:t>
      </w:r>
      <w:r w:rsidRPr="003877B0">
        <w:rPr>
          <w:rFonts w:ascii="Verdana" w:hAnsi="Verdana"/>
          <w:sz w:val="24"/>
          <w:szCs w:val="24"/>
        </w:rPr>
        <w:t>equipamento Kartódromo na</w:t>
      </w:r>
      <w:r w:rsidR="00E36F02">
        <w:rPr>
          <w:rFonts w:ascii="Verdana" w:hAnsi="Verdana"/>
          <w:sz w:val="24"/>
          <w:szCs w:val="24"/>
        </w:rPr>
        <w:t xml:space="preserve"> data 20.03.2021 no período das </w:t>
      </w:r>
      <w:r w:rsidRPr="003877B0">
        <w:rPr>
          <w:rFonts w:ascii="Verdana" w:hAnsi="Verdana"/>
          <w:sz w:val="24"/>
          <w:szCs w:val="24"/>
        </w:rPr>
        <w:t>08h00 às 17h00 (Áreas auxili</w:t>
      </w:r>
      <w:r w:rsidR="00E36F02">
        <w:rPr>
          <w:rFonts w:ascii="Verdana" w:hAnsi="Verdana"/>
          <w:sz w:val="24"/>
          <w:szCs w:val="24"/>
        </w:rPr>
        <w:t xml:space="preserve">ares 00h00 às 23h59); Atividade </w:t>
      </w:r>
      <w:r w:rsidRPr="003877B0">
        <w:rPr>
          <w:rFonts w:ascii="Verdana" w:hAnsi="Verdana"/>
          <w:sz w:val="24"/>
          <w:szCs w:val="24"/>
        </w:rPr>
        <w:t>Esportiva: Campeonato no</w:t>
      </w:r>
      <w:r w:rsidR="00E36F02">
        <w:rPr>
          <w:rFonts w:ascii="Verdana" w:hAnsi="Verdana"/>
          <w:sz w:val="24"/>
          <w:szCs w:val="24"/>
        </w:rPr>
        <w:t xml:space="preserve"> equipamento Kartódromo na data </w:t>
      </w:r>
      <w:r w:rsidRPr="003877B0">
        <w:rPr>
          <w:rFonts w:ascii="Verdana" w:hAnsi="Verdana"/>
          <w:sz w:val="24"/>
          <w:szCs w:val="24"/>
        </w:rPr>
        <w:t>21.03.2021 no período das 0</w:t>
      </w:r>
      <w:r w:rsidR="00E36F02">
        <w:rPr>
          <w:rFonts w:ascii="Verdana" w:hAnsi="Verdana"/>
          <w:sz w:val="24"/>
          <w:szCs w:val="24"/>
        </w:rPr>
        <w:t xml:space="preserve">8h00 às 18h00 (Áreas auxiliares </w:t>
      </w:r>
      <w:r w:rsidRPr="003877B0">
        <w:rPr>
          <w:rFonts w:ascii="Verdana" w:hAnsi="Verdana"/>
          <w:sz w:val="24"/>
          <w:szCs w:val="24"/>
        </w:rPr>
        <w:t>00h00 às 23h59); Atividade E</w:t>
      </w:r>
      <w:r w:rsidR="00E36F02">
        <w:rPr>
          <w:rFonts w:ascii="Verdana" w:hAnsi="Verdana"/>
          <w:sz w:val="24"/>
          <w:szCs w:val="24"/>
        </w:rPr>
        <w:t xml:space="preserve">sportiva: Treino no equipamento </w:t>
      </w:r>
      <w:r w:rsidRPr="003877B0">
        <w:rPr>
          <w:rFonts w:ascii="Verdana" w:hAnsi="Verdana"/>
          <w:sz w:val="24"/>
          <w:szCs w:val="24"/>
        </w:rPr>
        <w:t>Kartódromo na data 24.</w:t>
      </w:r>
      <w:r w:rsidR="00E36F02">
        <w:rPr>
          <w:rFonts w:ascii="Verdana" w:hAnsi="Verdana"/>
          <w:sz w:val="24"/>
          <w:szCs w:val="24"/>
        </w:rPr>
        <w:t xml:space="preserve">04.2021 no período das 08h00 às </w:t>
      </w:r>
      <w:r w:rsidRPr="003877B0">
        <w:rPr>
          <w:rFonts w:ascii="Verdana" w:hAnsi="Verdana"/>
          <w:sz w:val="24"/>
          <w:szCs w:val="24"/>
        </w:rPr>
        <w:t>18h00 (Áreas auxiliares 00h00 às 23h59); Atividade Esportiva: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Campeonato no equipament</w:t>
      </w:r>
      <w:r w:rsidR="00E36F02">
        <w:rPr>
          <w:rFonts w:ascii="Verdana" w:hAnsi="Verdana"/>
          <w:sz w:val="24"/>
          <w:szCs w:val="24"/>
        </w:rPr>
        <w:t xml:space="preserve">o Kartódromo na data 25.04.2021 </w:t>
      </w:r>
      <w:r w:rsidRPr="003877B0">
        <w:rPr>
          <w:rFonts w:ascii="Verdana" w:hAnsi="Verdana"/>
          <w:sz w:val="24"/>
          <w:szCs w:val="24"/>
        </w:rPr>
        <w:t>no período das 08h00 às 1</w:t>
      </w:r>
      <w:r w:rsidR="00E36F02">
        <w:rPr>
          <w:rFonts w:ascii="Verdana" w:hAnsi="Verdana"/>
          <w:sz w:val="24"/>
          <w:szCs w:val="24"/>
        </w:rPr>
        <w:t xml:space="preserve">8h00 (Áreas auxiliares 00h00 às </w:t>
      </w:r>
      <w:r w:rsidRPr="003877B0">
        <w:rPr>
          <w:rFonts w:ascii="Verdana" w:hAnsi="Verdana"/>
          <w:sz w:val="24"/>
          <w:szCs w:val="24"/>
        </w:rPr>
        <w:t>23h59); Atividade Esportiva: T</w:t>
      </w:r>
      <w:r w:rsidR="00E36F02">
        <w:rPr>
          <w:rFonts w:ascii="Verdana" w:hAnsi="Verdana"/>
          <w:sz w:val="24"/>
          <w:szCs w:val="24"/>
        </w:rPr>
        <w:t xml:space="preserve">reino no equipamento Kartódromo </w:t>
      </w:r>
      <w:r w:rsidRPr="003877B0">
        <w:rPr>
          <w:rFonts w:ascii="Verdana" w:hAnsi="Verdana"/>
          <w:sz w:val="24"/>
          <w:szCs w:val="24"/>
        </w:rPr>
        <w:t>na data 29.05.2021 no pe</w:t>
      </w:r>
      <w:r w:rsidR="00E36F02">
        <w:rPr>
          <w:rFonts w:ascii="Verdana" w:hAnsi="Verdana"/>
          <w:sz w:val="24"/>
          <w:szCs w:val="24"/>
        </w:rPr>
        <w:t xml:space="preserve">ríodo das 08h00 às 17h00 (Áreas </w:t>
      </w:r>
      <w:r w:rsidRPr="003877B0">
        <w:rPr>
          <w:rFonts w:ascii="Verdana" w:hAnsi="Verdana"/>
          <w:sz w:val="24"/>
          <w:szCs w:val="24"/>
        </w:rPr>
        <w:t>auxiliares 00h00 às 23h59); Atividade Esportiv</w:t>
      </w:r>
      <w:r w:rsidR="00E36F02">
        <w:rPr>
          <w:rFonts w:ascii="Verdana" w:hAnsi="Verdana"/>
          <w:sz w:val="24"/>
          <w:szCs w:val="24"/>
        </w:rPr>
        <w:t xml:space="preserve">a: Campeonato </w:t>
      </w:r>
      <w:r w:rsidRPr="003877B0">
        <w:rPr>
          <w:rFonts w:ascii="Verdana" w:hAnsi="Verdana"/>
          <w:sz w:val="24"/>
          <w:szCs w:val="24"/>
        </w:rPr>
        <w:t>no equipamento Kartódrom</w:t>
      </w:r>
      <w:r w:rsidR="00E36F02">
        <w:rPr>
          <w:rFonts w:ascii="Verdana" w:hAnsi="Verdana"/>
          <w:sz w:val="24"/>
          <w:szCs w:val="24"/>
        </w:rPr>
        <w:t xml:space="preserve">o na data 30.05.2021 no período </w:t>
      </w:r>
      <w:r w:rsidRPr="003877B0">
        <w:rPr>
          <w:rFonts w:ascii="Verdana" w:hAnsi="Verdana"/>
          <w:sz w:val="24"/>
          <w:szCs w:val="24"/>
        </w:rPr>
        <w:t>das 08h00 às 18h00 (Áreas auxiliares 00h00 às 23h59); Atividade Esportiva: Treino no</w:t>
      </w:r>
      <w:r w:rsidR="00E36F02">
        <w:rPr>
          <w:rFonts w:ascii="Verdana" w:hAnsi="Verdana"/>
          <w:sz w:val="24"/>
          <w:szCs w:val="24"/>
        </w:rPr>
        <w:t xml:space="preserve"> equipamento Kartódromo na data </w:t>
      </w:r>
      <w:r w:rsidRPr="003877B0">
        <w:rPr>
          <w:rFonts w:ascii="Verdana" w:hAnsi="Verdana"/>
          <w:sz w:val="24"/>
          <w:szCs w:val="24"/>
        </w:rPr>
        <w:t>26.06.2021 no período das 0</w:t>
      </w:r>
      <w:r w:rsidR="00E36F02">
        <w:rPr>
          <w:rFonts w:ascii="Verdana" w:hAnsi="Verdana"/>
          <w:sz w:val="24"/>
          <w:szCs w:val="24"/>
        </w:rPr>
        <w:t xml:space="preserve">8h00 às (Áreas auxiliares 00h00 </w:t>
      </w:r>
      <w:r w:rsidRPr="003877B0">
        <w:rPr>
          <w:rFonts w:ascii="Verdana" w:hAnsi="Verdana"/>
          <w:sz w:val="24"/>
          <w:szCs w:val="24"/>
        </w:rPr>
        <w:t>às 23h59); Atividade Espor</w:t>
      </w:r>
      <w:r w:rsidR="00E36F02">
        <w:rPr>
          <w:rFonts w:ascii="Verdana" w:hAnsi="Verdana"/>
          <w:sz w:val="24"/>
          <w:szCs w:val="24"/>
        </w:rPr>
        <w:t xml:space="preserve">tiva: Campeonato no equipamento </w:t>
      </w:r>
      <w:r w:rsidRPr="003877B0">
        <w:rPr>
          <w:rFonts w:ascii="Verdana" w:hAnsi="Verdana"/>
          <w:sz w:val="24"/>
          <w:szCs w:val="24"/>
        </w:rPr>
        <w:t>Kartódromo na data 27.</w:t>
      </w:r>
      <w:r w:rsidR="00E36F02">
        <w:rPr>
          <w:rFonts w:ascii="Verdana" w:hAnsi="Verdana"/>
          <w:sz w:val="24"/>
          <w:szCs w:val="24"/>
        </w:rPr>
        <w:t xml:space="preserve">06.2021 no período das 08h00 às </w:t>
      </w:r>
      <w:r w:rsidRPr="003877B0">
        <w:rPr>
          <w:rFonts w:ascii="Verdana" w:hAnsi="Verdana"/>
          <w:sz w:val="24"/>
          <w:szCs w:val="24"/>
        </w:rPr>
        <w:t>18h00 (Áreas auxiliares 00h00 às 23h59); Atividade Esportiva: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Treino no equipamento K</w:t>
      </w:r>
      <w:r w:rsidR="00E36F02">
        <w:rPr>
          <w:rFonts w:ascii="Verdana" w:hAnsi="Verdana"/>
          <w:sz w:val="24"/>
          <w:szCs w:val="24"/>
        </w:rPr>
        <w:t xml:space="preserve">artódromo na data 10.07.2021 no </w:t>
      </w:r>
      <w:r w:rsidRPr="003877B0">
        <w:rPr>
          <w:rFonts w:ascii="Verdana" w:hAnsi="Verdana"/>
          <w:sz w:val="24"/>
          <w:szCs w:val="24"/>
        </w:rPr>
        <w:t>período das 08h00 às 17h00 (Áreas auxiliares 00h00 às 23h59);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Atividade Esportiva: Campe</w:t>
      </w:r>
      <w:r w:rsidR="00E36F02">
        <w:rPr>
          <w:rFonts w:ascii="Verdana" w:hAnsi="Verdana"/>
          <w:sz w:val="24"/>
          <w:szCs w:val="24"/>
        </w:rPr>
        <w:t xml:space="preserve">onato no equipamento Kartódromo </w:t>
      </w:r>
      <w:r w:rsidRPr="003877B0">
        <w:rPr>
          <w:rFonts w:ascii="Verdana" w:hAnsi="Verdana"/>
          <w:sz w:val="24"/>
          <w:szCs w:val="24"/>
        </w:rPr>
        <w:t>na data 11.07.2021 no pe</w:t>
      </w:r>
      <w:r w:rsidR="00E36F02">
        <w:rPr>
          <w:rFonts w:ascii="Verdana" w:hAnsi="Verdana"/>
          <w:sz w:val="24"/>
          <w:szCs w:val="24"/>
        </w:rPr>
        <w:t xml:space="preserve">ríodo das 08h00 às 18h00 (Áreas </w:t>
      </w:r>
      <w:r w:rsidRPr="003877B0">
        <w:rPr>
          <w:rFonts w:ascii="Verdana" w:hAnsi="Verdana"/>
          <w:sz w:val="24"/>
          <w:szCs w:val="24"/>
        </w:rPr>
        <w:t>auxiliares 00h00 às 23h59).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Valor Total: R$ 22.236,00 (Vin</w:t>
      </w:r>
      <w:r w:rsidR="00E36F02">
        <w:rPr>
          <w:rFonts w:ascii="Verdana" w:hAnsi="Verdana"/>
          <w:sz w:val="24"/>
          <w:szCs w:val="24"/>
        </w:rPr>
        <w:t xml:space="preserve">te dois mil e duzentos e trinta </w:t>
      </w:r>
      <w:r w:rsidRPr="003877B0">
        <w:rPr>
          <w:rFonts w:ascii="Verdana" w:hAnsi="Verdana"/>
          <w:sz w:val="24"/>
          <w:szCs w:val="24"/>
        </w:rPr>
        <w:t>seis reais)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ASSINADO EM: 10/06/2021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CNPJ: 23.715.092/0001-91 (Cessionária)</w:t>
      </w:r>
    </w:p>
    <w:p w:rsidR="003877B0" w:rsidRPr="00E36F02" w:rsidRDefault="003877B0" w:rsidP="003877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36F02">
        <w:rPr>
          <w:rFonts w:ascii="Verdana" w:hAnsi="Verdana"/>
          <w:b/>
          <w:sz w:val="24"/>
          <w:szCs w:val="24"/>
        </w:rPr>
        <w:t>6019.2021/0003160-8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Ata da Reunião n.º 002/2021 do Comitê </w:t>
      </w:r>
      <w:proofErr w:type="gramStart"/>
      <w:r w:rsidRPr="003877B0">
        <w:rPr>
          <w:rFonts w:ascii="Verdana" w:hAnsi="Verdana"/>
          <w:sz w:val="24"/>
          <w:szCs w:val="24"/>
        </w:rPr>
        <w:t>Inter</w:t>
      </w:r>
      <w:r w:rsidR="00E36F02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>setorial</w:t>
      </w:r>
      <w:proofErr w:type="gramEnd"/>
      <w:r w:rsidRPr="003877B0">
        <w:rPr>
          <w:rFonts w:ascii="Verdana" w:hAnsi="Verdana"/>
          <w:sz w:val="24"/>
          <w:szCs w:val="24"/>
        </w:rPr>
        <w:t xml:space="preserve"> de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lastRenderedPageBreak/>
        <w:t>Ruas Abertas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Data: 07/10/2021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Horário: 11h00min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Local: </w:t>
      </w:r>
      <w:proofErr w:type="gramStart"/>
      <w:r w:rsidRPr="003877B0">
        <w:rPr>
          <w:rFonts w:ascii="Verdana" w:hAnsi="Verdana"/>
          <w:sz w:val="24"/>
          <w:szCs w:val="24"/>
        </w:rPr>
        <w:t>https</w:t>
      </w:r>
      <w:proofErr w:type="gramEnd"/>
      <w:r w:rsidRPr="003877B0">
        <w:rPr>
          <w:rFonts w:ascii="Verdana" w:hAnsi="Verdana"/>
          <w:sz w:val="24"/>
          <w:szCs w:val="24"/>
        </w:rPr>
        <w:t>://meet.google.com/vdc-cnkh-axk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Pauta: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1. Atualização e definiçõe</w:t>
      </w:r>
      <w:r w:rsidR="00E36F02">
        <w:rPr>
          <w:rFonts w:ascii="Verdana" w:hAnsi="Verdana"/>
          <w:sz w:val="24"/>
          <w:szCs w:val="24"/>
        </w:rPr>
        <w:t xml:space="preserve">s das deliberações pendentes da </w:t>
      </w:r>
      <w:r w:rsidRPr="003877B0">
        <w:rPr>
          <w:rFonts w:ascii="Verdana" w:hAnsi="Verdana"/>
          <w:sz w:val="24"/>
          <w:szCs w:val="24"/>
        </w:rPr>
        <w:t>última reunião;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1.1. Consulta à Assessoria </w:t>
      </w:r>
      <w:r w:rsidR="00E36F02">
        <w:rPr>
          <w:rFonts w:ascii="Verdana" w:hAnsi="Verdana"/>
          <w:sz w:val="24"/>
          <w:szCs w:val="24"/>
        </w:rPr>
        <w:t xml:space="preserve">Jurídica de SEME para alteração </w:t>
      </w:r>
      <w:r w:rsidRPr="003877B0">
        <w:rPr>
          <w:rFonts w:ascii="Verdana" w:hAnsi="Verdana"/>
          <w:sz w:val="24"/>
          <w:szCs w:val="24"/>
        </w:rPr>
        <w:t>do Decreto n.º 57.086 e 58.4</w:t>
      </w:r>
      <w:r w:rsidR="00E36F02">
        <w:rPr>
          <w:rFonts w:ascii="Verdana" w:hAnsi="Verdana"/>
          <w:sz w:val="24"/>
          <w:szCs w:val="24"/>
        </w:rPr>
        <w:t xml:space="preserve">25, para inclusão da Secretaria </w:t>
      </w:r>
      <w:r w:rsidRPr="003877B0">
        <w:rPr>
          <w:rFonts w:ascii="Verdana" w:hAnsi="Verdana"/>
          <w:sz w:val="24"/>
          <w:szCs w:val="24"/>
        </w:rPr>
        <w:t xml:space="preserve">Municipal de Saúde no Comitê </w:t>
      </w:r>
      <w:proofErr w:type="gramStart"/>
      <w:r w:rsidRPr="003877B0">
        <w:rPr>
          <w:rFonts w:ascii="Verdana" w:hAnsi="Verdana"/>
          <w:sz w:val="24"/>
          <w:szCs w:val="24"/>
        </w:rPr>
        <w:t>Inter</w:t>
      </w:r>
      <w:r w:rsidR="00E36F02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>setorial</w:t>
      </w:r>
      <w:proofErr w:type="gramEnd"/>
      <w:r w:rsidRPr="003877B0">
        <w:rPr>
          <w:rFonts w:ascii="Verdana" w:hAnsi="Verdana"/>
          <w:sz w:val="24"/>
          <w:szCs w:val="24"/>
        </w:rPr>
        <w:t xml:space="preserve"> de Ruas Abertas;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1.2. Listar entidades da</w:t>
      </w:r>
      <w:r w:rsidR="00E36F02">
        <w:rPr>
          <w:rFonts w:ascii="Verdana" w:hAnsi="Verdana"/>
          <w:sz w:val="24"/>
          <w:szCs w:val="24"/>
        </w:rPr>
        <w:t xml:space="preserve"> sociedade civil com atuação em áreas de </w:t>
      </w:r>
      <w:r w:rsidRPr="003877B0">
        <w:rPr>
          <w:rFonts w:ascii="Verdana" w:hAnsi="Verdana"/>
          <w:sz w:val="24"/>
          <w:szCs w:val="24"/>
        </w:rPr>
        <w:t>interesse ao Progra</w:t>
      </w:r>
      <w:r w:rsidR="00E36F02">
        <w:rPr>
          <w:rFonts w:ascii="Verdana" w:hAnsi="Verdana"/>
          <w:sz w:val="24"/>
          <w:szCs w:val="24"/>
        </w:rPr>
        <w:t xml:space="preserve">ma Ruas Abertas para realizar </w:t>
      </w:r>
      <w:proofErr w:type="gramStart"/>
      <w:r w:rsidR="00E36F02">
        <w:rPr>
          <w:rFonts w:ascii="Verdana" w:hAnsi="Verdana"/>
          <w:sz w:val="24"/>
          <w:szCs w:val="24"/>
        </w:rPr>
        <w:t xml:space="preserve">o convite para </w:t>
      </w:r>
      <w:r w:rsidRPr="003877B0">
        <w:rPr>
          <w:rFonts w:ascii="Verdana" w:hAnsi="Verdana"/>
          <w:sz w:val="24"/>
          <w:szCs w:val="24"/>
        </w:rPr>
        <w:t>compor o Comitê de Acompanhamento e Fortalecimento do Programa Ruas Abertas</w:t>
      </w:r>
      <w:proofErr w:type="gramEnd"/>
      <w:r w:rsidRPr="003877B0">
        <w:rPr>
          <w:rFonts w:ascii="Verdana" w:hAnsi="Verdana"/>
          <w:sz w:val="24"/>
          <w:szCs w:val="24"/>
        </w:rPr>
        <w:t>;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1.3. Analisar o histórico dos documentos do Comitê </w:t>
      </w:r>
      <w:proofErr w:type="spellStart"/>
      <w:r w:rsidRPr="003877B0">
        <w:rPr>
          <w:rFonts w:ascii="Verdana" w:hAnsi="Verdana"/>
          <w:sz w:val="24"/>
          <w:szCs w:val="24"/>
        </w:rPr>
        <w:t>Intersetorial</w:t>
      </w:r>
      <w:proofErr w:type="spellEnd"/>
      <w:r w:rsidRPr="003877B0">
        <w:rPr>
          <w:rFonts w:ascii="Verdana" w:hAnsi="Verdana"/>
          <w:sz w:val="24"/>
          <w:szCs w:val="24"/>
        </w:rPr>
        <w:t xml:space="preserve"> de Ruas Abertas a fim de subsidiar a proposição às Subprefeituras para a constituição dos Conselhos Gestores Locais;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1.4. Elaboração e publi</w:t>
      </w:r>
      <w:r w:rsidR="00E36F02">
        <w:rPr>
          <w:rFonts w:ascii="Verdana" w:hAnsi="Verdana"/>
          <w:sz w:val="24"/>
          <w:szCs w:val="24"/>
        </w:rPr>
        <w:t xml:space="preserve">cação do </w:t>
      </w:r>
      <w:proofErr w:type="gramStart"/>
      <w:r w:rsidR="00E36F02">
        <w:rPr>
          <w:rFonts w:ascii="Verdana" w:hAnsi="Verdana"/>
          <w:sz w:val="24"/>
          <w:szCs w:val="24"/>
        </w:rPr>
        <w:t xml:space="preserve">Calendário Geral do 2º semestre do </w:t>
      </w:r>
      <w:r w:rsidRPr="003877B0">
        <w:rPr>
          <w:rFonts w:ascii="Verdana" w:hAnsi="Verdana"/>
          <w:sz w:val="24"/>
          <w:szCs w:val="24"/>
        </w:rPr>
        <w:t>Programa Ruas Abertas</w:t>
      </w:r>
      <w:proofErr w:type="gramEnd"/>
      <w:r w:rsidRPr="003877B0">
        <w:rPr>
          <w:rFonts w:ascii="Verdana" w:hAnsi="Verdana"/>
          <w:sz w:val="24"/>
          <w:szCs w:val="24"/>
        </w:rPr>
        <w:t>;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1.5. Deliberar sobre os processos </w:t>
      </w:r>
      <w:proofErr w:type="spellStart"/>
      <w:proofErr w:type="gramStart"/>
      <w:r w:rsidRPr="003877B0">
        <w:rPr>
          <w:rFonts w:ascii="Verdana" w:hAnsi="Verdana"/>
          <w:sz w:val="24"/>
          <w:szCs w:val="24"/>
        </w:rPr>
        <w:t>SEIs</w:t>
      </w:r>
      <w:proofErr w:type="spellEnd"/>
      <w:proofErr w:type="gramEnd"/>
      <w:r w:rsidRPr="003877B0">
        <w:rPr>
          <w:rFonts w:ascii="Verdana" w:hAnsi="Verdana"/>
          <w:sz w:val="24"/>
          <w:szCs w:val="24"/>
        </w:rPr>
        <w:t xml:space="preserve"> pendentes.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6510.2020/0017320-5 - Solicitação de implantação de Rua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Aberta na Rua Santo Antônio de Lisboa </w:t>
      </w:r>
      <w:proofErr w:type="gramStart"/>
      <w:r w:rsidRPr="003877B0">
        <w:rPr>
          <w:rFonts w:ascii="Verdana" w:hAnsi="Verdana"/>
          <w:sz w:val="24"/>
          <w:szCs w:val="24"/>
        </w:rPr>
        <w:t>(Vereadora Adriana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Ramalho)</w:t>
      </w:r>
      <w:proofErr w:type="gramEnd"/>
      <w:r w:rsidRPr="003877B0">
        <w:rPr>
          <w:rFonts w:ascii="Verdana" w:hAnsi="Verdana"/>
          <w:sz w:val="24"/>
          <w:szCs w:val="24"/>
        </w:rPr>
        <w:t>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6056.2019/0004148-2 - P</w:t>
      </w:r>
      <w:r w:rsidR="00E36F02">
        <w:rPr>
          <w:rFonts w:ascii="Verdana" w:hAnsi="Verdana"/>
          <w:sz w:val="24"/>
          <w:szCs w:val="24"/>
        </w:rPr>
        <w:t xml:space="preserve">roposta de alteração de horário </w:t>
      </w:r>
      <w:r w:rsidRPr="003877B0">
        <w:rPr>
          <w:rFonts w:ascii="Verdana" w:hAnsi="Verdana"/>
          <w:sz w:val="24"/>
          <w:szCs w:val="24"/>
        </w:rPr>
        <w:t xml:space="preserve">de funcionamento da Av. Paulista, de 10 às 18hs para 12 </w:t>
      </w:r>
      <w:proofErr w:type="gramStart"/>
      <w:r w:rsidRPr="003877B0">
        <w:rPr>
          <w:rFonts w:ascii="Verdana" w:hAnsi="Verdana"/>
          <w:sz w:val="24"/>
          <w:szCs w:val="24"/>
        </w:rPr>
        <w:t>às</w:t>
      </w:r>
      <w:proofErr w:type="gramEnd"/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20hs.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6056.2018/0001002-0 - Solicitação de implantação de Rua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Aberta na Rua Alagoas.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Às 11h10min, do dia 07 </w:t>
      </w:r>
      <w:r w:rsidR="00E36F02">
        <w:rPr>
          <w:rFonts w:ascii="Verdana" w:hAnsi="Verdana"/>
          <w:sz w:val="24"/>
          <w:szCs w:val="24"/>
        </w:rPr>
        <w:t xml:space="preserve">de outubro de 2021, se reuniram </w:t>
      </w:r>
      <w:r w:rsidRPr="003877B0">
        <w:rPr>
          <w:rFonts w:ascii="Verdana" w:hAnsi="Verdana"/>
          <w:sz w:val="24"/>
          <w:szCs w:val="24"/>
        </w:rPr>
        <w:t xml:space="preserve">virtualmente os membros do Comitê </w:t>
      </w:r>
      <w:proofErr w:type="gramStart"/>
      <w:r w:rsidRPr="003877B0">
        <w:rPr>
          <w:rFonts w:ascii="Verdana" w:hAnsi="Verdana"/>
          <w:sz w:val="24"/>
          <w:szCs w:val="24"/>
        </w:rPr>
        <w:t>Inter</w:t>
      </w:r>
      <w:r w:rsidR="00E36F02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>setorial</w:t>
      </w:r>
      <w:proofErr w:type="gramEnd"/>
      <w:r w:rsidRPr="003877B0">
        <w:rPr>
          <w:rFonts w:ascii="Verdana" w:hAnsi="Verdana"/>
          <w:sz w:val="24"/>
          <w:szCs w:val="24"/>
        </w:rPr>
        <w:t xml:space="preserve"> de Ruas Abertas, estavam presentes Fábio</w:t>
      </w:r>
      <w:r w:rsidR="00E36F02">
        <w:rPr>
          <w:rFonts w:ascii="Verdana" w:hAnsi="Verdana"/>
          <w:sz w:val="24"/>
          <w:szCs w:val="24"/>
        </w:rPr>
        <w:t xml:space="preserve"> Rodrigo Brandão, da Secretaria </w:t>
      </w:r>
      <w:r w:rsidRPr="003877B0">
        <w:rPr>
          <w:rFonts w:ascii="Verdana" w:hAnsi="Verdana"/>
          <w:sz w:val="24"/>
          <w:szCs w:val="24"/>
        </w:rPr>
        <w:t>Municipal de Esportes e Lazer,</w:t>
      </w:r>
      <w:r w:rsidR="00E36F02">
        <w:rPr>
          <w:rFonts w:ascii="Verdana" w:hAnsi="Verdana"/>
          <w:sz w:val="24"/>
          <w:szCs w:val="24"/>
        </w:rPr>
        <w:t xml:space="preserve"> Juliana Brandão, da Secretaria </w:t>
      </w:r>
      <w:r w:rsidRPr="003877B0">
        <w:rPr>
          <w:rFonts w:ascii="Verdana" w:hAnsi="Verdana"/>
          <w:sz w:val="24"/>
          <w:szCs w:val="24"/>
        </w:rPr>
        <w:t>Municipal de Cultura, Christiane</w:t>
      </w:r>
      <w:r w:rsidR="00E36F02">
        <w:rPr>
          <w:rFonts w:ascii="Verdana" w:hAnsi="Verdana"/>
          <w:sz w:val="24"/>
          <w:szCs w:val="24"/>
        </w:rPr>
        <w:t xml:space="preserve"> Telles Siqueira, da Secretaria </w:t>
      </w:r>
      <w:r w:rsidRPr="003877B0">
        <w:rPr>
          <w:rFonts w:ascii="Verdana" w:hAnsi="Verdana"/>
          <w:sz w:val="24"/>
          <w:szCs w:val="24"/>
        </w:rPr>
        <w:t>Municipal das Subprefeituras, e Joyce Lira Constantino, Serv</w:t>
      </w:r>
      <w:r w:rsidR="00E36F02">
        <w:rPr>
          <w:rFonts w:ascii="Verdana" w:hAnsi="Verdana"/>
          <w:sz w:val="24"/>
          <w:szCs w:val="24"/>
        </w:rPr>
        <w:t xml:space="preserve">idora Pública Administrativa da </w:t>
      </w:r>
      <w:r w:rsidRPr="003877B0">
        <w:rPr>
          <w:rFonts w:ascii="Verdana" w:hAnsi="Verdana"/>
          <w:sz w:val="24"/>
          <w:szCs w:val="24"/>
        </w:rPr>
        <w:t>Sec</w:t>
      </w:r>
      <w:r w:rsidR="00E36F02">
        <w:rPr>
          <w:rFonts w:ascii="Verdana" w:hAnsi="Verdana"/>
          <w:sz w:val="24"/>
          <w:szCs w:val="24"/>
        </w:rPr>
        <w:t xml:space="preserve">retaria Municipal de Esportes e </w:t>
      </w:r>
      <w:r w:rsidRPr="003877B0">
        <w:rPr>
          <w:rFonts w:ascii="Verdana" w:hAnsi="Verdana"/>
          <w:sz w:val="24"/>
          <w:szCs w:val="24"/>
        </w:rPr>
        <w:t>Lazer e responsável pelo registr</w:t>
      </w:r>
      <w:r w:rsidR="00E36F02">
        <w:rPr>
          <w:rFonts w:ascii="Verdana" w:hAnsi="Verdana"/>
          <w:sz w:val="24"/>
          <w:szCs w:val="24"/>
        </w:rPr>
        <w:t xml:space="preserve">o da reunião e elaboração desta </w:t>
      </w:r>
      <w:r w:rsidRPr="003877B0">
        <w:rPr>
          <w:rFonts w:ascii="Verdana" w:hAnsi="Verdana"/>
          <w:sz w:val="24"/>
          <w:szCs w:val="24"/>
        </w:rPr>
        <w:t>Ata. Estiveram ausentes nesta reunião representantes da Secretaria Municipal do Desenvolv</w:t>
      </w:r>
      <w:r w:rsidR="00E36F02">
        <w:rPr>
          <w:rFonts w:ascii="Verdana" w:hAnsi="Verdana"/>
          <w:sz w:val="24"/>
          <w:szCs w:val="24"/>
        </w:rPr>
        <w:t xml:space="preserve">imento Econômico e de São Paulo </w:t>
      </w:r>
      <w:r w:rsidRPr="003877B0">
        <w:rPr>
          <w:rFonts w:ascii="Verdana" w:hAnsi="Verdana"/>
          <w:sz w:val="24"/>
          <w:szCs w:val="24"/>
        </w:rPr>
        <w:t>Negócios, no entanto, ambas</w:t>
      </w:r>
      <w:r w:rsidR="00E36F02">
        <w:rPr>
          <w:rFonts w:ascii="Verdana" w:hAnsi="Verdana"/>
          <w:sz w:val="24"/>
          <w:szCs w:val="24"/>
        </w:rPr>
        <w:t xml:space="preserve"> receberam por e-mail o convite </w:t>
      </w:r>
      <w:r w:rsidRPr="003877B0">
        <w:rPr>
          <w:rFonts w:ascii="Verdana" w:hAnsi="Verdana"/>
          <w:sz w:val="24"/>
          <w:szCs w:val="24"/>
        </w:rPr>
        <w:t>para a reunião (051329436 e 051329632), porém não justificaram as ausências. As Secr</w:t>
      </w:r>
      <w:r w:rsidR="00E36F02">
        <w:rPr>
          <w:rFonts w:ascii="Verdana" w:hAnsi="Verdana"/>
          <w:sz w:val="24"/>
          <w:szCs w:val="24"/>
        </w:rPr>
        <w:t xml:space="preserve">etarias Municipais de Segurança </w:t>
      </w:r>
      <w:r w:rsidRPr="003877B0">
        <w:rPr>
          <w:rFonts w:ascii="Verdana" w:hAnsi="Verdana"/>
          <w:sz w:val="24"/>
          <w:szCs w:val="24"/>
        </w:rPr>
        <w:t>Urbana e de Transportes, não f</w:t>
      </w:r>
      <w:r w:rsidR="00E36F02">
        <w:rPr>
          <w:rFonts w:ascii="Verdana" w:hAnsi="Verdana"/>
          <w:sz w:val="24"/>
          <w:szCs w:val="24"/>
        </w:rPr>
        <w:t xml:space="preserve">oram convidadas para a reunião, </w:t>
      </w:r>
      <w:r w:rsidRPr="003877B0">
        <w:rPr>
          <w:rFonts w:ascii="Verdana" w:hAnsi="Verdana"/>
          <w:sz w:val="24"/>
          <w:szCs w:val="24"/>
        </w:rPr>
        <w:t>pois nas últimas semanas, m</w:t>
      </w:r>
      <w:r w:rsidR="00E36F02">
        <w:rPr>
          <w:rFonts w:ascii="Verdana" w:hAnsi="Verdana"/>
          <w:sz w:val="24"/>
          <w:szCs w:val="24"/>
        </w:rPr>
        <w:t xml:space="preserve">anifestaram por meio de contato </w:t>
      </w:r>
      <w:r w:rsidRPr="003877B0">
        <w:rPr>
          <w:rFonts w:ascii="Verdana" w:hAnsi="Verdana"/>
          <w:sz w:val="24"/>
          <w:szCs w:val="24"/>
        </w:rPr>
        <w:t xml:space="preserve">telefônico que irão substituir </w:t>
      </w:r>
      <w:r w:rsidR="00E36F02">
        <w:rPr>
          <w:rFonts w:ascii="Verdana" w:hAnsi="Verdana"/>
          <w:sz w:val="24"/>
          <w:szCs w:val="24"/>
        </w:rPr>
        <w:t xml:space="preserve">os membros atuais do Comitê. No </w:t>
      </w:r>
      <w:r w:rsidRPr="003877B0">
        <w:rPr>
          <w:rFonts w:ascii="Verdana" w:hAnsi="Verdana"/>
          <w:sz w:val="24"/>
          <w:szCs w:val="24"/>
        </w:rPr>
        <w:t xml:space="preserve">entanto, a indicação de novos </w:t>
      </w:r>
      <w:r w:rsidR="00E36F02">
        <w:rPr>
          <w:rFonts w:ascii="Verdana" w:hAnsi="Verdana"/>
          <w:sz w:val="24"/>
          <w:szCs w:val="24"/>
        </w:rPr>
        <w:t xml:space="preserve">integrantes está tramitando por </w:t>
      </w:r>
      <w:r w:rsidRPr="003877B0">
        <w:rPr>
          <w:rFonts w:ascii="Verdana" w:hAnsi="Verdana"/>
          <w:sz w:val="24"/>
          <w:szCs w:val="24"/>
        </w:rPr>
        <w:t>meio do processo SEI 6019.2021/0002772-4.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 reunião estava agendada inicialmente para às 11h00min,</w:t>
      </w:r>
      <w:r w:rsidR="00E36F02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 xml:space="preserve">mas devido a problemas técnicos com o equipamento de informática </w:t>
      </w:r>
      <w:r w:rsidRPr="003877B0">
        <w:rPr>
          <w:rFonts w:ascii="Verdana" w:hAnsi="Verdana"/>
          <w:sz w:val="24"/>
          <w:szCs w:val="24"/>
        </w:rPr>
        <w:lastRenderedPageBreak/>
        <w:t>necessário para a reuniã</w:t>
      </w:r>
      <w:r w:rsidR="00E36F02">
        <w:rPr>
          <w:rFonts w:ascii="Verdana" w:hAnsi="Verdana"/>
          <w:sz w:val="24"/>
          <w:szCs w:val="24"/>
        </w:rPr>
        <w:t xml:space="preserve">o do Sr. Fábio Rodrigo Brandão, </w:t>
      </w:r>
      <w:r w:rsidRPr="003877B0">
        <w:rPr>
          <w:rFonts w:ascii="Verdana" w:hAnsi="Verdana"/>
          <w:sz w:val="24"/>
          <w:szCs w:val="24"/>
        </w:rPr>
        <w:t>ocorreu um atraso de 10 minutos.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 Sr. Fábio Rodrigo Brandão iniciou a reunião relembrando os encaminhamentos pe</w:t>
      </w:r>
      <w:r w:rsidR="00E36F02">
        <w:rPr>
          <w:rFonts w:ascii="Verdana" w:hAnsi="Verdana"/>
          <w:sz w:val="24"/>
          <w:szCs w:val="24"/>
        </w:rPr>
        <w:t xml:space="preserve">ndentes desde o último encontro </w:t>
      </w:r>
      <w:r w:rsidRPr="003877B0">
        <w:rPr>
          <w:rFonts w:ascii="Verdana" w:hAnsi="Verdana"/>
          <w:sz w:val="24"/>
          <w:szCs w:val="24"/>
        </w:rPr>
        <w:t>do Comitê realizado em 26 de agosto de 2021 (051330242</w:t>
      </w:r>
      <w:r w:rsidR="00E36F02">
        <w:rPr>
          <w:rFonts w:ascii="Verdana" w:hAnsi="Verdana"/>
          <w:sz w:val="24"/>
          <w:szCs w:val="24"/>
        </w:rPr>
        <w:t xml:space="preserve">), </w:t>
      </w:r>
      <w:r w:rsidRPr="003877B0">
        <w:rPr>
          <w:rFonts w:ascii="Verdana" w:hAnsi="Verdana"/>
          <w:sz w:val="24"/>
          <w:szCs w:val="24"/>
        </w:rPr>
        <w:t>além de informar aos demai</w:t>
      </w:r>
      <w:r w:rsidR="00E36F02">
        <w:rPr>
          <w:rFonts w:ascii="Verdana" w:hAnsi="Verdana"/>
          <w:sz w:val="24"/>
          <w:szCs w:val="24"/>
        </w:rPr>
        <w:t xml:space="preserve">s membros do comitê, a respeito </w:t>
      </w:r>
      <w:r w:rsidRPr="003877B0">
        <w:rPr>
          <w:rFonts w:ascii="Verdana" w:hAnsi="Verdana"/>
          <w:sz w:val="24"/>
          <w:szCs w:val="24"/>
        </w:rPr>
        <w:t>do processo SEI tramitando ent</w:t>
      </w:r>
      <w:r w:rsidR="00E36F02">
        <w:rPr>
          <w:rFonts w:ascii="Verdana" w:hAnsi="Verdana"/>
          <w:sz w:val="24"/>
          <w:szCs w:val="24"/>
        </w:rPr>
        <w:t xml:space="preserve">re as Secretarias Municipais de </w:t>
      </w:r>
      <w:r w:rsidRPr="003877B0">
        <w:rPr>
          <w:rFonts w:ascii="Verdana" w:hAnsi="Verdana"/>
          <w:sz w:val="24"/>
          <w:szCs w:val="24"/>
        </w:rPr>
        <w:t>Segurança Urbana, de Transporte e do Desenvolvimento Econômico, para a indicação de nov</w:t>
      </w:r>
      <w:r w:rsidR="00E36F02">
        <w:rPr>
          <w:rFonts w:ascii="Verdana" w:hAnsi="Verdana"/>
          <w:sz w:val="24"/>
          <w:szCs w:val="24"/>
        </w:rPr>
        <w:t xml:space="preserve">os membros, em substituição aos </w:t>
      </w:r>
      <w:r w:rsidRPr="003877B0">
        <w:rPr>
          <w:rFonts w:ascii="Verdana" w:hAnsi="Verdana"/>
          <w:sz w:val="24"/>
          <w:szCs w:val="24"/>
        </w:rPr>
        <w:t xml:space="preserve">anteriores indicados. Também </w:t>
      </w:r>
      <w:r w:rsidR="00235D0C">
        <w:rPr>
          <w:rFonts w:ascii="Verdana" w:hAnsi="Verdana"/>
          <w:sz w:val="24"/>
          <w:szCs w:val="24"/>
        </w:rPr>
        <w:t xml:space="preserve">relatou sobre a sua experiência </w:t>
      </w:r>
      <w:r w:rsidRPr="003877B0">
        <w:rPr>
          <w:rFonts w:ascii="Verdana" w:hAnsi="Verdana"/>
          <w:sz w:val="24"/>
          <w:szCs w:val="24"/>
        </w:rPr>
        <w:t>na vistoria técnica realizada e</w:t>
      </w:r>
      <w:r w:rsidR="00235D0C">
        <w:rPr>
          <w:rFonts w:ascii="Verdana" w:hAnsi="Verdana"/>
          <w:sz w:val="24"/>
          <w:szCs w:val="24"/>
        </w:rPr>
        <w:t xml:space="preserve">m 26 de setembro, na Rua Aberta </w:t>
      </w:r>
      <w:r w:rsidRPr="003877B0">
        <w:rPr>
          <w:rFonts w:ascii="Verdana" w:hAnsi="Verdana"/>
          <w:sz w:val="24"/>
          <w:szCs w:val="24"/>
        </w:rPr>
        <w:t>da Avenida Paulista, no qual ficou muito satisfeito com a heterogeneidade do local, sendo um espaço para todos os públicos.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Relatou que iniciou sua vistoria às 10h30min na Praça Oswaldo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Cruz e concluiu às 14h30min n</w:t>
      </w:r>
      <w:r w:rsidR="00235D0C">
        <w:rPr>
          <w:rFonts w:ascii="Verdana" w:hAnsi="Verdana"/>
          <w:sz w:val="24"/>
          <w:szCs w:val="24"/>
        </w:rPr>
        <w:t xml:space="preserve">a Rua Consolação e dentro deste </w:t>
      </w:r>
      <w:r w:rsidRPr="003877B0">
        <w:rPr>
          <w:rFonts w:ascii="Verdana" w:hAnsi="Verdana"/>
          <w:sz w:val="24"/>
          <w:szCs w:val="24"/>
        </w:rPr>
        <w:t>período percebeu a mudança n</w:t>
      </w:r>
      <w:r w:rsidR="00235D0C">
        <w:rPr>
          <w:rFonts w:ascii="Verdana" w:hAnsi="Verdana"/>
          <w:sz w:val="24"/>
          <w:szCs w:val="24"/>
        </w:rPr>
        <w:t xml:space="preserve">o perfil do público presente no </w:t>
      </w:r>
      <w:r w:rsidRPr="003877B0">
        <w:rPr>
          <w:rFonts w:ascii="Verdana" w:hAnsi="Verdana"/>
          <w:sz w:val="24"/>
          <w:szCs w:val="24"/>
        </w:rPr>
        <w:t xml:space="preserve">decorrer do dia, sendo o período da manhã frequentado por famílias e praticantes de atividades </w:t>
      </w:r>
      <w:r w:rsidR="00235D0C">
        <w:rPr>
          <w:rFonts w:ascii="Verdana" w:hAnsi="Verdana"/>
          <w:sz w:val="24"/>
          <w:szCs w:val="24"/>
        </w:rPr>
        <w:t xml:space="preserve">físicas e no período da tarde </w:t>
      </w:r>
      <w:r w:rsidRPr="003877B0">
        <w:rPr>
          <w:rFonts w:ascii="Verdana" w:hAnsi="Verdana"/>
          <w:sz w:val="24"/>
          <w:szCs w:val="24"/>
        </w:rPr>
        <w:t>por pessoas que procuram atividades culturais. Além disso, presenciou ações realizadas por p</w:t>
      </w:r>
      <w:r w:rsidR="00235D0C">
        <w:rPr>
          <w:rFonts w:ascii="Verdana" w:hAnsi="Verdana"/>
          <w:sz w:val="24"/>
          <w:szCs w:val="24"/>
        </w:rPr>
        <w:t xml:space="preserve">arte da Secretaria Municipal de </w:t>
      </w:r>
      <w:r w:rsidRPr="003877B0">
        <w:rPr>
          <w:rFonts w:ascii="Verdana" w:hAnsi="Verdana"/>
          <w:sz w:val="24"/>
          <w:szCs w:val="24"/>
        </w:rPr>
        <w:t>Saúde (SMS) em três pontos distintos ao longo da Avenida Paulista. Finalizou o assunto, informando que</w:t>
      </w:r>
      <w:r w:rsidR="00235D0C">
        <w:rPr>
          <w:rFonts w:ascii="Verdana" w:hAnsi="Verdana"/>
          <w:sz w:val="24"/>
          <w:szCs w:val="24"/>
        </w:rPr>
        <w:t xml:space="preserve"> está elaborando um </w:t>
      </w:r>
      <w:r w:rsidRPr="003877B0">
        <w:rPr>
          <w:rFonts w:ascii="Verdana" w:hAnsi="Verdana"/>
          <w:sz w:val="24"/>
          <w:szCs w:val="24"/>
        </w:rPr>
        <w:t>relatório da vistoria técnica e</w:t>
      </w:r>
      <w:r w:rsidR="00235D0C">
        <w:rPr>
          <w:rFonts w:ascii="Verdana" w:hAnsi="Verdana"/>
          <w:sz w:val="24"/>
          <w:szCs w:val="24"/>
        </w:rPr>
        <w:t xml:space="preserve"> após a conclusão, enviará para t</w:t>
      </w:r>
      <w:r w:rsidRPr="003877B0">
        <w:rPr>
          <w:rFonts w:ascii="Verdana" w:hAnsi="Verdana"/>
          <w:sz w:val="24"/>
          <w:szCs w:val="24"/>
        </w:rPr>
        <w:t xml:space="preserve">odos os membros do Comitê </w:t>
      </w:r>
      <w:proofErr w:type="gramStart"/>
      <w:r w:rsidRPr="003877B0">
        <w:rPr>
          <w:rFonts w:ascii="Verdana" w:hAnsi="Verdana"/>
          <w:sz w:val="24"/>
          <w:szCs w:val="24"/>
        </w:rPr>
        <w:t>Inter</w:t>
      </w:r>
      <w:r w:rsidR="0034465F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>setorial</w:t>
      </w:r>
      <w:proofErr w:type="gramEnd"/>
      <w:r w:rsidRPr="003877B0">
        <w:rPr>
          <w:rFonts w:ascii="Verdana" w:hAnsi="Verdana"/>
          <w:sz w:val="24"/>
          <w:szCs w:val="24"/>
        </w:rPr>
        <w:t xml:space="preserve"> de Ruas Abertas.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Aproveitando o relato das ações da Secretaria Municipal de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Saúde na Rua Aberta da Avenida Paulista, o Sr. Fábio </w:t>
      </w:r>
      <w:proofErr w:type="gramStart"/>
      <w:r w:rsidRPr="003877B0">
        <w:rPr>
          <w:rFonts w:ascii="Verdana" w:hAnsi="Verdana"/>
          <w:sz w:val="24"/>
          <w:szCs w:val="24"/>
        </w:rPr>
        <w:t>Rodrigo</w:t>
      </w:r>
      <w:proofErr w:type="gramEnd"/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Brandão, iniciou o primeiro item </w:t>
      </w:r>
      <w:r w:rsidR="00235D0C">
        <w:rPr>
          <w:rFonts w:ascii="Verdana" w:hAnsi="Verdana"/>
          <w:sz w:val="24"/>
          <w:szCs w:val="24"/>
        </w:rPr>
        <w:t xml:space="preserve">da pauta da reunião, a inclusão </w:t>
      </w:r>
      <w:r w:rsidRPr="003877B0">
        <w:rPr>
          <w:rFonts w:ascii="Verdana" w:hAnsi="Verdana"/>
          <w:sz w:val="24"/>
          <w:szCs w:val="24"/>
        </w:rPr>
        <w:t xml:space="preserve">de SMS no Comitê </w:t>
      </w:r>
      <w:proofErr w:type="gramStart"/>
      <w:r w:rsidRPr="003877B0">
        <w:rPr>
          <w:rFonts w:ascii="Verdana" w:hAnsi="Verdana"/>
          <w:sz w:val="24"/>
          <w:szCs w:val="24"/>
        </w:rPr>
        <w:t>Inter</w:t>
      </w:r>
      <w:r w:rsidR="0034465F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>setoria</w:t>
      </w:r>
      <w:r w:rsidR="00235D0C">
        <w:rPr>
          <w:rFonts w:ascii="Verdana" w:hAnsi="Verdana"/>
          <w:sz w:val="24"/>
          <w:szCs w:val="24"/>
        </w:rPr>
        <w:t>l</w:t>
      </w:r>
      <w:proofErr w:type="gramEnd"/>
      <w:r w:rsidR="00235D0C">
        <w:rPr>
          <w:rFonts w:ascii="Verdana" w:hAnsi="Verdana"/>
          <w:sz w:val="24"/>
          <w:szCs w:val="24"/>
        </w:rPr>
        <w:t xml:space="preserve"> de Ruas Abertas. Informou que </w:t>
      </w:r>
      <w:r w:rsidRPr="003877B0">
        <w:rPr>
          <w:rFonts w:ascii="Verdana" w:hAnsi="Verdana"/>
          <w:sz w:val="24"/>
          <w:szCs w:val="24"/>
        </w:rPr>
        <w:t>a Assessoria Jurídica da Secre</w:t>
      </w:r>
      <w:r w:rsidR="00235D0C">
        <w:rPr>
          <w:rFonts w:ascii="Verdana" w:hAnsi="Verdana"/>
          <w:sz w:val="24"/>
          <w:szCs w:val="24"/>
        </w:rPr>
        <w:t xml:space="preserve">taria Municipal de Esportes foi </w:t>
      </w:r>
      <w:r w:rsidRPr="003877B0">
        <w:rPr>
          <w:rFonts w:ascii="Verdana" w:hAnsi="Verdana"/>
          <w:sz w:val="24"/>
          <w:szCs w:val="24"/>
        </w:rPr>
        <w:t xml:space="preserve">consultada a respeito do tema. </w:t>
      </w:r>
      <w:r w:rsidR="00235D0C">
        <w:rPr>
          <w:rFonts w:ascii="Verdana" w:hAnsi="Verdana"/>
          <w:sz w:val="24"/>
          <w:szCs w:val="24"/>
        </w:rPr>
        <w:t xml:space="preserve">A Assessoria Jurídica respondeu </w:t>
      </w:r>
      <w:r w:rsidRPr="003877B0">
        <w:rPr>
          <w:rFonts w:ascii="Verdana" w:hAnsi="Verdana"/>
          <w:sz w:val="24"/>
          <w:szCs w:val="24"/>
        </w:rPr>
        <w:t>que se trata de uma altera</w:t>
      </w:r>
      <w:r w:rsidR="00235D0C">
        <w:rPr>
          <w:rFonts w:ascii="Verdana" w:hAnsi="Verdana"/>
          <w:sz w:val="24"/>
          <w:szCs w:val="24"/>
        </w:rPr>
        <w:t xml:space="preserve">ção no Decreto n.º 57.086/2016, </w:t>
      </w:r>
      <w:r w:rsidRPr="003877B0">
        <w:rPr>
          <w:rFonts w:ascii="Verdana" w:hAnsi="Verdana"/>
          <w:sz w:val="24"/>
          <w:szCs w:val="24"/>
        </w:rPr>
        <w:t>sendo assim, existe um procedimento administrativo a ser respeitado estabelecido pelo Decreto n.º 58.485/2018.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 Sr. Fábio Rodrigo Brandão opi</w:t>
      </w:r>
      <w:r w:rsidR="00235D0C">
        <w:rPr>
          <w:rFonts w:ascii="Verdana" w:hAnsi="Verdana"/>
          <w:sz w:val="24"/>
          <w:szCs w:val="24"/>
        </w:rPr>
        <w:t xml:space="preserve">nou sobre a alteração do </w:t>
      </w:r>
      <w:r w:rsidRPr="003877B0">
        <w:rPr>
          <w:rFonts w:ascii="Verdana" w:hAnsi="Verdana"/>
          <w:sz w:val="24"/>
          <w:szCs w:val="24"/>
        </w:rPr>
        <w:t>decreto, dizendo que no m</w:t>
      </w:r>
      <w:r w:rsidR="00235D0C">
        <w:rPr>
          <w:rFonts w:ascii="Verdana" w:hAnsi="Verdana"/>
          <w:sz w:val="24"/>
          <w:szCs w:val="24"/>
        </w:rPr>
        <w:t xml:space="preserve">omento poderíamos trabalhar com </w:t>
      </w:r>
      <w:r w:rsidRPr="003877B0">
        <w:rPr>
          <w:rFonts w:ascii="Verdana" w:hAnsi="Verdana"/>
          <w:sz w:val="24"/>
          <w:szCs w:val="24"/>
        </w:rPr>
        <w:t>outra possibilidade, e que o D</w:t>
      </w:r>
      <w:r w:rsidR="00235D0C">
        <w:rPr>
          <w:rFonts w:ascii="Verdana" w:hAnsi="Verdana"/>
          <w:sz w:val="24"/>
          <w:szCs w:val="24"/>
        </w:rPr>
        <w:t xml:space="preserve">ecreto n.º 57.086/2016, no qual </w:t>
      </w:r>
      <w:r w:rsidRPr="003877B0">
        <w:rPr>
          <w:rFonts w:ascii="Verdana" w:hAnsi="Verdana"/>
          <w:sz w:val="24"/>
          <w:szCs w:val="24"/>
        </w:rPr>
        <w:t>instituiu o Programa Ruas Abe</w:t>
      </w:r>
      <w:r w:rsidR="00235D0C">
        <w:rPr>
          <w:rFonts w:ascii="Verdana" w:hAnsi="Verdana"/>
          <w:sz w:val="24"/>
          <w:szCs w:val="24"/>
        </w:rPr>
        <w:t xml:space="preserve">rtas na cidade de São Paulo, em </w:t>
      </w:r>
      <w:r w:rsidRPr="003877B0">
        <w:rPr>
          <w:rFonts w:ascii="Verdana" w:hAnsi="Verdana"/>
          <w:sz w:val="24"/>
          <w:szCs w:val="24"/>
        </w:rPr>
        <w:t xml:space="preserve">seu Art. 8º § 2º, permite ao coordenador do Comitê </w:t>
      </w:r>
      <w:r w:rsidR="00235D0C">
        <w:rPr>
          <w:rFonts w:ascii="Verdana" w:hAnsi="Verdana"/>
          <w:sz w:val="24"/>
          <w:szCs w:val="24"/>
        </w:rPr>
        <w:t xml:space="preserve">Inter setorial de Ruas Abertas </w:t>
      </w:r>
      <w:proofErr w:type="gramStart"/>
      <w:r w:rsidRPr="003877B0">
        <w:rPr>
          <w:rFonts w:ascii="Verdana" w:hAnsi="Verdana"/>
          <w:sz w:val="24"/>
          <w:szCs w:val="24"/>
        </w:rPr>
        <w:t>convidar</w:t>
      </w:r>
      <w:proofErr w:type="gramEnd"/>
      <w:r w:rsidR="00235D0C">
        <w:rPr>
          <w:rFonts w:ascii="Verdana" w:hAnsi="Verdana"/>
          <w:sz w:val="24"/>
          <w:szCs w:val="24"/>
        </w:rPr>
        <w:t xml:space="preserve"> para a reunião outros órgãos e </w:t>
      </w:r>
      <w:r w:rsidRPr="003877B0">
        <w:rPr>
          <w:rFonts w:ascii="Verdana" w:hAnsi="Verdana"/>
          <w:sz w:val="24"/>
          <w:szCs w:val="24"/>
        </w:rPr>
        <w:t>entidades do Poder Público do Município. O Sr. Fábio Rodrigo</w:t>
      </w:r>
      <w:r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 xml:space="preserve">Brandão, cedeu </w:t>
      </w:r>
      <w:proofErr w:type="gramStart"/>
      <w:r w:rsidRPr="003877B0">
        <w:rPr>
          <w:rFonts w:ascii="Verdana" w:hAnsi="Verdana"/>
          <w:sz w:val="24"/>
          <w:szCs w:val="24"/>
        </w:rPr>
        <w:t>a</w:t>
      </w:r>
      <w:proofErr w:type="gramEnd"/>
      <w:r w:rsidRPr="003877B0">
        <w:rPr>
          <w:rFonts w:ascii="Verdana" w:hAnsi="Verdana"/>
          <w:sz w:val="24"/>
          <w:szCs w:val="24"/>
        </w:rPr>
        <w:t xml:space="preserve"> palavra p</w:t>
      </w:r>
      <w:r w:rsidR="00235D0C">
        <w:rPr>
          <w:rFonts w:ascii="Verdana" w:hAnsi="Verdana"/>
          <w:sz w:val="24"/>
          <w:szCs w:val="24"/>
        </w:rPr>
        <w:t xml:space="preserve">ara os demais membros do Comitê </w:t>
      </w:r>
      <w:r w:rsidRPr="003877B0">
        <w:rPr>
          <w:rFonts w:ascii="Verdana" w:hAnsi="Verdana"/>
          <w:sz w:val="24"/>
          <w:szCs w:val="24"/>
        </w:rPr>
        <w:t>presentes na reunião, para opinar</w:t>
      </w:r>
      <w:r w:rsidR="00235D0C">
        <w:rPr>
          <w:rFonts w:ascii="Verdana" w:hAnsi="Verdana"/>
          <w:sz w:val="24"/>
          <w:szCs w:val="24"/>
        </w:rPr>
        <w:t xml:space="preserve">em sobre o prosseguimento </w:t>
      </w:r>
      <w:r w:rsidRPr="003877B0">
        <w:rPr>
          <w:rFonts w:ascii="Verdana" w:hAnsi="Verdana"/>
          <w:sz w:val="24"/>
          <w:szCs w:val="24"/>
        </w:rPr>
        <w:t>do processo de inclusão de</w:t>
      </w:r>
      <w:r w:rsidR="00235D0C">
        <w:rPr>
          <w:rFonts w:ascii="Verdana" w:hAnsi="Verdana"/>
          <w:sz w:val="24"/>
          <w:szCs w:val="24"/>
        </w:rPr>
        <w:t xml:space="preserve"> SMS no Comitê Inter</w:t>
      </w:r>
      <w:r w:rsidR="0034465F">
        <w:rPr>
          <w:rFonts w:ascii="Verdana" w:hAnsi="Verdana"/>
          <w:sz w:val="24"/>
          <w:szCs w:val="24"/>
        </w:rPr>
        <w:t xml:space="preserve"> </w:t>
      </w:r>
      <w:r w:rsidR="00235D0C">
        <w:rPr>
          <w:rFonts w:ascii="Verdana" w:hAnsi="Verdana"/>
          <w:sz w:val="24"/>
          <w:szCs w:val="24"/>
        </w:rPr>
        <w:t xml:space="preserve">setorial de </w:t>
      </w:r>
      <w:r w:rsidRPr="003877B0">
        <w:rPr>
          <w:rFonts w:ascii="Verdana" w:hAnsi="Verdana"/>
          <w:sz w:val="24"/>
          <w:szCs w:val="24"/>
        </w:rPr>
        <w:t>Ruas Abertas, no entanto, as</w:t>
      </w:r>
      <w:r w:rsidR="00235D0C">
        <w:rPr>
          <w:rFonts w:ascii="Verdana" w:hAnsi="Verdana"/>
          <w:sz w:val="24"/>
          <w:szCs w:val="24"/>
        </w:rPr>
        <w:t xml:space="preserve"> opiniões foram unânimes manter </w:t>
      </w:r>
      <w:r w:rsidRPr="003877B0">
        <w:rPr>
          <w:rFonts w:ascii="Verdana" w:hAnsi="Verdana"/>
          <w:sz w:val="24"/>
          <w:szCs w:val="24"/>
        </w:rPr>
        <w:t>o Decreto sem alterações e convidar SMS em reuniões pontuais.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Inclusive, o Sr. Fábio Rodrigo Brandão, completou que SMS</w:t>
      </w:r>
      <w:r w:rsidR="00235D0C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>poderia ser convidada para as p</w:t>
      </w:r>
      <w:r w:rsidR="00235D0C">
        <w:rPr>
          <w:rFonts w:ascii="Verdana" w:hAnsi="Verdana"/>
          <w:sz w:val="24"/>
          <w:szCs w:val="24"/>
        </w:rPr>
        <w:t xml:space="preserve">róximas reuniões para relatar a </w:t>
      </w:r>
      <w:r w:rsidRPr="003877B0">
        <w:rPr>
          <w:rFonts w:ascii="Verdana" w:hAnsi="Verdana"/>
          <w:sz w:val="24"/>
          <w:szCs w:val="24"/>
        </w:rPr>
        <w:t xml:space="preserve">experiência </w:t>
      </w:r>
      <w:r w:rsidRPr="003877B0">
        <w:rPr>
          <w:rFonts w:ascii="Verdana" w:hAnsi="Verdana"/>
          <w:sz w:val="24"/>
          <w:szCs w:val="24"/>
        </w:rPr>
        <w:lastRenderedPageBreak/>
        <w:t>de atuação na Avenida Paulista durante a reabertura, inclusive este relato poderia</w:t>
      </w:r>
      <w:r w:rsidR="00235D0C">
        <w:rPr>
          <w:rFonts w:ascii="Verdana" w:hAnsi="Verdana"/>
          <w:sz w:val="24"/>
          <w:szCs w:val="24"/>
        </w:rPr>
        <w:t xml:space="preserve"> servir de exemplo para futuras </w:t>
      </w:r>
      <w:r w:rsidRPr="003877B0">
        <w:rPr>
          <w:rFonts w:ascii="Verdana" w:hAnsi="Verdana"/>
          <w:sz w:val="24"/>
          <w:szCs w:val="24"/>
        </w:rPr>
        <w:t>ações de outros órgãos.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 Sr. Fábio Rodrigo Brandão continu</w:t>
      </w:r>
      <w:r w:rsidR="00235D0C">
        <w:rPr>
          <w:rFonts w:ascii="Verdana" w:hAnsi="Verdana"/>
          <w:sz w:val="24"/>
          <w:szCs w:val="24"/>
        </w:rPr>
        <w:t xml:space="preserve">ou a reunião com </w:t>
      </w:r>
      <w:r w:rsidRPr="003877B0">
        <w:rPr>
          <w:rFonts w:ascii="Verdana" w:hAnsi="Verdana"/>
          <w:sz w:val="24"/>
          <w:szCs w:val="24"/>
        </w:rPr>
        <w:t>o segundo assunto da pauta</w:t>
      </w:r>
      <w:r w:rsidR="00235D0C">
        <w:rPr>
          <w:rFonts w:ascii="Verdana" w:hAnsi="Verdana"/>
          <w:sz w:val="24"/>
          <w:szCs w:val="24"/>
        </w:rPr>
        <w:t xml:space="preserve">, sendo a lista de entidades da </w:t>
      </w:r>
      <w:r w:rsidRPr="003877B0">
        <w:rPr>
          <w:rFonts w:ascii="Verdana" w:hAnsi="Verdana"/>
          <w:sz w:val="24"/>
          <w:szCs w:val="24"/>
        </w:rPr>
        <w:t>sociedade civil ligadas à agen</w:t>
      </w:r>
      <w:r w:rsidR="00235D0C">
        <w:rPr>
          <w:rFonts w:ascii="Verdana" w:hAnsi="Verdana"/>
          <w:sz w:val="24"/>
          <w:szCs w:val="24"/>
        </w:rPr>
        <w:t xml:space="preserve">da de mobilidade e novas formas </w:t>
      </w:r>
      <w:r w:rsidRPr="003877B0">
        <w:rPr>
          <w:rFonts w:ascii="Verdana" w:hAnsi="Verdana"/>
          <w:sz w:val="24"/>
          <w:szCs w:val="24"/>
        </w:rPr>
        <w:t xml:space="preserve">de uso do espaço público </w:t>
      </w:r>
      <w:r w:rsidR="00235D0C">
        <w:rPr>
          <w:rFonts w:ascii="Verdana" w:hAnsi="Verdana"/>
          <w:sz w:val="24"/>
          <w:szCs w:val="24"/>
        </w:rPr>
        <w:t xml:space="preserve">que poderiam compor o Comitê de </w:t>
      </w:r>
      <w:r w:rsidRPr="003877B0">
        <w:rPr>
          <w:rFonts w:ascii="Verdana" w:hAnsi="Verdana"/>
          <w:sz w:val="24"/>
          <w:szCs w:val="24"/>
        </w:rPr>
        <w:t xml:space="preserve">Acompanhamento e Fortalecimento do Programa Ruas Abertas. Algumas entidades foram </w:t>
      </w:r>
      <w:r w:rsidR="00235D0C">
        <w:rPr>
          <w:rFonts w:ascii="Verdana" w:hAnsi="Verdana"/>
          <w:sz w:val="24"/>
          <w:szCs w:val="24"/>
        </w:rPr>
        <w:t xml:space="preserve">listadas pelo Sr. Fábio Rodrigo </w:t>
      </w:r>
      <w:r w:rsidRPr="003877B0">
        <w:rPr>
          <w:rFonts w:ascii="Verdana" w:hAnsi="Verdana"/>
          <w:sz w:val="24"/>
          <w:szCs w:val="24"/>
        </w:rPr>
        <w:t>Brandão, e também solicitou p</w:t>
      </w:r>
      <w:r w:rsidR="00235D0C">
        <w:rPr>
          <w:rFonts w:ascii="Verdana" w:hAnsi="Verdana"/>
          <w:sz w:val="24"/>
          <w:szCs w:val="24"/>
        </w:rPr>
        <w:t xml:space="preserve">ara a Sra. Juliana Brandão, que </w:t>
      </w:r>
      <w:r w:rsidRPr="003877B0">
        <w:rPr>
          <w:rFonts w:ascii="Verdana" w:hAnsi="Verdana"/>
          <w:sz w:val="24"/>
          <w:szCs w:val="24"/>
        </w:rPr>
        <w:t>apontasse entidades ligadas à cultura para completar esta lista.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A Sra. Juliana Brandão infor</w:t>
      </w:r>
      <w:r w:rsidR="00235D0C">
        <w:rPr>
          <w:rFonts w:ascii="Verdana" w:hAnsi="Verdana"/>
          <w:sz w:val="24"/>
          <w:szCs w:val="24"/>
        </w:rPr>
        <w:t xml:space="preserve">mou que irá trazer alguns nomes </w:t>
      </w:r>
      <w:r w:rsidRPr="003877B0">
        <w:rPr>
          <w:rFonts w:ascii="Verdana" w:hAnsi="Verdana"/>
          <w:sz w:val="24"/>
          <w:szCs w:val="24"/>
        </w:rPr>
        <w:t>para compor o Comitê de Acompanhamento e Fortalecimento.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 Sr. Fábio Rodrigo Brand</w:t>
      </w:r>
      <w:r w:rsidR="00235D0C">
        <w:rPr>
          <w:rFonts w:ascii="Verdana" w:hAnsi="Verdana"/>
          <w:sz w:val="24"/>
          <w:szCs w:val="24"/>
        </w:rPr>
        <w:t xml:space="preserve">ão completou que a partir desta </w:t>
      </w:r>
      <w:r w:rsidRPr="003877B0">
        <w:rPr>
          <w:rFonts w:ascii="Verdana" w:hAnsi="Verdana"/>
          <w:sz w:val="24"/>
          <w:szCs w:val="24"/>
        </w:rPr>
        <w:t xml:space="preserve">reunião irá convidar individualmente cada uma destas entidades para uma reunião, no </w:t>
      </w:r>
      <w:r w:rsidR="00235D0C">
        <w:rPr>
          <w:rFonts w:ascii="Verdana" w:hAnsi="Verdana"/>
          <w:sz w:val="24"/>
          <w:szCs w:val="24"/>
        </w:rPr>
        <w:t xml:space="preserve">qual </w:t>
      </w:r>
      <w:proofErr w:type="gramStart"/>
      <w:r w:rsidR="00235D0C">
        <w:rPr>
          <w:rFonts w:ascii="Verdana" w:hAnsi="Verdana"/>
          <w:sz w:val="24"/>
          <w:szCs w:val="24"/>
        </w:rPr>
        <w:t>explicará</w:t>
      </w:r>
      <w:proofErr w:type="gramEnd"/>
      <w:r w:rsidR="00235D0C">
        <w:rPr>
          <w:rFonts w:ascii="Verdana" w:hAnsi="Verdana"/>
          <w:sz w:val="24"/>
          <w:szCs w:val="24"/>
        </w:rPr>
        <w:t xml:space="preserve"> os planos para o </w:t>
      </w:r>
      <w:r w:rsidRPr="003877B0">
        <w:rPr>
          <w:rFonts w:ascii="Verdana" w:hAnsi="Verdana"/>
          <w:sz w:val="24"/>
          <w:szCs w:val="24"/>
        </w:rPr>
        <w:t xml:space="preserve">Programa Ruas Abertas, as atribuições do Comitê de Acompanhamento e Fortalecimento e </w:t>
      </w:r>
      <w:r w:rsidR="00235D0C">
        <w:rPr>
          <w:rFonts w:ascii="Verdana" w:hAnsi="Verdana"/>
          <w:sz w:val="24"/>
          <w:szCs w:val="24"/>
        </w:rPr>
        <w:t xml:space="preserve">realizará o convite para compor </w:t>
      </w:r>
      <w:r w:rsidRPr="003877B0">
        <w:rPr>
          <w:rFonts w:ascii="Verdana" w:hAnsi="Verdana"/>
          <w:sz w:val="24"/>
          <w:szCs w:val="24"/>
        </w:rPr>
        <w:t>o mesmo. Após estas reuniões</w:t>
      </w:r>
      <w:r w:rsidR="00235D0C">
        <w:rPr>
          <w:rFonts w:ascii="Verdana" w:hAnsi="Verdana"/>
          <w:sz w:val="24"/>
          <w:szCs w:val="24"/>
        </w:rPr>
        <w:t xml:space="preserve">, o Comitê será constituído por </w:t>
      </w:r>
      <w:r w:rsidRPr="003877B0">
        <w:rPr>
          <w:rFonts w:ascii="Verdana" w:hAnsi="Verdana"/>
          <w:sz w:val="24"/>
          <w:szCs w:val="24"/>
        </w:rPr>
        <w:t>meio de publicação no Diár</w:t>
      </w:r>
      <w:r w:rsidR="00235D0C">
        <w:rPr>
          <w:rFonts w:ascii="Verdana" w:hAnsi="Verdana"/>
          <w:sz w:val="24"/>
          <w:szCs w:val="24"/>
        </w:rPr>
        <w:t xml:space="preserve">io Oficial. Também informou que </w:t>
      </w:r>
      <w:r w:rsidRPr="003877B0">
        <w:rPr>
          <w:rFonts w:ascii="Verdana" w:hAnsi="Verdana"/>
          <w:sz w:val="24"/>
          <w:szCs w:val="24"/>
        </w:rPr>
        <w:t>conversou com sua chefia imediata, no qual a me</w:t>
      </w:r>
      <w:r w:rsidR="00235D0C">
        <w:rPr>
          <w:rFonts w:ascii="Verdana" w:hAnsi="Verdana"/>
          <w:sz w:val="24"/>
          <w:szCs w:val="24"/>
        </w:rPr>
        <w:t xml:space="preserve">sma solicitou </w:t>
      </w:r>
      <w:r w:rsidRPr="003877B0">
        <w:rPr>
          <w:rFonts w:ascii="Verdana" w:hAnsi="Verdana"/>
          <w:sz w:val="24"/>
          <w:szCs w:val="24"/>
        </w:rPr>
        <w:t>para que ele também fosse o</w:t>
      </w:r>
      <w:r w:rsidR="00235D0C">
        <w:rPr>
          <w:rFonts w:ascii="Verdana" w:hAnsi="Verdana"/>
          <w:sz w:val="24"/>
          <w:szCs w:val="24"/>
        </w:rPr>
        <w:t xml:space="preserve"> coordenador deste novo Comitê, </w:t>
      </w:r>
      <w:r w:rsidRPr="003877B0">
        <w:rPr>
          <w:rFonts w:ascii="Verdana" w:hAnsi="Verdana"/>
          <w:sz w:val="24"/>
          <w:szCs w:val="24"/>
        </w:rPr>
        <w:t>porém o Sr. Fábio Rodrigo B</w:t>
      </w:r>
      <w:r w:rsidR="00235D0C">
        <w:rPr>
          <w:rFonts w:ascii="Verdana" w:hAnsi="Verdana"/>
          <w:sz w:val="24"/>
          <w:szCs w:val="24"/>
        </w:rPr>
        <w:t xml:space="preserve">randão relatou que acredita que </w:t>
      </w:r>
      <w:r w:rsidRPr="003877B0">
        <w:rPr>
          <w:rFonts w:ascii="Verdana" w:hAnsi="Verdana"/>
          <w:sz w:val="24"/>
          <w:szCs w:val="24"/>
        </w:rPr>
        <w:t xml:space="preserve">outra pessoa indicada seria </w:t>
      </w:r>
      <w:r w:rsidR="00235D0C">
        <w:rPr>
          <w:rFonts w:ascii="Verdana" w:hAnsi="Verdana"/>
          <w:sz w:val="24"/>
          <w:szCs w:val="24"/>
        </w:rPr>
        <w:t xml:space="preserve">a melhor opção, desta forma, as </w:t>
      </w:r>
      <w:r w:rsidRPr="003877B0">
        <w:rPr>
          <w:rFonts w:ascii="Verdana" w:hAnsi="Verdana"/>
          <w:sz w:val="24"/>
          <w:szCs w:val="24"/>
        </w:rPr>
        <w:t xml:space="preserve">informações a respeito </w:t>
      </w:r>
      <w:r w:rsidR="00235D0C">
        <w:rPr>
          <w:rFonts w:ascii="Verdana" w:hAnsi="Verdana"/>
          <w:sz w:val="24"/>
          <w:szCs w:val="24"/>
        </w:rPr>
        <w:t xml:space="preserve">do Programa Ruas Abertas seriam </w:t>
      </w:r>
      <w:r w:rsidRPr="003877B0">
        <w:rPr>
          <w:rFonts w:ascii="Verdana" w:hAnsi="Verdana"/>
          <w:sz w:val="24"/>
          <w:szCs w:val="24"/>
        </w:rPr>
        <w:t>descentralizadas, além d</w:t>
      </w:r>
      <w:r w:rsidR="00235D0C">
        <w:rPr>
          <w:rFonts w:ascii="Verdana" w:hAnsi="Verdana"/>
          <w:sz w:val="24"/>
          <w:szCs w:val="24"/>
        </w:rPr>
        <w:t xml:space="preserve">e um grupo maior de pessoas que </w:t>
      </w:r>
      <w:r w:rsidRPr="003877B0">
        <w:rPr>
          <w:rFonts w:ascii="Verdana" w:hAnsi="Verdana"/>
          <w:sz w:val="24"/>
          <w:szCs w:val="24"/>
        </w:rPr>
        <w:t>poderiam contribuir com sua</w:t>
      </w:r>
      <w:r w:rsidR="00235D0C">
        <w:rPr>
          <w:rFonts w:ascii="Verdana" w:hAnsi="Verdana"/>
          <w:sz w:val="24"/>
          <w:szCs w:val="24"/>
        </w:rPr>
        <w:t xml:space="preserve">s experiências, porém ainda não </w:t>
      </w:r>
      <w:r w:rsidRPr="003877B0">
        <w:rPr>
          <w:rFonts w:ascii="Verdana" w:hAnsi="Verdana"/>
          <w:sz w:val="24"/>
          <w:szCs w:val="24"/>
        </w:rPr>
        <w:t>houve nenhuma definição sobre o assunto.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Como deliberado na última </w:t>
      </w:r>
      <w:r w:rsidR="00235D0C">
        <w:rPr>
          <w:rFonts w:ascii="Verdana" w:hAnsi="Verdana"/>
          <w:sz w:val="24"/>
          <w:szCs w:val="24"/>
        </w:rPr>
        <w:t>reunião do Comitê Inter</w:t>
      </w:r>
      <w:r w:rsidR="0034465F">
        <w:rPr>
          <w:rFonts w:ascii="Verdana" w:hAnsi="Verdana"/>
          <w:sz w:val="24"/>
          <w:szCs w:val="24"/>
        </w:rPr>
        <w:t xml:space="preserve"> </w:t>
      </w:r>
      <w:r w:rsidR="00235D0C">
        <w:rPr>
          <w:rFonts w:ascii="Verdana" w:hAnsi="Verdana"/>
          <w:sz w:val="24"/>
          <w:szCs w:val="24"/>
        </w:rPr>
        <w:t xml:space="preserve">setorial </w:t>
      </w:r>
      <w:r w:rsidRPr="003877B0">
        <w:rPr>
          <w:rFonts w:ascii="Verdana" w:hAnsi="Verdana"/>
          <w:sz w:val="24"/>
          <w:szCs w:val="24"/>
        </w:rPr>
        <w:t>de Ruas Abertas, o Sr. Fábio Rodrigo Brandão não en</w:t>
      </w:r>
      <w:r w:rsidR="00235D0C">
        <w:rPr>
          <w:rFonts w:ascii="Verdana" w:hAnsi="Verdana"/>
          <w:sz w:val="24"/>
          <w:szCs w:val="24"/>
        </w:rPr>
        <w:t xml:space="preserve">controu </w:t>
      </w:r>
      <w:r w:rsidRPr="003877B0">
        <w:rPr>
          <w:rFonts w:ascii="Verdana" w:hAnsi="Verdana"/>
          <w:sz w:val="24"/>
          <w:szCs w:val="24"/>
        </w:rPr>
        <w:t xml:space="preserve">no histórico de documentos </w:t>
      </w:r>
      <w:r w:rsidR="00235D0C">
        <w:rPr>
          <w:rFonts w:ascii="Verdana" w:hAnsi="Verdana"/>
          <w:sz w:val="24"/>
          <w:szCs w:val="24"/>
        </w:rPr>
        <w:t xml:space="preserve">do Programa, o ofício que seria </w:t>
      </w:r>
      <w:proofErr w:type="gramStart"/>
      <w:r w:rsidRPr="003877B0">
        <w:rPr>
          <w:rFonts w:ascii="Verdana" w:hAnsi="Verdana"/>
          <w:sz w:val="24"/>
          <w:szCs w:val="24"/>
        </w:rPr>
        <w:t>encaminhado para as Subpr</w:t>
      </w:r>
      <w:r w:rsidR="00235D0C">
        <w:rPr>
          <w:rFonts w:ascii="Verdana" w:hAnsi="Verdana"/>
          <w:sz w:val="24"/>
          <w:szCs w:val="24"/>
        </w:rPr>
        <w:t xml:space="preserve">efeituras propondo a criação ou </w:t>
      </w:r>
      <w:r w:rsidRPr="003877B0">
        <w:rPr>
          <w:rFonts w:ascii="Verdana" w:hAnsi="Verdana"/>
          <w:sz w:val="24"/>
          <w:szCs w:val="24"/>
        </w:rPr>
        <w:t xml:space="preserve">atualização dos Conselhos </w:t>
      </w:r>
      <w:r w:rsidR="00235D0C">
        <w:rPr>
          <w:rFonts w:ascii="Verdana" w:hAnsi="Verdana"/>
          <w:sz w:val="24"/>
          <w:szCs w:val="24"/>
        </w:rPr>
        <w:t>Gestores Locais</w:t>
      </w:r>
      <w:proofErr w:type="gramEnd"/>
      <w:r w:rsidR="00235D0C">
        <w:rPr>
          <w:rFonts w:ascii="Verdana" w:hAnsi="Verdana"/>
          <w:sz w:val="24"/>
          <w:szCs w:val="24"/>
        </w:rPr>
        <w:t xml:space="preserve">. No entanto, na </w:t>
      </w:r>
      <w:r w:rsidRPr="003877B0">
        <w:rPr>
          <w:rFonts w:ascii="Verdana" w:hAnsi="Verdana"/>
          <w:sz w:val="24"/>
          <w:szCs w:val="24"/>
        </w:rPr>
        <w:t>ausência deste documento, o Sr</w:t>
      </w:r>
      <w:r w:rsidR="00235D0C">
        <w:rPr>
          <w:rFonts w:ascii="Verdana" w:hAnsi="Verdana"/>
          <w:sz w:val="24"/>
          <w:szCs w:val="24"/>
        </w:rPr>
        <w:t xml:space="preserve">. Fábio Rodrigo Brandão redigiu </w:t>
      </w:r>
      <w:r w:rsidRPr="003877B0">
        <w:rPr>
          <w:rFonts w:ascii="Verdana" w:hAnsi="Verdana"/>
          <w:sz w:val="24"/>
          <w:szCs w:val="24"/>
        </w:rPr>
        <w:t>uma minuta de ofício para ser destinada às Subprefeituras.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Explicou que foram redigid</w:t>
      </w:r>
      <w:r w:rsidR="00235D0C">
        <w:rPr>
          <w:rFonts w:ascii="Verdana" w:hAnsi="Verdana"/>
          <w:sz w:val="24"/>
          <w:szCs w:val="24"/>
        </w:rPr>
        <w:t xml:space="preserve">os dois tipos de documentos, um </w:t>
      </w:r>
      <w:r w:rsidRPr="003877B0">
        <w:rPr>
          <w:rFonts w:ascii="Verdana" w:hAnsi="Verdana"/>
          <w:sz w:val="24"/>
          <w:szCs w:val="24"/>
        </w:rPr>
        <w:t>para as subprefeituras que pos</w:t>
      </w:r>
      <w:r w:rsidR="00235D0C">
        <w:rPr>
          <w:rFonts w:ascii="Verdana" w:hAnsi="Verdana"/>
          <w:sz w:val="24"/>
          <w:szCs w:val="24"/>
        </w:rPr>
        <w:t xml:space="preserve">suem Ruas Abertas ativas, porém </w:t>
      </w:r>
      <w:r w:rsidRPr="003877B0">
        <w:rPr>
          <w:rFonts w:ascii="Verdana" w:hAnsi="Verdana"/>
          <w:sz w:val="24"/>
          <w:szCs w:val="24"/>
        </w:rPr>
        <w:t>não possuem Conselhos Gesto</w:t>
      </w:r>
      <w:r w:rsidR="00235D0C">
        <w:rPr>
          <w:rFonts w:ascii="Verdana" w:hAnsi="Verdana"/>
          <w:sz w:val="24"/>
          <w:szCs w:val="24"/>
        </w:rPr>
        <w:t xml:space="preserve">res Locais instituídos, e outro </w:t>
      </w:r>
      <w:r w:rsidRPr="003877B0">
        <w:rPr>
          <w:rFonts w:ascii="Verdana" w:hAnsi="Verdana"/>
          <w:sz w:val="24"/>
          <w:szCs w:val="24"/>
        </w:rPr>
        <w:t>documento para as subprefeitur</w:t>
      </w:r>
      <w:r w:rsidR="00235D0C">
        <w:rPr>
          <w:rFonts w:ascii="Verdana" w:hAnsi="Verdana"/>
          <w:sz w:val="24"/>
          <w:szCs w:val="24"/>
        </w:rPr>
        <w:t xml:space="preserve">as que possuem Ruas Abertas </w:t>
      </w:r>
      <w:r w:rsidRPr="003877B0">
        <w:rPr>
          <w:rFonts w:ascii="Verdana" w:hAnsi="Verdana"/>
          <w:sz w:val="24"/>
          <w:szCs w:val="24"/>
        </w:rPr>
        <w:t>ativas, possuem Conselhos G</w:t>
      </w:r>
      <w:r w:rsidR="00235D0C">
        <w:rPr>
          <w:rFonts w:ascii="Verdana" w:hAnsi="Verdana"/>
          <w:sz w:val="24"/>
          <w:szCs w:val="24"/>
        </w:rPr>
        <w:t xml:space="preserve">estores Locais instituídos, mas </w:t>
      </w:r>
      <w:r w:rsidRPr="003877B0">
        <w:rPr>
          <w:rFonts w:ascii="Verdana" w:hAnsi="Verdana"/>
          <w:sz w:val="24"/>
          <w:szCs w:val="24"/>
        </w:rPr>
        <w:t>sugere uma revisão dos m</w:t>
      </w:r>
      <w:r w:rsidR="00235D0C">
        <w:rPr>
          <w:rFonts w:ascii="Verdana" w:hAnsi="Verdana"/>
          <w:sz w:val="24"/>
          <w:szCs w:val="24"/>
        </w:rPr>
        <w:t xml:space="preserve">esmos, se houver necessidade de </w:t>
      </w:r>
      <w:r w:rsidRPr="003877B0">
        <w:rPr>
          <w:rFonts w:ascii="Verdana" w:hAnsi="Verdana"/>
          <w:sz w:val="24"/>
          <w:szCs w:val="24"/>
        </w:rPr>
        <w:t>atualização. O Sr. Fábio Rodrigo</w:t>
      </w:r>
      <w:r w:rsidR="00235D0C">
        <w:rPr>
          <w:rFonts w:ascii="Verdana" w:hAnsi="Verdana"/>
          <w:sz w:val="24"/>
          <w:szCs w:val="24"/>
        </w:rPr>
        <w:t xml:space="preserve"> Brandão realizou a leitura dos </w:t>
      </w:r>
      <w:r w:rsidRPr="003877B0">
        <w:rPr>
          <w:rFonts w:ascii="Verdana" w:hAnsi="Verdana"/>
          <w:sz w:val="24"/>
          <w:szCs w:val="24"/>
        </w:rPr>
        <w:t>documentos, no qual foi a</w:t>
      </w:r>
      <w:r w:rsidR="00235D0C">
        <w:rPr>
          <w:rFonts w:ascii="Verdana" w:hAnsi="Verdana"/>
          <w:sz w:val="24"/>
          <w:szCs w:val="24"/>
        </w:rPr>
        <w:t xml:space="preserve">provado por todos os membros do </w:t>
      </w:r>
      <w:r w:rsidRPr="003877B0">
        <w:rPr>
          <w:rFonts w:ascii="Verdana" w:hAnsi="Verdana"/>
          <w:sz w:val="24"/>
          <w:szCs w:val="24"/>
        </w:rPr>
        <w:t>comitê presentes na reunião. Na se</w:t>
      </w:r>
      <w:r w:rsidR="00235D0C">
        <w:rPr>
          <w:rFonts w:ascii="Verdana" w:hAnsi="Verdana"/>
          <w:sz w:val="24"/>
          <w:szCs w:val="24"/>
        </w:rPr>
        <w:t xml:space="preserve">quência, solicitou orientação </w:t>
      </w:r>
      <w:proofErr w:type="gramStart"/>
      <w:r w:rsidR="00235D0C">
        <w:rPr>
          <w:rFonts w:ascii="Verdana" w:hAnsi="Verdana"/>
          <w:sz w:val="24"/>
          <w:szCs w:val="24"/>
        </w:rPr>
        <w:t>à</w:t>
      </w:r>
      <w:proofErr w:type="gramEnd"/>
      <w:r w:rsidR="00235D0C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>Sra. Christiane Telles Siq</w:t>
      </w:r>
      <w:r w:rsidR="00235D0C">
        <w:rPr>
          <w:rFonts w:ascii="Verdana" w:hAnsi="Verdana"/>
          <w:sz w:val="24"/>
          <w:szCs w:val="24"/>
        </w:rPr>
        <w:t xml:space="preserve">ueira, a respeito da forma mais </w:t>
      </w:r>
      <w:r w:rsidRPr="003877B0">
        <w:rPr>
          <w:rFonts w:ascii="Verdana" w:hAnsi="Verdana"/>
          <w:sz w:val="24"/>
          <w:szCs w:val="24"/>
        </w:rPr>
        <w:t>adequada de envio dos docum</w:t>
      </w:r>
      <w:r w:rsidR="00235D0C">
        <w:rPr>
          <w:rFonts w:ascii="Verdana" w:hAnsi="Verdana"/>
          <w:sz w:val="24"/>
          <w:szCs w:val="24"/>
        </w:rPr>
        <w:t xml:space="preserve">entos, se seria mais adequado o </w:t>
      </w:r>
      <w:r w:rsidRPr="003877B0">
        <w:rPr>
          <w:rFonts w:ascii="Verdana" w:hAnsi="Verdana"/>
          <w:sz w:val="24"/>
          <w:szCs w:val="24"/>
        </w:rPr>
        <w:t>envio direto para as subpref</w:t>
      </w:r>
      <w:r w:rsidR="00235D0C">
        <w:rPr>
          <w:rFonts w:ascii="Verdana" w:hAnsi="Verdana"/>
          <w:sz w:val="24"/>
          <w:szCs w:val="24"/>
        </w:rPr>
        <w:t xml:space="preserve">eituras ou o envio do documento </w:t>
      </w:r>
      <w:r w:rsidRPr="003877B0">
        <w:rPr>
          <w:rFonts w:ascii="Verdana" w:hAnsi="Verdana"/>
          <w:sz w:val="24"/>
          <w:szCs w:val="24"/>
        </w:rPr>
        <w:t>para a Secretaria Municipal das Subprefeituras (SMSUB) e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877B0">
        <w:rPr>
          <w:rFonts w:ascii="Verdana" w:hAnsi="Verdana"/>
          <w:sz w:val="24"/>
          <w:szCs w:val="24"/>
        </w:rPr>
        <w:t>depois</w:t>
      </w:r>
      <w:proofErr w:type="gramEnd"/>
      <w:r w:rsidRPr="003877B0">
        <w:rPr>
          <w:rFonts w:ascii="Verdana" w:hAnsi="Verdana"/>
          <w:sz w:val="24"/>
          <w:szCs w:val="24"/>
        </w:rPr>
        <w:t xml:space="preserve"> SMSUB descentralizar pa</w:t>
      </w:r>
      <w:r w:rsidR="00235D0C">
        <w:rPr>
          <w:rFonts w:ascii="Verdana" w:hAnsi="Verdana"/>
          <w:sz w:val="24"/>
          <w:szCs w:val="24"/>
        </w:rPr>
        <w:t xml:space="preserve">ra as subprefeituras envolvidas </w:t>
      </w:r>
      <w:r w:rsidRPr="003877B0">
        <w:rPr>
          <w:rFonts w:ascii="Verdana" w:hAnsi="Verdana"/>
          <w:sz w:val="24"/>
          <w:szCs w:val="24"/>
        </w:rPr>
        <w:t>no Programa Ruas Abertas. A S</w:t>
      </w:r>
      <w:r w:rsidR="00235D0C">
        <w:rPr>
          <w:rFonts w:ascii="Verdana" w:hAnsi="Verdana"/>
          <w:sz w:val="24"/>
          <w:szCs w:val="24"/>
        </w:rPr>
        <w:t xml:space="preserve">ra. Christiane Telles Siqueira, </w:t>
      </w:r>
      <w:r w:rsidRPr="003877B0">
        <w:rPr>
          <w:rFonts w:ascii="Verdana" w:hAnsi="Verdana"/>
          <w:sz w:val="24"/>
          <w:szCs w:val="24"/>
        </w:rPr>
        <w:t>orientou que o correto é que fos</w:t>
      </w:r>
      <w:r w:rsidR="00235D0C">
        <w:rPr>
          <w:rFonts w:ascii="Verdana" w:hAnsi="Verdana"/>
          <w:sz w:val="24"/>
          <w:szCs w:val="24"/>
        </w:rPr>
        <w:t xml:space="preserve">se enviado para SMSUB. Desta </w:t>
      </w:r>
      <w:r w:rsidRPr="003877B0">
        <w:rPr>
          <w:rFonts w:ascii="Verdana" w:hAnsi="Verdana"/>
          <w:sz w:val="24"/>
          <w:szCs w:val="24"/>
        </w:rPr>
        <w:t xml:space="preserve">forma, o Sr. </w:t>
      </w:r>
      <w:r w:rsidRPr="003877B0">
        <w:rPr>
          <w:rFonts w:ascii="Verdana" w:hAnsi="Verdana"/>
          <w:sz w:val="24"/>
          <w:szCs w:val="24"/>
        </w:rPr>
        <w:lastRenderedPageBreak/>
        <w:t>Fábio Rodrigo Bran</w:t>
      </w:r>
      <w:r w:rsidR="00235D0C">
        <w:rPr>
          <w:rFonts w:ascii="Verdana" w:hAnsi="Verdana"/>
          <w:sz w:val="24"/>
          <w:szCs w:val="24"/>
        </w:rPr>
        <w:t xml:space="preserve">dão acatou a orientação da Sra. </w:t>
      </w:r>
      <w:r w:rsidRPr="003877B0">
        <w:rPr>
          <w:rFonts w:ascii="Verdana" w:hAnsi="Verdana"/>
          <w:sz w:val="24"/>
          <w:szCs w:val="24"/>
        </w:rPr>
        <w:t>Christiane Telles Siqueira e in</w:t>
      </w:r>
      <w:r w:rsidR="00235D0C">
        <w:rPr>
          <w:rFonts w:ascii="Verdana" w:hAnsi="Verdana"/>
          <w:sz w:val="24"/>
          <w:szCs w:val="24"/>
        </w:rPr>
        <w:t xml:space="preserve">formou que irá unificar os dois </w:t>
      </w:r>
      <w:r w:rsidRPr="003877B0">
        <w:rPr>
          <w:rFonts w:ascii="Verdana" w:hAnsi="Verdana"/>
          <w:sz w:val="24"/>
          <w:szCs w:val="24"/>
        </w:rPr>
        <w:t>documentos e em breve será encaminhado para SMSUB.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O quarto assunto da pauta da reunião tratou da elaboração do Calendário do 2º semestre do Programa Ruas Abertas.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No início do mês de setemb</w:t>
      </w:r>
      <w:r w:rsidR="00235D0C">
        <w:rPr>
          <w:rFonts w:ascii="Verdana" w:hAnsi="Verdana"/>
          <w:sz w:val="24"/>
          <w:szCs w:val="24"/>
        </w:rPr>
        <w:t xml:space="preserve">ro, o Sr. Fábio Rodrigo Brandão </w:t>
      </w:r>
      <w:r w:rsidRPr="003877B0">
        <w:rPr>
          <w:rFonts w:ascii="Verdana" w:hAnsi="Verdana"/>
          <w:sz w:val="24"/>
          <w:szCs w:val="24"/>
        </w:rPr>
        <w:t>compartilhou com os demais m</w:t>
      </w:r>
      <w:r w:rsidR="00235D0C">
        <w:rPr>
          <w:rFonts w:ascii="Verdana" w:hAnsi="Verdana"/>
          <w:sz w:val="24"/>
          <w:szCs w:val="24"/>
        </w:rPr>
        <w:t xml:space="preserve">embros do Comitê </w:t>
      </w:r>
      <w:proofErr w:type="gramStart"/>
      <w:r w:rsidR="00235D0C">
        <w:rPr>
          <w:rFonts w:ascii="Verdana" w:hAnsi="Verdana"/>
          <w:sz w:val="24"/>
          <w:szCs w:val="24"/>
        </w:rPr>
        <w:t>Inter</w:t>
      </w:r>
      <w:r w:rsidR="0034465F">
        <w:rPr>
          <w:rFonts w:ascii="Verdana" w:hAnsi="Verdana"/>
          <w:sz w:val="24"/>
          <w:szCs w:val="24"/>
        </w:rPr>
        <w:t xml:space="preserve"> </w:t>
      </w:r>
      <w:r w:rsidR="00235D0C">
        <w:rPr>
          <w:rFonts w:ascii="Verdana" w:hAnsi="Verdana"/>
          <w:sz w:val="24"/>
          <w:szCs w:val="24"/>
        </w:rPr>
        <w:t>setorial</w:t>
      </w:r>
      <w:proofErr w:type="gramEnd"/>
      <w:r w:rsidR="00235D0C">
        <w:rPr>
          <w:rFonts w:ascii="Verdana" w:hAnsi="Verdana"/>
          <w:sz w:val="24"/>
          <w:szCs w:val="24"/>
        </w:rPr>
        <w:t xml:space="preserve">, </w:t>
      </w:r>
      <w:r w:rsidRPr="003877B0">
        <w:rPr>
          <w:rFonts w:ascii="Verdana" w:hAnsi="Verdana"/>
          <w:sz w:val="24"/>
          <w:szCs w:val="24"/>
        </w:rPr>
        <w:t>por meio de uma pasta no Google Drive, uma minuta do Calendário, com as datas de ativ</w:t>
      </w:r>
      <w:r w:rsidR="00235D0C">
        <w:rPr>
          <w:rFonts w:ascii="Verdana" w:hAnsi="Verdana"/>
          <w:sz w:val="24"/>
          <w:szCs w:val="24"/>
        </w:rPr>
        <w:t xml:space="preserve">ação do Programa entre os meses </w:t>
      </w:r>
      <w:r w:rsidRPr="003877B0">
        <w:rPr>
          <w:rFonts w:ascii="Verdana" w:hAnsi="Verdana"/>
          <w:sz w:val="24"/>
          <w:szCs w:val="24"/>
        </w:rPr>
        <w:t>de outubro de 2021 e janeir</w:t>
      </w:r>
      <w:r w:rsidR="00235D0C">
        <w:rPr>
          <w:rFonts w:ascii="Verdana" w:hAnsi="Verdana"/>
          <w:sz w:val="24"/>
          <w:szCs w:val="24"/>
        </w:rPr>
        <w:t xml:space="preserve">o de 2022. Explicou as datas de </w:t>
      </w:r>
      <w:r w:rsidRPr="003877B0">
        <w:rPr>
          <w:rFonts w:ascii="Verdana" w:hAnsi="Verdana"/>
          <w:sz w:val="24"/>
          <w:szCs w:val="24"/>
        </w:rPr>
        <w:t xml:space="preserve">ativação do Programa e que as </w:t>
      </w:r>
      <w:r w:rsidR="00235D0C">
        <w:rPr>
          <w:rFonts w:ascii="Verdana" w:hAnsi="Verdana"/>
          <w:sz w:val="24"/>
          <w:szCs w:val="24"/>
        </w:rPr>
        <w:t xml:space="preserve">únicas exceções seriam nos dias </w:t>
      </w:r>
      <w:r w:rsidRPr="003877B0">
        <w:rPr>
          <w:rFonts w:ascii="Verdana" w:hAnsi="Verdana"/>
          <w:sz w:val="24"/>
          <w:szCs w:val="24"/>
        </w:rPr>
        <w:t>de realização das provas do</w:t>
      </w:r>
      <w:r w:rsidR="00235D0C">
        <w:rPr>
          <w:rFonts w:ascii="Verdana" w:hAnsi="Verdana"/>
          <w:sz w:val="24"/>
          <w:szCs w:val="24"/>
        </w:rPr>
        <w:t xml:space="preserve"> ENEM e FUVEST, no qual sugeriu </w:t>
      </w:r>
      <w:r w:rsidRPr="003877B0">
        <w:rPr>
          <w:rFonts w:ascii="Verdana" w:hAnsi="Verdana"/>
          <w:sz w:val="24"/>
          <w:szCs w:val="24"/>
        </w:rPr>
        <w:t>ativação do programa após as 13 ho</w:t>
      </w:r>
      <w:r w:rsidR="00235D0C">
        <w:rPr>
          <w:rFonts w:ascii="Verdana" w:hAnsi="Verdana"/>
          <w:sz w:val="24"/>
          <w:szCs w:val="24"/>
        </w:rPr>
        <w:t xml:space="preserve">ras. Todos os membros do </w:t>
      </w:r>
      <w:r w:rsidRPr="003877B0">
        <w:rPr>
          <w:rFonts w:ascii="Verdana" w:hAnsi="Verdana"/>
          <w:sz w:val="24"/>
          <w:szCs w:val="24"/>
        </w:rPr>
        <w:t>comitê concordaram. No entant</w:t>
      </w:r>
      <w:r w:rsidR="00235D0C">
        <w:rPr>
          <w:rFonts w:ascii="Verdana" w:hAnsi="Verdana"/>
          <w:sz w:val="24"/>
          <w:szCs w:val="24"/>
        </w:rPr>
        <w:t xml:space="preserve">o, o Sr. Fábio Rodrigo Brandão, </w:t>
      </w:r>
      <w:r w:rsidRPr="003877B0">
        <w:rPr>
          <w:rFonts w:ascii="Verdana" w:hAnsi="Verdana"/>
          <w:sz w:val="24"/>
          <w:szCs w:val="24"/>
        </w:rPr>
        <w:t>opinou que a publicação deste</w:t>
      </w:r>
      <w:r w:rsidR="00235D0C">
        <w:rPr>
          <w:rFonts w:ascii="Verdana" w:hAnsi="Verdana"/>
          <w:sz w:val="24"/>
          <w:szCs w:val="24"/>
        </w:rPr>
        <w:t xml:space="preserve"> calendário seria mais </w:t>
      </w:r>
      <w:proofErr w:type="gramStart"/>
      <w:r w:rsidR="00235D0C">
        <w:rPr>
          <w:rFonts w:ascii="Verdana" w:hAnsi="Verdana"/>
          <w:sz w:val="24"/>
          <w:szCs w:val="24"/>
        </w:rPr>
        <w:t xml:space="preserve">adequada </w:t>
      </w:r>
      <w:r w:rsidRPr="003877B0">
        <w:rPr>
          <w:rFonts w:ascii="Verdana" w:hAnsi="Verdana"/>
          <w:sz w:val="24"/>
          <w:szCs w:val="24"/>
        </w:rPr>
        <w:t xml:space="preserve">após o retorno completo </w:t>
      </w:r>
      <w:r w:rsidR="00235D0C">
        <w:rPr>
          <w:rFonts w:ascii="Verdana" w:hAnsi="Verdana"/>
          <w:sz w:val="24"/>
          <w:szCs w:val="24"/>
        </w:rPr>
        <w:t>do Programa Ruas Abertas</w:t>
      </w:r>
      <w:proofErr w:type="gramEnd"/>
      <w:r w:rsidR="00235D0C">
        <w:rPr>
          <w:rFonts w:ascii="Verdana" w:hAnsi="Verdana"/>
          <w:sz w:val="24"/>
          <w:szCs w:val="24"/>
        </w:rPr>
        <w:t xml:space="preserve">, e que </w:t>
      </w:r>
      <w:r w:rsidRPr="003877B0">
        <w:rPr>
          <w:rFonts w:ascii="Verdana" w:hAnsi="Verdana"/>
          <w:sz w:val="24"/>
          <w:szCs w:val="24"/>
        </w:rPr>
        <w:t>por enquanto o Programa está ocorrendo apenas na Aven</w:t>
      </w:r>
      <w:r w:rsidR="00235D0C">
        <w:rPr>
          <w:rFonts w:ascii="Verdana" w:hAnsi="Verdana"/>
          <w:sz w:val="24"/>
          <w:szCs w:val="24"/>
        </w:rPr>
        <w:t xml:space="preserve">ida </w:t>
      </w:r>
      <w:r w:rsidRPr="003877B0">
        <w:rPr>
          <w:rFonts w:ascii="Verdana" w:hAnsi="Verdana"/>
          <w:sz w:val="24"/>
          <w:szCs w:val="24"/>
        </w:rPr>
        <w:t>Paulista, além disso, o Decret</w:t>
      </w:r>
      <w:r w:rsidR="00235D0C">
        <w:rPr>
          <w:rFonts w:ascii="Verdana" w:hAnsi="Verdana"/>
          <w:sz w:val="24"/>
          <w:szCs w:val="24"/>
        </w:rPr>
        <w:t xml:space="preserve">o n.º 60.379/2021 que autorizou </w:t>
      </w:r>
      <w:r w:rsidRPr="003877B0">
        <w:rPr>
          <w:rFonts w:ascii="Verdana" w:hAnsi="Verdana"/>
          <w:sz w:val="24"/>
          <w:szCs w:val="24"/>
        </w:rPr>
        <w:t>a retomada gradual do prog</w:t>
      </w:r>
      <w:r w:rsidR="00235D0C">
        <w:rPr>
          <w:rFonts w:ascii="Verdana" w:hAnsi="Verdana"/>
          <w:sz w:val="24"/>
          <w:szCs w:val="24"/>
        </w:rPr>
        <w:t xml:space="preserve">rama, e em seu parágrafo único, </w:t>
      </w:r>
      <w:r w:rsidRPr="003877B0">
        <w:rPr>
          <w:rFonts w:ascii="Verdana" w:hAnsi="Verdana"/>
          <w:sz w:val="24"/>
          <w:szCs w:val="24"/>
        </w:rPr>
        <w:t>atribuiu a Subprefeitura da Sé,</w:t>
      </w:r>
      <w:r w:rsidR="00235D0C">
        <w:rPr>
          <w:rFonts w:ascii="Verdana" w:hAnsi="Verdana"/>
          <w:sz w:val="24"/>
          <w:szCs w:val="24"/>
        </w:rPr>
        <w:t xml:space="preserve"> estabelecer e divulgar por ato </w:t>
      </w:r>
      <w:r w:rsidRPr="003877B0">
        <w:rPr>
          <w:rFonts w:ascii="Verdana" w:hAnsi="Verdana"/>
          <w:sz w:val="24"/>
          <w:szCs w:val="24"/>
        </w:rPr>
        <w:t>próprio os horários e as dema</w:t>
      </w:r>
      <w:r w:rsidR="00235D0C">
        <w:rPr>
          <w:rFonts w:ascii="Verdana" w:hAnsi="Verdana"/>
          <w:sz w:val="24"/>
          <w:szCs w:val="24"/>
        </w:rPr>
        <w:t xml:space="preserve">is condições de abertura. O Sr. </w:t>
      </w:r>
      <w:r w:rsidRPr="003877B0">
        <w:rPr>
          <w:rFonts w:ascii="Verdana" w:hAnsi="Verdana"/>
          <w:sz w:val="24"/>
          <w:szCs w:val="24"/>
        </w:rPr>
        <w:t>Fábio Rodrigo Brandão, comple</w:t>
      </w:r>
      <w:r w:rsidR="00235D0C">
        <w:rPr>
          <w:rFonts w:ascii="Verdana" w:hAnsi="Verdana"/>
          <w:sz w:val="24"/>
          <w:szCs w:val="24"/>
        </w:rPr>
        <w:t xml:space="preserve">tou que o Subprefeito da Sé tem </w:t>
      </w:r>
      <w:r w:rsidRPr="003877B0">
        <w:rPr>
          <w:rFonts w:ascii="Verdana" w:hAnsi="Verdana"/>
          <w:sz w:val="24"/>
          <w:szCs w:val="24"/>
        </w:rPr>
        <w:t>publicado seus atos de forma m</w:t>
      </w:r>
      <w:r w:rsidR="00235D0C">
        <w:rPr>
          <w:rFonts w:ascii="Verdana" w:hAnsi="Verdana"/>
          <w:sz w:val="24"/>
          <w:szCs w:val="24"/>
        </w:rPr>
        <w:t xml:space="preserve">uito eficaz, inclusive de forma </w:t>
      </w:r>
      <w:r w:rsidRPr="003877B0">
        <w:rPr>
          <w:rFonts w:ascii="Verdana" w:hAnsi="Verdana"/>
          <w:sz w:val="24"/>
          <w:szCs w:val="24"/>
        </w:rPr>
        <w:t>recorrente devido às recentes ma</w:t>
      </w:r>
      <w:r w:rsidR="00235D0C">
        <w:rPr>
          <w:rFonts w:ascii="Verdana" w:hAnsi="Verdana"/>
          <w:sz w:val="24"/>
          <w:szCs w:val="24"/>
        </w:rPr>
        <w:t xml:space="preserve">nifestações de caráter </w:t>
      </w:r>
      <w:proofErr w:type="gramStart"/>
      <w:r w:rsidR="00235D0C">
        <w:rPr>
          <w:rFonts w:ascii="Verdana" w:hAnsi="Verdana"/>
          <w:sz w:val="24"/>
          <w:szCs w:val="24"/>
        </w:rPr>
        <w:t xml:space="preserve">político </w:t>
      </w:r>
      <w:r w:rsidRPr="003877B0">
        <w:rPr>
          <w:rFonts w:ascii="Verdana" w:hAnsi="Verdana"/>
          <w:sz w:val="24"/>
          <w:szCs w:val="24"/>
        </w:rPr>
        <w:t>realizadas na Avenida</w:t>
      </w:r>
      <w:proofErr w:type="gramEnd"/>
      <w:r w:rsidRPr="003877B0">
        <w:rPr>
          <w:rFonts w:ascii="Verdana" w:hAnsi="Verdana"/>
          <w:sz w:val="24"/>
          <w:szCs w:val="24"/>
        </w:rPr>
        <w:t xml:space="preserve"> Paul</w:t>
      </w:r>
      <w:r w:rsidR="00235D0C">
        <w:rPr>
          <w:rFonts w:ascii="Verdana" w:hAnsi="Verdana"/>
          <w:sz w:val="24"/>
          <w:szCs w:val="24"/>
        </w:rPr>
        <w:t xml:space="preserve">ista, obrigando-o a suspender o </w:t>
      </w:r>
      <w:r w:rsidRPr="003877B0">
        <w:rPr>
          <w:rFonts w:ascii="Verdana" w:hAnsi="Verdana"/>
          <w:sz w:val="24"/>
          <w:szCs w:val="24"/>
        </w:rPr>
        <w:t>Programa. O Sr. Fábio Rodr</w:t>
      </w:r>
      <w:r w:rsidR="00235D0C">
        <w:rPr>
          <w:rFonts w:ascii="Verdana" w:hAnsi="Verdana"/>
          <w:sz w:val="24"/>
          <w:szCs w:val="24"/>
        </w:rPr>
        <w:t xml:space="preserve">igo Brandão externou seu receio </w:t>
      </w:r>
      <w:r w:rsidRPr="003877B0">
        <w:rPr>
          <w:rFonts w:ascii="Verdana" w:hAnsi="Verdana"/>
          <w:sz w:val="24"/>
          <w:szCs w:val="24"/>
        </w:rPr>
        <w:t>de que uma publicação do</w:t>
      </w:r>
      <w:r w:rsidR="00235D0C">
        <w:rPr>
          <w:rFonts w:ascii="Verdana" w:hAnsi="Verdana"/>
          <w:sz w:val="24"/>
          <w:szCs w:val="24"/>
        </w:rPr>
        <w:t xml:space="preserve"> Calendário pelo Comitê pudesse </w:t>
      </w:r>
      <w:r w:rsidRPr="003877B0">
        <w:rPr>
          <w:rFonts w:ascii="Verdana" w:hAnsi="Verdana"/>
          <w:sz w:val="24"/>
          <w:szCs w:val="24"/>
        </w:rPr>
        <w:t>atrapalhar ou contradizer uma publicação da Subprefeitura da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Sé. Desta forma, todos concor</w:t>
      </w:r>
      <w:r w:rsidR="00235D0C">
        <w:rPr>
          <w:rFonts w:ascii="Verdana" w:hAnsi="Verdana"/>
          <w:sz w:val="24"/>
          <w:szCs w:val="24"/>
        </w:rPr>
        <w:t xml:space="preserve">daram que o mais adequado seria </w:t>
      </w:r>
      <w:r w:rsidRPr="003877B0">
        <w:rPr>
          <w:rFonts w:ascii="Verdana" w:hAnsi="Verdana"/>
          <w:sz w:val="24"/>
          <w:szCs w:val="24"/>
        </w:rPr>
        <w:t xml:space="preserve">publicar </w:t>
      </w:r>
      <w:proofErr w:type="gramStart"/>
      <w:r w:rsidRPr="003877B0">
        <w:rPr>
          <w:rFonts w:ascii="Verdana" w:hAnsi="Verdana"/>
          <w:sz w:val="24"/>
          <w:szCs w:val="24"/>
        </w:rPr>
        <w:t xml:space="preserve">o Calendário após </w:t>
      </w:r>
      <w:r w:rsidR="00235D0C">
        <w:rPr>
          <w:rFonts w:ascii="Verdana" w:hAnsi="Verdana"/>
          <w:sz w:val="24"/>
          <w:szCs w:val="24"/>
        </w:rPr>
        <w:t xml:space="preserve">a retomada integral do Programa </w:t>
      </w:r>
      <w:r w:rsidRPr="003877B0">
        <w:rPr>
          <w:rFonts w:ascii="Verdana" w:hAnsi="Verdana"/>
          <w:sz w:val="24"/>
          <w:szCs w:val="24"/>
        </w:rPr>
        <w:t>Ruas Abertas</w:t>
      </w:r>
      <w:proofErr w:type="gramEnd"/>
      <w:r w:rsidRPr="003877B0">
        <w:rPr>
          <w:rFonts w:ascii="Verdana" w:hAnsi="Verdana"/>
          <w:sz w:val="24"/>
          <w:szCs w:val="24"/>
        </w:rPr>
        <w:t>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Iniciando o último assunt</w:t>
      </w:r>
      <w:r w:rsidR="00235D0C">
        <w:rPr>
          <w:rFonts w:ascii="Verdana" w:hAnsi="Verdana"/>
          <w:sz w:val="24"/>
          <w:szCs w:val="24"/>
        </w:rPr>
        <w:t xml:space="preserve">o da pauta desta reunião, o Sr. </w:t>
      </w:r>
      <w:r w:rsidRPr="003877B0">
        <w:rPr>
          <w:rFonts w:ascii="Verdana" w:hAnsi="Verdana"/>
          <w:sz w:val="24"/>
          <w:szCs w:val="24"/>
        </w:rPr>
        <w:t>Fábio Rodrigo Brandão rele</w:t>
      </w:r>
      <w:r w:rsidR="00235D0C">
        <w:rPr>
          <w:rFonts w:ascii="Verdana" w:hAnsi="Verdana"/>
          <w:sz w:val="24"/>
          <w:szCs w:val="24"/>
        </w:rPr>
        <w:t xml:space="preserve">mbrou sobre três processos </w:t>
      </w:r>
      <w:proofErr w:type="spellStart"/>
      <w:proofErr w:type="gramStart"/>
      <w:r w:rsidR="00235D0C">
        <w:rPr>
          <w:rFonts w:ascii="Verdana" w:hAnsi="Verdana"/>
          <w:sz w:val="24"/>
          <w:szCs w:val="24"/>
        </w:rPr>
        <w:t>SEIs</w:t>
      </w:r>
      <w:proofErr w:type="spellEnd"/>
      <w:proofErr w:type="gramEnd"/>
      <w:r w:rsidR="00235D0C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>existentes e que estavam pen</w:t>
      </w:r>
      <w:r w:rsidR="00235D0C">
        <w:rPr>
          <w:rFonts w:ascii="Verdana" w:hAnsi="Verdana"/>
          <w:sz w:val="24"/>
          <w:szCs w:val="24"/>
        </w:rPr>
        <w:t xml:space="preserve">dentes de uma deliberação deste comitê. Para </w:t>
      </w:r>
      <w:proofErr w:type="gramStart"/>
      <w:r w:rsidRPr="003877B0">
        <w:rPr>
          <w:rFonts w:ascii="Verdana" w:hAnsi="Verdana"/>
          <w:sz w:val="24"/>
          <w:szCs w:val="24"/>
        </w:rPr>
        <w:t>agilizar</w:t>
      </w:r>
      <w:proofErr w:type="gramEnd"/>
      <w:r w:rsidRPr="003877B0">
        <w:rPr>
          <w:rFonts w:ascii="Verdana" w:hAnsi="Verdana"/>
          <w:sz w:val="24"/>
          <w:szCs w:val="24"/>
        </w:rPr>
        <w:t xml:space="preserve"> o trabalho</w:t>
      </w:r>
      <w:r w:rsidR="00235D0C">
        <w:rPr>
          <w:rFonts w:ascii="Verdana" w:hAnsi="Verdana"/>
          <w:sz w:val="24"/>
          <w:szCs w:val="24"/>
        </w:rPr>
        <w:t xml:space="preserve"> do Comitê, o Sr. Fábio Rodrigo </w:t>
      </w:r>
      <w:r w:rsidRPr="003877B0">
        <w:rPr>
          <w:rFonts w:ascii="Verdana" w:hAnsi="Verdana"/>
          <w:sz w:val="24"/>
          <w:szCs w:val="24"/>
        </w:rPr>
        <w:t>Brandão redigiu uma minuta de resposta para dois processos mencionados no início de</w:t>
      </w:r>
      <w:r w:rsidR="00235D0C">
        <w:rPr>
          <w:rFonts w:ascii="Verdana" w:hAnsi="Verdana"/>
          <w:sz w:val="24"/>
          <w:szCs w:val="24"/>
        </w:rPr>
        <w:t xml:space="preserve">ste parágrafo, sendo o primeiro </w:t>
      </w:r>
      <w:r w:rsidRPr="003877B0">
        <w:rPr>
          <w:rFonts w:ascii="Verdana" w:hAnsi="Verdana"/>
          <w:sz w:val="24"/>
          <w:szCs w:val="24"/>
        </w:rPr>
        <w:t>processo, se trata da impla</w:t>
      </w:r>
      <w:r w:rsidR="00235D0C">
        <w:rPr>
          <w:rFonts w:ascii="Verdana" w:hAnsi="Verdana"/>
          <w:sz w:val="24"/>
          <w:szCs w:val="24"/>
        </w:rPr>
        <w:t xml:space="preserve">ntação de uma Rua Aberta na Rua </w:t>
      </w:r>
      <w:r w:rsidRPr="003877B0">
        <w:rPr>
          <w:rFonts w:ascii="Verdana" w:hAnsi="Verdana"/>
          <w:sz w:val="24"/>
          <w:szCs w:val="24"/>
        </w:rPr>
        <w:t>Santo Antônio de Lisboa. O Sr. Fábio Rodrigo B</w:t>
      </w:r>
      <w:r w:rsidR="00235D0C">
        <w:rPr>
          <w:rFonts w:ascii="Verdana" w:hAnsi="Verdana"/>
          <w:sz w:val="24"/>
          <w:szCs w:val="24"/>
        </w:rPr>
        <w:t xml:space="preserve">randão realizou a </w:t>
      </w:r>
      <w:r w:rsidRPr="003877B0">
        <w:rPr>
          <w:rFonts w:ascii="Verdana" w:hAnsi="Verdana"/>
          <w:sz w:val="24"/>
          <w:szCs w:val="24"/>
        </w:rPr>
        <w:t xml:space="preserve">leitura da minuta, sendo a </w:t>
      </w:r>
      <w:r w:rsidR="00235D0C">
        <w:rPr>
          <w:rFonts w:ascii="Verdana" w:hAnsi="Verdana"/>
          <w:sz w:val="24"/>
          <w:szCs w:val="24"/>
        </w:rPr>
        <w:t xml:space="preserve">mesma aprovada de forma unânime </w:t>
      </w:r>
      <w:r w:rsidRPr="003877B0">
        <w:rPr>
          <w:rFonts w:ascii="Verdana" w:hAnsi="Verdana"/>
          <w:sz w:val="24"/>
          <w:szCs w:val="24"/>
        </w:rPr>
        <w:t>e pronta para ser anexada ao processo.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 xml:space="preserve">O segundo processo </w:t>
      </w:r>
      <w:r w:rsidR="00235D0C">
        <w:rPr>
          <w:rFonts w:ascii="Verdana" w:hAnsi="Verdana"/>
          <w:sz w:val="24"/>
          <w:szCs w:val="24"/>
        </w:rPr>
        <w:t xml:space="preserve">trata da implantação de uma Rua </w:t>
      </w:r>
      <w:r w:rsidRPr="003877B0">
        <w:rPr>
          <w:rFonts w:ascii="Verdana" w:hAnsi="Verdana"/>
          <w:sz w:val="24"/>
          <w:szCs w:val="24"/>
        </w:rPr>
        <w:t xml:space="preserve">Aberta na Rua Alagoas. O Sr. </w:t>
      </w:r>
      <w:r w:rsidR="00235D0C">
        <w:rPr>
          <w:rFonts w:ascii="Verdana" w:hAnsi="Verdana"/>
          <w:sz w:val="24"/>
          <w:szCs w:val="24"/>
        </w:rPr>
        <w:t xml:space="preserve">Fábio Rodrigo Brandão, realizou </w:t>
      </w:r>
      <w:r w:rsidRPr="003877B0">
        <w:rPr>
          <w:rFonts w:ascii="Verdana" w:hAnsi="Verdana"/>
          <w:sz w:val="24"/>
          <w:szCs w:val="24"/>
        </w:rPr>
        <w:t>a leitura da minuta e explic</w:t>
      </w:r>
      <w:r w:rsidR="00235D0C">
        <w:rPr>
          <w:rFonts w:ascii="Verdana" w:hAnsi="Verdana"/>
          <w:sz w:val="24"/>
          <w:szCs w:val="24"/>
        </w:rPr>
        <w:t xml:space="preserve">ou que a base do documento foi </w:t>
      </w:r>
      <w:r w:rsidRPr="003877B0">
        <w:rPr>
          <w:rFonts w:ascii="Verdana" w:hAnsi="Verdana"/>
          <w:sz w:val="24"/>
          <w:szCs w:val="24"/>
        </w:rPr>
        <w:t>a mesma do processo anter</w:t>
      </w:r>
      <w:r w:rsidR="00235D0C">
        <w:rPr>
          <w:rFonts w:ascii="Verdana" w:hAnsi="Verdana"/>
          <w:sz w:val="24"/>
          <w:szCs w:val="24"/>
        </w:rPr>
        <w:t xml:space="preserve">ior, com uma única diferença em </w:t>
      </w:r>
      <w:r w:rsidRPr="003877B0">
        <w:rPr>
          <w:rFonts w:ascii="Verdana" w:hAnsi="Verdana"/>
          <w:sz w:val="24"/>
          <w:szCs w:val="24"/>
        </w:rPr>
        <w:t xml:space="preserve">relação </w:t>
      </w:r>
      <w:proofErr w:type="gramStart"/>
      <w:r w:rsidRPr="003877B0">
        <w:rPr>
          <w:rFonts w:ascii="Verdana" w:hAnsi="Verdana"/>
          <w:sz w:val="24"/>
          <w:szCs w:val="24"/>
        </w:rPr>
        <w:t>a</w:t>
      </w:r>
      <w:proofErr w:type="gramEnd"/>
      <w:r w:rsidRPr="003877B0">
        <w:rPr>
          <w:rFonts w:ascii="Verdana" w:hAnsi="Verdana"/>
          <w:sz w:val="24"/>
          <w:szCs w:val="24"/>
        </w:rPr>
        <w:t xml:space="preserve"> rua indicada para s</w:t>
      </w:r>
      <w:r w:rsidR="00235D0C">
        <w:rPr>
          <w:rFonts w:ascii="Verdana" w:hAnsi="Verdana"/>
          <w:sz w:val="24"/>
          <w:szCs w:val="24"/>
        </w:rPr>
        <w:t xml:space="preserve">e tornar parte do Programa Ruas </w:t>
      </w:r>
      <w:r w:rsidRPr="003877B0">
        <w:rPr>
          <w:rFonts w:ascii="Verdana" w:hAnsi="Verdana"/>
          <w:sz w:val="24"/>
          <w:szCs w:val="24"/>
        </w:rPr>
        <w:t>Abertas se localizar em uma Zona Especial de Preservação</w:t>
      </w:r>
      <w:r w:rsidR="00235D0C">
        <w:rPr>
          <w:rFonts w:ascii="Verdana" w:hAnsi="Verdana"/>
          <w:sz w:val="24"/>
          <w:szCs w:val="24"/>
        </w:rPr>
        <w:t xml:space="preserve"> </w:t>
      </w:r>
      <w:r w:rsidRPr="003877B0">
        <w:rPr>
          <w:rFonts w:ascii="Verdana" w:hAnsi="Verdana"/>
          <w:sz w:val="24"/>
          <w:szCs w:val="24"/>
        </w:rPr>
        <w:t xml:space="preserve">Cultural. A Sra. Juliana Brandão, solicitou </w:t>
      </w:r>
      <w:proofErr w:type="spellStart"/>
      <w:r w:rsidRPr="003877B0">
        <w:rPr>
          <w:rFonts w:ascii="Verdana" w:hAnsi="Verdana"/>
          <w:sz w:val="24"/>
          <w:szCs w:val="24"/>
        </w:rPr>
        <w:t>inclui</w:t>
      </w:r>
      <w:r w:rsidR="0034465F">
        <w:rPr>
          <w:rFonts w:ascii="Verdana" w:hAnsi="Verdana"/>
          <w:sz w:val="24"/>
          <w:szCs w:val="24"/>
        </w:rPr>
        <w:t>ss</w:t>
      </w:r>
      <w:r w:rsidR="00235D0C">
        <w:rPr>
          <w:rFonts w:ascii="Verdana" w:hAnsi="Verdana"/>
          <w:sz w:val="24"/>
          <w:szCs w:val="24"/>
        </w:rPr>
        <w:t>e</w:t>
      </w:r>
      <w:proofErr w:type="spellEnd"/>
      <w:r w:rsidR="00235D0C">
        <w:rPr>
          <w:rFonts w:ascii="Verdana" w:hAnsi="Verdana"/>
          <w:sz w:val="24"/>
          <w:szCs w:val="24"/>
        </w:rPr>
        <w:t xml:space="preserve"> na minuta a </w:t>
      </w:r>
      <w:r w:rsidRPr="003877B0">
        <w:rPr>
          <w:rFonts w:ascii="Verdana" w:hAnsi="Verdana"/>
          <w:sz w:val="24"/>
          <w:szCs w:val="24"/>
        </w:rPr>
        <w:t>necessidade de consultar o Departamento de Patrimônio Histórico da Secretaria Municipal de C</w:t>
      </w:r>
      <w:r w:rsidR="00235D0C">
        <w:rPr>
          <w:rFonts w:ascii="Verdana" w:hAnsi="Verdana"/>
          <w:sz w:val="24"/>
          <w:szCs w:val="24"/>
        </w:rPr>
        <w:t xml:space="preserve">ultura, com o intuito de buscar </w:t>
      </w:r>
      <w:r w:rsidRPr="003877B0">
        <w:rPr>
          <w:rFonts w:ascii="Verdana" w:hAnsi="Verdana"/>
          <w:sz w:val="24"/>
          <w:szCs w:val="24"/>
        </w:rPr>
        <w:t>informações a respeito de possíveis restrições à implantação.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lastRenderedPageBreak/>
        <w:t>O Sr. Fábio Rodrigo Brandão acatou a orientação da Sra. Juliana e acrescentará a orienta</w:t>
      </w:r>
      <w:r w:rsidR="00235D0C">
        <w:rPr>
          <w:rFonts w:ascii="Verdana" w:hAnsi="Verdana"/>
          <w:sz w:val="24"/>
          <w:szCs w:val="24"/>
        </w:rPr>
        <w:t xml:space="preserve">ção ao ofício. Também completou </w:t>
      </w:r>
      <w:r w:rsidRPr="003877B0">
        <w:rPr>
          <w:rFonts w:ascii="Verdana" w:hAnsi="Verdana"/>
          <w:sz w:val="24"/>
          <w:szCs w:val="24"/>
        </w:rPr>
        <w:t>que a tramitação será para as S</w:t>
      </w:r>
      <w:r w:rsidR="00235D0C">
        <w:rPr>
          <w:rFonts w:ascii="Verdana" w:hAnsi="Verdana"/>
          <w:sz w:val="24"/>
          <w:szCs w:val="24"/>
        </w:rPr>
        <w:t xml:space="preserve">ubprefeituras, no quais possuem </w:t>
      </w:r>
      <w:proofErr w:type="gramStart"/>
      <w:r w:rsidRPr="003877B0">
        <w:rPr>
          <w:rFonts w:ascii="Verdana" w:hAnsi="Verdana"/>
          <w:sz w:val="24"/>
          <w:szCs w:val="24"/>
        </w:rPr>
        <w:t>autonomia segundo o decret</w:t>
      </w:r>
      <w:r w:rsidR="0034465F">
        <w:rPr>
          <w:rFonts w:ascii="Verdana" w:hAnsi="Verdana"/>
          <w:sz w:val="24"/>
          <w:szCs w:val="24"/>
        </w:rPr>
        <w:t xml:space="preserve">o que instituiu o Programa Ruas </w:t>
      </w:r>
      <w:r w:rsidRPr="003877B0">
        <w:rPr>
          <w:rFonts w:ascii="Verdana" w:hAnsi="Verdana"/>
          <w:sz w:val="24"/>
          <w:szCs w:val="24"/>
        </w:rPr>
        <w:t>Abertas, a fim de definir as ruas que integrarão o programa</w:t>
      </w:r>
      <w:proofErr w:type="gramEnd"/>
      <w:r w:rsidRPr="003877B0">
        <w:rPr>
          <w:rFonts w:ascii="Verdana" w:hAnsi="Verdana"/>
          <w:sz w:val="24"/>
          <w:szCs w:val="24"/>
        </w:rPr>
        <w:t>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No entanto, orientará as mesmas que CET e sociedade civil deverão ser consultadas a respeit</w:t>
      </w:r>
      <w:r w:rsidR="00235D0C">
        <w:rPr>
          <w:rFonts w:ascii="Verdana" w:hAnsi="Verdana"/>
          <w:sz w:val="24"/>
          <w:szCs w:val="24"/>
        </w:rPr>
        <w:t xml:space="preserve">o da viabilidade e interesse em </w:t>
      </w:r>
      <w:r w:rsidRPr="003877B0">
        <w:rPr>
          <w:rFonts w:ascii="Verdana" w:hAnsi="Verdana"/>
          <w:sz w:val="24"/>
          <w:szCs w:val="24"/>
        </w:rPr>
        <w:t xml:space="preserve">implantar esta nova Rua Aberta. A </w:t>
      </w:r>
      <w:r w:rsidR="00235D0C">
        <w:rPr>
          <w:rFonts w:ascii="Verdana" w:hAnsi="Verdana"/>
          <w:sz w:val="24"/>
          <w:szCs w:val="24"/>
        </w:rPr>
        <w:t xml:space="preserve">Sra. Christiane Telles Siqueira </w:t>
      </w:r>
      <w:r w:rsidRPr="003877B0">
        <w:rPr>
          <w:rFonts w:ascii="Verdana" w:hAnsi="Verdana"/>
          <w:sz w:val="24"/>
          <w:szCs w:val="24"/>
        </w:rPr>
        <w:t>orientou que estes proc</w:t>
      </w:r>
      <w:r w:rsidR="00235D0C">
        <w:rPr>
          <w:rFonts w:ascii="Verdana" w:hAnsi="Verdana"/>
          <w:sz w:val="24"/>
          <w:szCs w:val="24"/>
        </w:rPr>
        <w:t xml:space="preserve">essos poderiam ser encaminhados </w:t>
      </w:r>
      <w:r w:rsidRPr="003877B0">
        <w:rPr>
          <w:rFonts w:ascii="Verdana" w:hAnsi="Verdana"/>
          <w:sz w:val="24"/>
          <w:szCs w:val="24"/>
        </w:rPr>
        <w:t>diretamente para as Subprefeitur</w:t>
      </w:r>
      <w:r w:rsidR="00235D0C">
        <w:rPr>
          <w:rFonts w:ascii="Verdana" w:hAnsi="Verdana"/>
          <w:sz w:val="24"/>
          <w:szCs w:val="24"/>
        </w:rPr>
        <w:t xml:space="preserve">as específicas, sendo elas Vila </w:t>
      </w:r>
      <w:r w:rsidRPr="003877B0">
        <w:rPr>
          <w:rFonts w:ascii="Verdana" w:hAnsi="Verdana"/>
          <w:sz w:val="24"/>
          <w:szCs w:val="24"/>
        </w:rPr>
        <w:t>Maria-Vila Guilherme e Sé.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877B0">
        <w:rPr>
          <w:rFonts w:ascii="Verdana" w:hAnsi="Verdana"/>
          <w:sz w:val="24"/>
          <w:szCs w:val="24"/>
        </w:rPr>
        <w:t>O terceiro processo SE</w:t>
      </w:r>
      <w:r w:rsidR="00235D0C">
        <w:rPr>
          <w:rFonts w:ascii="Verdana" w:hAnsi="Verdana"/>
          <w:sz w:val="24"/>
          <w:szCs w:val="24"/>
        </w:rPr>
        <w:t>I</w:t>
      </w:r>
      <w:proofErr w:type="gramEnd"/>
      <w:r w:rsidR="00235D0C">
        <w:rPr>
          <w:rFonts w:ascii="Verdana" w:hAnsi="Verdana"/>
          <w:sz w:val="24"/>
          <w:szCs w:val="24"/>
        </w:rPr>
        <w:t xml:space="preserve"> trata de um encaminhamento da </w:t>
      </w:r>
      <w:r w:rsidRPr="003877B0">
        <w:rPr>
          <w:rFonts w:ascii="Verdana" w:hAnsi="Verdana"/>
          <w:sz w:val="24"/>
          <w:szCs w:val="24"/>
        </w:rPr>
        <w:t>Vereadora Janaina Lima, apoi</w:t>
      </w:r>
      <w:r w:rsidR="00235D0C">
        <w:rPr>
          <w:rFonts w:ascii="Verdana" w:hAnsi="Verdana"/>
          <w:sz w:val="24"/>
          <w:szCs w:val="24"/>
        </w:rPr>
        <w:t xml:space="preserve">ada por manifestações de alguns </w:t>
      </w:r>
      <w:r w:rsidRPr="003877B0">
        <w:rPr>
          <w:rFonts w:ascii="Verdana" w:hAnsi="Verdana"/>
          <w:sz w:val="24"/>
          <w:szCs w:val="24"/>
        </w:rPr>
        <w:t>munícipes, solicitando a expan</w:t>
      </w:r>
      <w:r w:rsidR="00235D0C">
        <w:rPr>
          <w:rFonts w:ascii="Verdana" w:hAnsi="Verdana"/>
          <w:sz w:val="24"/>
          <w:szCs w:val="24"/>
        </w:rPr>
        <w:t xml:space="preserve">são do horário de funcionamento </w:t>
      </w:r>
      <w:r w:rsidRPr="003877B0">
        <w:rPr>
          <w:rFonts w:ascii="Verdana" w:hAnsi="Verdana"/>
          <w:sz w:val="24"/>
          <w:szCs w:val="24"/>
        </w:rPr>
        <w:t>do programa Rua Aberta na Avenida Paulista. O Sr. Fábio Rodrigo Brandão propôs o encaminhamento do processo à Subprefeitura da Sé para análise, além de outros órgãos competentes.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Informou que vai redigir um d</w:t>
      </w:r>
      <w:r w:rsidR="00235D0C">
        <w:rPr>
          <w:rFonts w:ascii="Verdana" w:hAnsi="Verdana"/>
          <w:sz w:val="24"/>
          <w:szCs w:val="24"/>
        </w:rPr>
        <w:t xml:space="preserve">ocumento neste sentido e enviar </w:t>
      </w:r>
      <w:r w:rsidRPr="003877B0">
        <w:rPr>
          <w:rFonts w:ascii="Verdana" w:hAnsi="Verdana"/>
          <w:sz w:val="24"/>
          <w:szCs w:val="24"/>
        </w:rPr>
        <w:t>aos membros do comitê para análise e aprovação.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Finalizando a reunião, o Sr. Fábio Rodrigo Brandão informou que a Ata desta reunião se</w:t>
      </w:r>
      <w:r w:rsidR="00235D0C">
        <w:rPr>
          <w:rFonts w:ascii="Verdana" w:hAnsi="Verdana"/>
          <w:sz w:val="24"/>
          <w:szCs w:val="24"/>
        </w:rPr>
        <w:t xml:space="preserve">rá disponibilizada via SEI para </w:t>
      </w:r>
      <w:r w:rsidRPr="003877B0">
        <w:rPr>
          <w:rFonts w:ascii="Verdana" w:hAnsi="Verdana"/>
          <w:sz w:val="24"/>
          <w:szCs w:val="24"/>
        </w:rPr>
        <w:t xml:space="preserve">assinatura de todos os presentes, bem como os demais encaminhamentos tratados nesta reunião. Também deixou </w:t>
      </w:r>
      <w:r w:rsidR="00235D0C">
        <w:rPr>
          <w:rFonts w:ascii="Verdana" w:hAnsi="Verdana"/>
          <w:sz w:val="24"/>
          <w:szCs w:val="24"/>
        </w:rPr>
        <w:t xml:space="preserve">em aberto </w:t>
      </w:r>
      <w:r w:rsidRPr="003877B0">
        <w:rPr>
          <w:rFonts w:ascii="Verdana" w:hAnsi="Verdana"/>
          <w:sz w:val="24"/>
          <w:szCs w:val="24"/>
        </w:rPr>
        <w:t>a possibilidade de uma nova</w:t>
      </w:r>
      <w:r w:rsidR="00235D0C">
        <w:rPr>
          <w:rFonts w:ascii="Verdana" w:hAnsi="Verdana"/>
          <w:sz w:val="24"/>
          <w:szCs w:val="24"/>
        </w:rPr>
        <w:t xml:space="preserve"> reunião este ano e encerrou se </w:t>
      </w:r>
      <w:r w:rsidRPr="003877B0">
        <w:rPr>
          <w:rFonts w:ascii="Verdana" w:hAnsi="Verdana"/>
          <w:sz w:val="24"/>
          <w:szCs w:val="24"/>
        </w:rPr>
        <w:t xml:space="preserve">despedindo de todos os membros do Comitê </w:t>
      </w:r>
      <w:proofErr w:type="gramStart"/>
      <w:r w:rsidRPr="003877B0">
        <w:rPr>
          <w:rFonts w:ascii="Verdana" w:hAnsi="Verdana"/>
          <w:sz w:val="24"/>
          <w:szCs w:val="24"/>
        </w:rPr>
        <w:t>Inter</w:t>
      </w:r>
      <w:r w:rsidR="00235D0C">
        <w:rPr>
          <w:rFonts w:ascii="Verdana" w:hAnsi="Verdana"/>
          <w:sz w:val="24"/>
          <w:szCs w:val="24"/>
        </w:rPr>
        <w:t xml:space="preserve"> setorial</w:t>
      </w:r>
      <w:proofErr w:type="gramEnd"/>
      <w:r w:rsidR="00235D0C">
        <w:rPr>
          <w:rFonts w:ascii="Verdana" w:hAnsi="Verdana"/>
          <w:sz w:val="24"/>
          <w:szCs w:val="24"/>
        </w:rPr>
        <w:t xml:space="preserve"> das </w:t>
      </w:r>
      <w:r w:rsidRPr="003877B0">
        <w:rPr>
          <w:rFonts w:ascii="Verdana" w:hAnsi="Verdana"/>
          <w:sz w:val="24"/>
          <w:szCs w:val="24"/>
        </w:rPr>
        <w:t>Ruas Abertas presentes.</w:t>
      </w:r>
    </w:p>
    <w:p w:rsidR="003877B0" w:rsidRP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Próximos encaminhamentos:</w:t>
      </w:r>
    </w:p>
    <w:p w:rsidR="00235D0C" w:rsidRPr="00235D0C" w:rsidRDefault="003877B0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3877B0">
        <w:rPr>
          <w:rFonts w:ascii="Verdana" w:hAnsi="Verdana"/>
          <w:sz w:val="24"/>
          <w:szCs w:val="24"/>
        </w:rPr>
        <w:t>- A Secretaria Municip</w:t>
      </w:r>
      <w:r w:rsidR="00235D0C">
        <w:rPr>
          <w:rFonts w:ascii="Verdana" w:hAnsi="Verdana"/>
          <w:sz w:val="24"/>
          <w:szCs w:val="24"/>
        </w:rPr>
        <w:t xml:space="preserve">al de Cultura, por meio da Sra. </w:t>
      </w:r>
      <w:r w:rsidRPr="003877B0">
        <w:rPr>
          <w:rFonts w:ascii="Verdana" w:hAnsi="Verdana"/>
          <w:sz w:val="24"/>
          <w:szCs w:val="24"/>
        </w:rPr>
        <w:t>Juliana Brandão, irá indicar entidades da sociedade civil re</w:t>
      </w:r>
      <w:r w:rsidR="00235D0C">
        <w:rPr>
          <w:rFonts w:ascii="Verdana" w:hAnsi="Verdana"/>
          <w:sz w:val="24"/>
          <w:szCs w:val="24"/>
        </w:rPr>
        <w:t>l</w:t>
      </w:r>
      <w:r w:rsidR="00235D0C" w:rsidRPr="00235D0C">
        <w:rPr>
          <w:rFonts w:ascii="Verdana" w:hAnsi="Verdana"/>
          <w:sz w:val="24"/>
          <w:szCs w:val="24"/>
        </w:rPr>
        <w:t>acionadas a atividades cu</w:t>
      </w:r>
      <w:r w:rsidR="00235D0C">
        <w:rPr>
          <w:rFonts w:ascii="Verdana" w:hAnsi="Verdana"/>
          <w:sz w:val="24"/>
          <w:szCs w:val="24"/>
        </w:rPr>
        <w:t xml:space="preserve">lturais para compor o Comitê de </w:t>
      </w:r>
      <w:r w:rsidR="00235D0C" w:rsidRPr="00235D0C">
        <w:rPr>
          <w:rFonts w:ascii="Verdana" w:hAnsi="Verdana"/>
          <w:sz w:val="24"/>
          <w:szCs w:val="24"/>
        </w:rPr>
        <w:t>Acompanhamento e Fortalecimento do Programa Ruas Abertas;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- Unificar ofícios para serem destinados à Secretaria Municipal das Subprefeituras propondo a criação ou atualização dos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Conselhos Gestores Locais das Subprefeituras;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 xml:space="preserve">- Dar encaminhamento aos processos </w:t>
      </w:r>
      <w:proofErr w:type="spellStart"/>
      <w:r w:rsidRPr="00235D0C">
        <w:rPr>
          <w:rFonts w:ascii="Verdana" w:hAnsi="Verdana"/>
          <w:sz w:val="24"/>
          <w:szCs w:val="24"/>
        </w:rPr>
        <w:t>SEI’s</w:t>
      </w:r>
      <w:proofErr w:type="spellEnd"/>
      <w:r w:rsidRPr="00235D0C">
        <w:rPr>
          <w:rFonts w:ascii="Verdana" w:hAnsi="Verdana"/>
          <w:sz w:val="24"/>
          <w:szCs w:val="24"/>
        </w:rPr>
        <w:t xml:space="preserve"> pendentes.</w:t>
      </w:r>
    </w:p>
    <w:p w:rsidR="003877B0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 xml:space="preserve">Comitê </w:t>
      </w:r>
      <w:proofErr w:type="gramStart"/>
      <w:r w:rsidRPr="00235D0C">
        <w:rPr>
          <w:rFonts w:ascii="Verdana" w:hAnsi="Verdana"/>
          <w:sz w:val="24"/>
          <w:szCs w:val="24"/>
        </w:rPr>
        <w:t>Inter</w:t>
      </w:r>
      <w:r>
        <w:rPr>
          <w:rFonts w:ascii="Verdana" w:hAnsi="Verdana"/>
          <w:sz w:val="24"/>
          <w:szCs w:val="24"/>
        </w:rPr>
        <w:t xml:space="preserve"> </w:t>
      </w:r>
      <w:r w:rsidRPr="00235D0C">
        <w:rPr>
          <w:rFonts w:ascii="Verdana" w:hAnsi="Verdana"/>
          <w:sz w:val="24"/>
          <w:szCs w:val="24"/>
        </w:rPr>
        <w:t>setorial</w:t>
      </w:r>
      <w:proofErr w:type="gramEnd"/>
      <w:r w:rsidRPr="00235D0C">
        <w:rPr>
          <w:rFonts w:ascii="Verdana" w:hAnsi="Verdana"/>
          <w:sz w:val="24"/>
          <w:szCs w:val="24"/>
        </w:rPr>
        <w:t xml:space="preserve"> de Ruas Abertas</w:t>
      </w:r>
    </w:p>
    <w:p w:rsid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5D0C" w:rsidRPr="009A6E3C" w:rsidRDefault="00235D0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LICITAÇÕES</w:t>
      </w:r>
      <w:proofErr w:type="gramStart"/>
      <w:r w:rsidRPr="009A6E3C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9A6E3C">
        <w:rPr>
          <w:rFonts w:ascii="Verdana" w:hAnsi="Verdana"/>
          <w:b/>
          <w:sz w:val="24"/>
          <w:szCs w:val="24"/>
        </w:rPr>
        <w:t>PAG. 67</w:t>
      </w:r>
    </w:p>
    <w:p w:rsidR="00235D0C" w:rsidRPr="009A6E3C" w:rsidRDefault="00235D0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5D0C" w:rsidRPr="009A6E3C" w:rsidRDefault="009A6E3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 xml:space="preserve">DESENVOLVIMENTO </w:t>
      </w:r>
      <w:r w:rsidR="00235D0C" w:rsidRPr="009A6E3C">
        <w:rPr>
          <w:rFonts w:ascii="Verdana" w:hAnsi="Verdana"/>
          <w:b/>
          <w:sz w:val="24"/>
          <w:szCs w:val="24"/>
        </w:rPr>
        <w:t>ECONÔMICO, TRABALHO</w:t>
      </w:r>
      <w:r w:rsidRPr="009A6E3C">
        <w:rPr>
          <w:rFonts w:ascii="Verdana" w:hAnsi="Verdana"/>
          <w:b/>
          <w:sz w:val="24"/>
          <w:szCs w:val="24"/>
        </w:rPr>
        <w:t xml:space="preserve"> E </w:t>
      </w:r>
      <w:proofErr w:type="gramStart"/>
      <w:r w:rsidR="00235D0C" w:rsidRPr="009A6E3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A6E3C" w:rsidRPr="009A6E3C" w:rsidRDefault="009A6E3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GABINETE DA SECRETÁRIA</w:t>
      </w:r>
    </w:p>
    <w:p w:rsidR="009A6E3C" w:rsidRDefault="009A6E3C" w:rsidP="00235D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5D0C" w:rsidRPr="009A6E3C" w:rsidRDefault="00235D0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DESPACHO DO CHEFE DE GABINETE</w:t>
      </w:r>
    </w:p>
    <w:p w:rsidR="009A6E3C" w:rsidRDefault="009A6E3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5D0C" w:rsidRPr="009A6E3C" w:rsidRDefault="00235D0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6064.2021/0000088-0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I. No exercício da compet</w:t>
      </w:r>
      <w:r w:rsidR="009A6E3C">
        <w:rPr>
          <w:rFonts w:ascii="Verdana" w:hAnsi="Verdana"/>
          <w:sz w:val="24"/>
          <w:szCs w:val="24"/>
        </w:rPr>
        <w:t xml:space="preserve">ência que me foi atribuída pela </w:t>
      </w:r>
      <w:r w:rsidRPr="00235D0C">
        <w:rPr>
          <w:rFonts w:ascii="Verdana" w:hAnsi="Verdana"/>
          <w:sz w:val="24"/>
          <w:szCs w:val="24"/>
        </w:rPr>
        <w:t>Portaria nº 38/2013/SDTE,</w:t>
      </w:r>
      <w:r w:rsidR="009A6E3C">
        <w:rPr>
          <w:rFonts w:ascii="Verdana" w:hAnsi="Verdana"/>
          <w:sz w:val="24"/>
          <w:szCs w:val="24"/>
        </w:rPr>
        <w:t xml:space="preserve"> à vista dos elementos contidos </w:t>
      </w:r>
      <w:r w:rsidRPr="00235D0C">
        <w:rPr>
          <w:rFonts w:ascii="Verdana" w:hAnsi="Verdana"/>
          <w:sz w:val="24"/>
          <w:szCs w:val="24"/>
        </w:rPr>
        <w:t>no presente, nos termos do artigo 25, inciso I da Lei Fede</w:t>
      </w:r>
      <w:r w:rsidR="009A6E3C">
        <w:rPr>
          <w:rFonts w:ascii="Verdana" w:hAnsi="Verdana"/>
          <w:sz w:val="24"/>
          <w:szCs w:val="24"/>
        </w:rPr>
        <w:t xml:space="preserve">ral </w:t>
      </w:r>
      <w:r w:rsidRPr="00235D0C">
        <w:rPr>
          <w:rFonts w:ascii="Verdana" w:hAnsi="Verdana"/>
          <w:sz w:val="24"/>
          <w:szCs w:val="24"/>
        </w:rPr>
        <w:t xml:space="preserve">8.666/93 e alterações c/c </w:t>
      </w:r>
      <w:r w:rsidRPr="00235D0C">
        <w:rPr>
          <w:rFonts w:ascii="Verdana" w:hAnsi="Verdana"/>
          <w:sz w:val="24"/>
          <w:szCs w:val="24"/>
        </w:rPr>
        <w:lastRenderedPageBreak/>
        <w:t xml:space="preserve">Lei Municipal 13.278/02 regulamentada pelo Decreto 44.279/03 e suas alterações, </w:t>
      </w:r>
      <w:r w:rsidRPr="009A6E3C">
        <w:rPr>
          <w:rFonts w:ascii="Verdana" w:hAnsi="Verdana"/>
          <w:b/>
          <w:sz w:val="24"/>
          <w:szCs w:val="24"/>
        </w:rPr>
        <w:t>AUTORIZO</w:t>
      </w:r>
      <w:r w:rsidR="009A6E3C">
        <w:rPr>
          <w:rFonts w:ascii="Verdana" w:hAnsi="Verdana"/>
          <w:sz w:val="24"/>
          <w:szCs w:val="24"/>
        </w:rPr>
        <w:t xml:space="preserve">, </w:t>
      </w:r>
      <w:r w:rsidRPr="00235D0C">
        <w:rPr>
          <w:rFonts w:ascii="Verdana" w:hAnsi="Verdana"/>
          <w:sz w:val="24"/>
          <w:szCs w:val="24"/>
        </w:rPr>
        <w:t xml:space="preserve">observadas as formalidades legais e cautelas de estilo, a contratação por inexigibilidade da </w:t>
      </w:r>
      <w:r w:rsidRPr="009A6E3C">
        <w:rPr>
          <w:rFonts w:ascii="Verdana" w:hAnsi="Verdana"/>
          <w:b/>
          <w:sz w:val="24"/>
          <w:szCs w:val="24"/>
        </w:rPr>
        <w:t>Empresa NP CAPACITAÇÃO</w:t>
      </w:r>
      <w:r w:rsidR="009A6E3C">
        <w:rPr>
          <w:rFonts w:ascii="Verdana" w:hAnsi="Verdana"/>
          <w:sz w:val="24"/>
          <w:szCs w:val="24"/>
        </w:rPr>
        <w:t xml:space="preserve"> </w:t>
      </w:r>
      <w:r w:rsidRPr="009A6E3C">
        <w:rPr>
          <w:rFonts w:ascii="Verdana" w:hAnsi="Verdana"/>
          <w:b/>
          <w:sz w:val="24"/>
          <w:szCs w:val="24"/>
        </w:rPr>
        <w:t>E SOLUÇÕES TECNOLÓGICAS LTDA</w:t>
      </w:r>
      <w:r w:rsidRPr="00235D0C">
        <w:rPr>
          <w:rFonts w:ascii="Verdana" w:hAnsi="Verdana"/>
          <w:sz w:val="24"/>
          <w:szCs w:val="24"/>
        </w:rPr>
        <w:t xml:space="preserve">, inscrita no CNPJ </w:t>
      </w:r>
      <w:proofErr w:type="gramStart"/>
      <w:r w:rsidRPr="00235D0C">
        <w:rPr>
          <w:rFonts w:ascii="Verdana" w:hAnsi="Verdana"/>
          <w:sz w:val="24"/>
          <w:szCs w:val="24"/>
        </w:rPr>
        <w:t>n07.</w:t>
      </w:r>
      <w:proofErr w:type="gramEnd"/>
      <w:r w:rsidRPr="00235D0C">
        <w:rPr>
          <w:rFonts w:ascii="Verdana" w:hAnsi="Verdana"/>
          <w:sz w:val="24"/>
          <w:szCs w:val="24"/>
        </w:rPr>
        <w:t xml:space="preserve">797.967/0001-95, visando a aquisição de 02 (duas) assinaturas eletrônicas anuais para </w:t>
      </w:r>
      <w:r w:rsidR="009A6E3C">
        <w:rPr>
          <w:rFonts w:ascii="Verdana" w:hAnsi="Verdana"/>
          <w:sz w:val="24"/>
          <w:szCs w:val="24"/>
        </w:rPr>
        <w:t xml:space="preserve">acesso a ferramenta de pesquisa </w:t>
      </w:r>
      <w:r w:rsidRPr="00235D0C">
        <w:rPr>
          <w:rFonts w:ascii="Verdana" w:hAnsi="Verdana"/>
          <w:sz w:val="24"/>
          <w:szCs w:val="24"/>
        </w:rPr>
        <w:t>e comparação de preços pratica</w:t>
      </w:r>
      <w:r w:rsidR="009A6E3C">
        <w:rPr>
          <w:rFonts w:ascii="Verdana" w:hAnsi="Verdana"/>
          <w:sz w:val="24"/>
          <w:szCs w:val="24"/>
        </w:rPr>
        <w:t xml:space="preserve">dos pela Administração Pública, </w:t>
      </w:r>
      <w:r w:rsidRPr="00235D0C">
        <w:rPr>
          <w:rFonts w:ascii="Verdana" w:hAnsi="Verdana"/>
          <w:sz w:val="24"/>
          <w:szCs w:val="24"/>
        </w:rPr>
        <w:t xml:space="preserve">pelo período de 12 (doze) </w:t>
      </w:r>
      <w:r w:rsidR="009A6E3C">
        <w:rPr>
          <w:rFonts w:ascii="Verdana" w:hAnsi="Verdana"/>
          <w:sz w:val="24"/>
          <w:szCs w:val="24"/>
        </w:rPr>
        <w:t xml:space="preserve">meses, no valor de R$ 17.600,00 </w:t>
      </w:r>
      <w:r w:rsidRPr="00235D0C">
        <w:rPr>
          <w:rFonts w:ascii="Verdana" w:hAnsi="Verdana"/>
          <w:sz w:val="24"/>
          <w:szCs w:val="24"/>
        </w:rPr>
        <w:t>(dezessete mil e seiscentos reais) para utilização d</w:t>
      </w:r>
      <w:r w:rsidR="009A6E3C">
        <w:rPr>
          <w:rFonts w:ascii="Verdana" w:hAnsi="Verdana"/>
          <w:sz w:val="24"/>
          <w:szCs w:val="24"/>
        </w:rPr>
        <w:t xml:space="preserve">a SMDET, </w:t>
      </w:r>
      <w:r w:rsidRPr="00235D0C">
        <w:rPr>
          <w:rFonts w:ascii="Verdana" w:hAnsi="Verdana"/>
          <w:sz w:val="24"/>
          <w:szCs w:val="24"/>
        </w:rPr>
        <w:t>conforme especificações técnicas contidas no termo de referência e proposta comercial</w:t>
      </w:r>
      <w:r w:rsidR="009A6E3C">
        <w:rPr>
          <w:rFonts w:ascii="Verdana" w:hAnsi="Verdana"/>
          <w:sz w:val="24"/>
          <w:szCs w:val="24"/>
        </w:rPr>
        <w:t xml:space="preserve"> encartados sob docs. 037947074 </w:t>
      </w:r>
      <w:r w:rsidRPr="00235D0C">
        <w:rPr>
          <w:rFonts w:ascii="Verdana" w:hAnsi="Verdana"/>
          <w:sz w:val="24"/>
          <w:szCs w:val="24"/>
        </w:rPr>
        <w:t>e 052661023.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II. Em consequência</w:t>
      </w:r>
      <w:r w:rsidR="009A6E3C">
        <w:rPr>
          <w:rFonts w:ascii="Verdana" w:hAnsi="Verdana"/>
          <w:sz w:val="24"/>
          <w:szCs w:val="24"/>
        </w:rPr>
        <w:t xml:space="preserve">, AUTORIZO a emissão de Nota de </w:t>
      </w:r>
      <w:r w:rsidRPr="00235D0C">
        <w:rPr>
          <w:rFonts w:ascii="Verdana" w:hAnsi="Verdana"/>
          <w:sz w:val="24"/>
          <w:szCs w:val="24"/>
        </w:rPr>
        <w:t>Empenho em favor da em</w:t>
      </w:r>
      <w:r w:rsidR="009A6E3C">
        <w:rPr>
          <w:rFonts w:ascii="Verdana" w:hAnsi="Verdana"/>
          <w:sz w:val="24"/>
          <w:szCs w:val="24"/>
        </w:rPr>
        <w:t xml:space="preserve">presa NP CAPACITAÇÃO E SOLUÇÕES </w:t>
      </w:r>
      <w:r w:rsidRPr="00235D0C">
        <w:rPr>
          <w:rFonts w:ascii="Verdana" w:hAnsi="Verdana"/>
          <w:sz w:val="24"/>
          <w:szCs w:val="24"/>
        </w:rPr>
        <w:t>TECNOLÓGICAS LTDA, inscr</w:t>
      </w:r>
      <w:r w:rsidR="009A6E3C">
        <w:rPr>
          <w:rFonts w:ascii="Verdana" w:hAnsi="Verdana"/>
          <w:sz w:val="24"/>
          <w:szCs w:val="24"/>
        </w:rPr>
        <w:t xml:space="preserve">ita no CNPJ nº 07.797.967/0001- </w:t>
      </w:r>
      <w:r w:rsidRPr="00235D0C">
        <w:rPr>
          <w:rFonts w:ascii="Verdana" w:hAnsi="Verdana"/>
          <w:sz w:val="24"/>
          <w:szCs w:val="24"/>
        </w:rPr>
        <w:t>95, no valor total de R$ 17.600</w:t>
      </w:r>
      <w:r w:rsidR="009A6E3C">
        <w:rPr>
          <w:rFonts w:ascii="Verdana" w:hAnsi="Verdana"/>
          <w:sz w:val="24"/>
          <w:szCs w:val="24"/>
        </w:rPr>
        <w:t xml:space="preserve">,00 (dezessete mil e seiscentos </w:t>
      </w:r>
      <w:r w:rsidRPr="00235D0C">
        <w:rPr>
          <w:rFonts w:ascii="Verdana" w:hAnsi="Verdana"/>
          <w:sz w:val="24"/>
          <w:szCs w:val="24"/>
        </w:rPr>
        <w:t>reais), onerando a dotação orç</w:t>
      </w:r>
      <w:r w:rsidR="009A6E3C">
        <w:rPr>
          <w:rFonts w:ascii="Verdana" w:hAnsi="Verdana"/>
          <w:sz w:val="24"/>
          <w:szCs w:val="24"/>
        </w:rPr>
        <w:t xml:space="preserve">amentária 30.10.11.122.3024.2.1 </w:t>
      </w:r>
      <w:r w:rsidRPr="00235D0C">
        <w:rPr>
          <w:rFonts w:ascii="Verdana" w:hAnsi="Verdana"/>
          <w:sz w:val="24"/>
          <w:szCs w:val="24"/>
        </w:rPr>
        <w:t>00.3.3.90.39.00.00, para cobertura da despesa.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III.</w:t>
      </w:r>
      <w:r w:rsidR="009A6E3C">
        <w:rPr>
          <w:rFonts w:ascii="Verdana" w:hAnsi="Verdana"/>
          <w:sz w:val="24"/>
          <w:szCs w:val="24"/>
        </w:rPr>
        <w:t xml:space="preserve"> O controle de execução será </w:t>
      </w:r>
      <w:proofErr w:type="gramStart"/>
      <w:r w:rsidR="009A6E3C">
        <w:rPr>
          <w:rFonts w:ascii="Verdana" w:hAnsi="Verdana"/>
          <w:sz w:val="24"/>
          <w:szCs w:val="24"/>
        </w:rPr>
        <w:t>exe</w:t>
      </w:r>
      <w:r w:rsidRPr="00235D0C">
        <w:rPr>
          <w:rFonts w:ascii="Verdana" w:hAnsi="Verdana"/>
          <w:sz w:val="24"/>
          <w:szCs w:val="24"/>
        </w:rPr>
        <w:t>rcid</w:t>
      </w:r>
      <w:r w:rsidR="009A6E3C">
        <w:rPr>
          <w:rFonts w:ascii="Verdana" w:hAnsi="Verdana"/>
          <w:sz w:val="24"/>
          <w:szCs w:val="24"/>
        </w:rPr>
        <w:t>a</w:t>
      </w:r>
      <w:proofErr w:type="gramEnd"/>
      <w:r w:rsidR="009A6E3C">
        <w:rPr>
          <w:rFonts w:ascii="Verdana" w:hAnsi="Verdana"/>
          <w:sz w:val="24"/>
          <w:szCs w:val="24"/>
        </w:rPr>
        <w:t xml:space="preserve"> pelo servidor </w:t>
      </w:r>
      <w:r w:rsidRPr="00235D0C">
        <w:rPr>
          <w:rFonts w:ascii="Verdana" w:hAnsi="Verdana"/>
          <w:sz w:val="24"/>
          <w:szCs w:val="24"/>
        </w:rPr>
        <w:t>Arhão Henrique Ramos da Silva</w:t>
      </w:r>
      <w:r w:rsidR="009A6E3C">
        <w:rPr>
          <w:rFonts w:ascii="Verdana" w:hAnsi="Verdana"/>
          <w:sz w:val="24"/>
          <w:szCs w:val="24"/>
        </w:rPr>
        <w:t xml:space="preserve">, RF 842.981.2, na qualidade de fiscal, </w:t>
      </w:r>
      <w:r w:rsidRPr="00235D0C">
        <w:rPr>
          <w:rFonts w:ascii="Verdana" w:hAnsi="Verdana"/>
          <w:sz w:val="24"/>
          <w:szCs w:val="24"/>
        </w:rPr>
        <w:t>e pelo servidor Valdemar</w:t>
      </w:r>
      <w:r w:rsidR="009A6E3C">
        <w:rPr>
          <w:rFonts w:ascii="Verdana" w:hAnsi="Verdana"/>
          <w:sz w:val="24"/>
          <w:szCs w:val="24"/>
        </w:rPr>
        <w:t xml:space="preserve"> de Morais Silva, RF 793.234.1, </w:t>
      </w:r>
      <w:r w:rsidRPr="00235D0C">
        <w:rPr>
          <w:rFonts w:ascii="Verdana" w:hAnsi="Verdana"/>
          <w:sz w:val="24"/>
          <w:szCs w:val="24"/>
        </w:rPr>
        <w:t>como suplente.</w:t>
      </w:r>
    </w:p>
    <w:p w:rsidR="009A6E3C" w:rsidRPr="009A6E3C" w:rsidRDefault="009A6E3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5D0C" w:rsidRPr="009A6E3C" w:rsidRDefault="00235D0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DESPACHO DA SECRETÁRIA</w:t>
      </w:r>
    </w:p>
    <w:p w:rsidR="009A6E3C" w:rsidRDefault="009A6E3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5D0C" w:rsidRPr="009A6E3C" w:rsidRDefault="00235D0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6010.2021/0001852-1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I – À vista dos eleme</w:t>
      </w:r>
      <w:r w:rsidR="009A6E3C">
        <w:rPr>
          <w:rFonts w:ascii="Verdana" w:hAnsi="Verdana"/>
          <w:sz w:val="24"/>
          <w:szCs w:val="24"/>
        </w:rPr>
        <w:t xml:space="preserve">ntos constantes do processo, em </w:t>
      </w:r>
      <w:r w:rsidRPr="00235D0C">
        <w:rPr>
          <w:rFonts w:ascii="Verdana" w:hAnsi="Verdana"/>
          <w:sz w:val="24"/>
          <w:szCs w:val="24"/>
        </w:rPr>
        <w:t>especial, o parecer técnico de doc. 051962861 e suas complementações, e o parecer juríd</w:t>
      </w:r>
      <w:r w:rsidR="009A6E3C">
        <w:rPr>
          <w:rFonts w:ascii="Verdana" w:hAnsi="Verdana"/>
          <w:sz w:val="24"/>
          <w:szCs w:val="24"/>
        </w:rPr>
        <w:t xml:space="preserve">ico de doc. 053493001, na forma </w:t>
      </w:r>
      <w:r w:rsidRPr="00235D0C">
        <w:rPr>
          <w:rFonts w:ascii="Verdana" w:hAnsi="Verdana"/>
          <w:sz w:val="24"/>
          <w:szCs w:val="24"/>
        </w:rPr>
        <w:t>dos art. 29 e 32, § 4º, da Lei</w:t>
      </w:r>
      <w:r w:rsidR="009A6E3C">
        <w:rPr>
          <w:rFonts w:ascii="Verdana" w:hAnsi="Verdana"/>
          <w:sz w:val="24"/>
          <w:szCs w:val="24"/>
        </w:rPr>
        <w:t xml:space="preserve"> Federal 13.019/2014 e art. 4º, </w:t>
      </w:r>
      <w:r w:rsidRPr="00235D0C">
        <w:rPr>
          <w:rFonts w:ascii="Verdana" w:hAnsi="Verdana"/>
          <w:sz w:val="24"/>
          <w:szCs w:val="24"/>
        </w:rPr>
        <w:t>inciso III, do Decreto Mu</w:t>
      </w:r>
      <w:r w:rsidR="009A6E3C">
        <w:rPr>
          <w:rFonts w:ascii="Verdana" w:hAnsi="Verdana"/>
          <w:sz w:val="24"/>
          <w:szCs w:val="24"/>
        </w:rPr>
        <w:t xml:space="preserve">nicipal 57.575/2016, AUTORIZO a </w:t>
      </w:r>
      <w:r w:rsidRPr="00235D0C">
        <w:rPr>
          <w:rFonts w:ascii="Verdana" w:hAnsi="Verdana"/>
          <w:sz w:val="24"/>
          <w:szCs w:val="24"/>
        </w:rPr>
        <w:t>celebração de parceria com a</w:t>
      </w:r>
      <w:r w:rsidR="009A6E3C">
        <w:rPr>
          <w:rFonts w:ascii="Verdana" w:hAnsi="Verdana"/>
          <w:sz w:val="24"/>
          <w:szCs w:val="24"/>
        </w:rPr>
        <w:t xml:space="preserve"> organização </w:t>
      </w:r>
      <w:proofErr w:type="gramStart"/>
      <w:r w:rsidR="009A6E3C">
        <w:rPr>
          <w:rFonts w:ascii="Verdana" w:hAnsi="Verdana"/>
          <w:sz w:val="24"/>
          <w:szCs w:val="24"/>
        </w:rPr>
        <w:t xml:space="preserve">da sociedade civil </w:t>
      </w:r>
      <w:r w:rsidRPr="009A6E3C">
        <w:rPr>
          <w:rFonts w:ascii="Verdana" w:hAnsi="Verdana"/>
          <w:b/>
          <w:sz w:val="24"/>
          <w:szCs w:val="24"/>
        </w:rPr>
        <w:t>RENASSAINCE FAZER O BEM AOS MENOS FAVORECIDOS</w:t>
      </w:r>
      <w:proofErr w:type="gramEnd"/>
      <w:r w:rsidR="009A6E3C">
        <w:rPr>
          <w:rFonts w:ascii="Verdana" w:hAnsi="Verdana"/>
          <w:sz w:val="24"/>
          <w:szCs w:val="24"/>
        </w:rPr>
        <w:t xml:space="preserve">, </w:t>
      </w:r>
      <w:r w:rsidRPr="00235D0C">
        <w:rPr>
          <w:rFonts w:ascii="Verdana" w:hAnsi="Verdana"/>
          <w:sz w:val="24"/>
          <w:szCs w:val="24"/>
        </w:rPr>
        <w:t>CNPJ 10.724.534/0001-14</w:t>
      </w:r>
      <w:r w:rsidR="009A6E3C">
        <w:rPr>
          <w:rFonts w:ascii="Verdana" w:hAnsi="Verdana"/>
          <w:sz w:val="24"/>
          <w:szCs w:val="24"/>
        </w:rPr>
        <w:t xml:space="preserve">, por meio de termo de fomento, </w:t>
      </w:r>
      <w:r w:rsidRPr="00235D0C">
        <w:rPr>
          <w:rFonts w:ascii="Verdana" w:hAnsi="Verdana"/>
          <w:sz w:val="24"/>
          <w:szCs w:val="24"/>
        </w:rPr>
        <w:t>tendo como objeto a execuçã</w:t>
      </w:r>
      <w:r w:rsidR="009A6E3C">
        <w:rPr>
          <w:rFonts w:ascii="Verdana" w:hAnsi="Verdana"/>
          <w:sz w:val="24"/>
          <w:szCs w:val="24"/>
        </w:rPr>
        <w:t xml:space="preserve">o do projeto "Corte e Costura – </w:t>
      </w:r>
      <w:r w:rsidRPr="00235D0C">
        <w:rPr>
          <w:rFonts w:ascii="Verdana" w:hAnsi="Verdana"/>
          <w:sz w:val="24"/>
          <w:szCs w:val="24"/>
        </w:rPr>
        <w:t xml:space="preserve">Superando os Desafios", consistente na realização de </w:t>
      </w:r>
      <w:r w:rsidR="009A6E3C">
        <w:rPr>
          <w:rFonts w:ascii="Verdana" w:hAnsi="Verdana"/>
          <w:sz w:val="24"/>
          <w:szCs w:val="24"/>
        </w:rPr>
        <w:t xml:space="preserve">curso de </w:t>
      </w:r>
      <w:r w:rsidRPr="00235D0C">
        <w:rPr>
          <w:rFonts w:ascii="Verdana" w:hAnsi="Verdana"/>
          <w:sz w:val="24"/>
          <w:szCs w:val="24"/>
        </w:rPr>
        <w:t>corte e costura para 26 (vinte</w:t>
      </w:r>
      <w:r w:rsidR="009A6E3C">
        <w:rPr>
          <w:rFonts w:ascii="Verdana" w:hAnsi="Verdana"/>
          <w:sz w:val="24"/>
          <w:szCs w:val="24"/>
        </w:rPr>
        <w:t xml:space="preserve"> e seis) moradores da cidade de </w:t>
      </w:r>
      <w:r w:rsidRPr="00235D0C">
        <w:rPr>
          <w:rFonts w:ascii="Verdana" w:hAnsi="Verdana"/>
          <w:sz w:val="24"/>
          <w:szCs w:val="24"/>
        </w:rPr>
        <w:t>São Paulo, com carga horária de</w:t>
      </w:r>
      <w:r w:rsidR="009A6E3C">
        <w:rPr>
          <w:rFonts w:ascii="Verdana" w:hAnsi="Verdana"/>
          <w:sz w:val="24"/>
          <w:szCs w:val="24"/>
        </w:rPr>
        <w:t xml:space="preserve"> 64h (sessenta e quatro horas), </w:t>
      </w:r>
      <w:r w:rsidRPr="00235D0C">
        <w:rPr>
          <w:rFonts w:ascii="Verdana" w:hAnsi="Verdana"/>
          <w:sz w:val="24"/>
          <w:szCs w:val="24"/>
        </w:rPr>
        <w:t>no período de execução de 4 (</w:t>
      </w:r>
      <w:r w:rsidR="009A6E3C">
        <w:rPr>
          <w:rFonts w:ascii="Verdana" w:hAnsi="Verdana"/>
          <w:sz w:val="24"/>
          <w:szCs w:val="24"/>
        </w:rPr>
        <w:t xml:space="preserve">quatro) semanas, no valor total </w:t>
      </w:r>
      <w:r w:rsidRPr="00235D0C">
        <w:rPr>
          <w:rFonts w:ascii="Verdana" w:hAnsi="Verdana"/>
          <w:sz w:val="24"/>
          <w:szCs w:val="24"/>
        </w:rPr>
        <w:t xml:space="preserve">de R$ 40.000,00 (quarenta </w:t>
      </w:r>
      <w:r w:rsidR="009A6E3C">
        <w:rPr>
          <w:rFonts w:ascii="Verdana" w:hAnsi="Verdana"/>
          <w:sz w:val="24"/>
          <w:szCs w:val="24"/>
        </w:rPr>
        <w:t xml:space="preserve">mil reais), conforme o Plano de </w:t>
      </w:r>
      <w:r w:rsidRPr="00235D0C">
        <w:rPr>
          <w:rFonts w:ascii="Verdana" w:hAnsi="Verdana"/>
          <w:sz w:val="24"/>
          <w:szCs w:val="24"/>
        </w:rPr>
        <w:t>Trabalho de doc. 053145354.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II – AUTORIZO o empenhamento em favor da referida entidade, com consequente emis</w:t>
      </w:r>
      <w:r w:rsidR="009A6E3C">
        <w:rPr>
          <w:rFonts w:ascii="Verdana" w:hAnsi="Verdana"/>
          <w:sz w:val="24"/>
          <w:szCs w:val="24"/>
        </w:rPr>
        <w:t xml:space="preserve">são de nota de empenho a onerar </w:t>
      </w:r>
      <w:r w:rsidRPr="00235D0C">
        <w:rPr>
          <w:rFonts w:ascii="Verdana" w:hAnsi="Verdana"/>
          <w:sz w:val="24"/>
          <w:szCs w:val="24"/>
        </w:rPr>
        <w:t>a dotação orçamentária 30.10.</w:t>
      </w:r>
      <w:r w:rsidR="009A6E3C">
        <w:rPr>
          <w:rFonts w:ascii="Verdana" w:hAnsi="Verdana"/>
          <w:sz w:val="24"/>
          <w:szCs w:val="24"/>
        </w:rPr>
        <w:t xml:space="preserve">11.333.3019.8.088.3.3.50.39.00. </w:t>
      </w:r>
      <w:r w:rsidRPr="00235D0C">
        <w:rPr>
          <w:rFonts w:ascii="Verdana" w:hAnsi="Verdana"/>
          <w:sz w:val="24"/>
          <w:szCs w:val="24"/>
        </w:rPr>
        <w:t>00, respeitado o princípio da anualidade orçamentária.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III – DESIGNO como gestora</w:t>
      </w:r>
      <w:r w:rsidR="009A6E3C">
        <w:rPr>
          <w:rFonts w:ascii="Verdana" w:hAnsi="Verdana"/>
          <w:sz w:val="24"/>
          <w:szCs w:val="24"/>
        </w:rPr>
        <w:t xml:space="preserve"> da parceria </w:t>
      </w:r>
      <w:proofErr w:type="gramStart"/>
      <w:r w:rsidR="009A6E3C">
        <w:rPr>
          <w:rFonts w:ascii="Verdana" w:hAnsi="Verdana"/>
          <w:sz w:val="24"/>
          <w:szCs w:val="24"/>
        </w:rPr>
        <w:t>a</w:t>
      </w:r>
      <w:proofErr w:type="gramEnd"/>
      <w:r w:rsidR="009A6E3C">
        <w:rPr>
          <w:rFonts w:ascii="Verdana" w:hAnsi="Verdana"/>
          <w:sz w:val="24"/>
          <w:szCs w:val="24"/>
        </w:rPr>
        <w:t xml:space="preserve"> servidora Eliete </w:t>
      </w:r>
      <w:r w:rsidRPr="00235D0C">
        <w:rPr>
          <w:rFonts w:ascii="Verdana" w:hAnsi="Verdana"/>
          <w:sz w:val="24"/>
          <w:szCs w:val="24"/>
        </w:rPr>
        <w:t>Aparecida da Silva Souza, RF 525.559.7.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IV – APROVO a minuta do termo de fomento de doc.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 xml:space="preserve">052042791, devendo constar como seu anexo único o Plano </w:t>
      </w:r>
      <w:proofErr w:type="gramStart"/>
      <w:r w:rsidRPr="00235D0C">
        <w:rPr>
          <w:rFonts w:ascii="Verdana" w:hAnsi="Verdana"/>
          <w:sz w:val="24"/>
          <w:szCs w:val="24"/>
        </w:rPr>
        <w:t>de</w:t>
      </w:r>
      <w:proofErr w:type="gramEnd"/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Trabalho de doc. 053145354.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lastRenderedPageBreak/>
        <w:t>V – AUTORIZO a publicação</w:t>
      </w:r>
      <w:r w:rsidR="009A6E3C">
        <w:rPr>
          <w:rFonts w:ascii="Verdana" w:hAnsi="Verdana"/>
          <w:sz w:val="24"/>
          <w:szCs w:val="24"/>
        </w:rPr>
        <w:t xml:space="preserve"> do extrato de justificativa </w:t>
      </w:r>
      <w:r w:rsidRPr="00235D0C">
        <w:rPr>
          <w:rFonts w:ascii="Verdana" w:hAnsi="Verdana"/>
          <w:sz w:val="24"/>
          <w:szCs w:val="24"/>
        </w:rPr>
        <w:t xml:space="preserve">de doc. 053646351, na forma do art. 32, § 1ª, da Lei </w:t>
      </w:r>
      <w:proofErr w:type="gramStart"/>
      <w:r w:rsidRPr="00235D0C">
        <w:rPr>
          <w:rFonts w:ascii="Verdana" w:hAnsi="Verdana"/>
          <w:sz w:val="24"/>
          <w:szCs w:val="24"/>
        </w:rPr>
        <w:t>Federal</w:t>
      </w:r>
      <w:proofErr w:type="gramEnd"/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13.019/2014.</w:t>
      </w:r>
    </w:p>
    <w:p w:rsidR="009A6E3C" w:rsidRDefault="009A6E3C" w:rsidP="00235D0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5D0C" w:rsidRPr="009A6E3C" w:rsidRDefault="00235D0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EXTRATO DE JUSTIFICATIVA</w:t>
      </w:r>
    </w:p>
    <w:p w:rsidR="009A6E3C" w:rsidRDefault="009A6E3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35D0C" w:rsidRPr="009A6E3C" w:rsidRDefault="00235D0C" w:rsidP="00235D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6010.2021/0001852-1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>I – No exercício da competência que me foi confiada pela</w:t>
      </w:r>
    </w:p>
    <w:p w:rsidR="00235D0C" w:rsidRPr="00235D0C" w:rsidRDefault="00235D0C" w:rsidP="00235D0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235D0C">
        <w:rPr>
          <w:rFonts w:ascii="Verdana" w:hAnsi="Verdana"/>
          <w:sz w:val="24"/>
          <w:szCs w:val="24"/>
        </w:rPr>
        <w:t>5</w:t>
      </w:r>
      <w:proofErr w:type="gramEnd"/>
      <w:r w:rsidRPr="00235D0C">
        <w:rPr>
          <w:rFonts w:ascii="Verdana" w:hAnsi="Verdana"/>
          <w:sz w:val="24"/>
          <w:szCs w:val="24"/>
        </w:rPr>
        <w:t xml:space="preserve"> de julho de 2001, e pelo Decreto</w:t>
      </w:r>
    </w:p>
    <w:p w:rsidR="009A6E3C" w:rsidRPr="009A6E3C" w:rsidRDefault="00235D0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235D0C">
        <w:rPr>
          <w:rFonts w:ascii="Verdana" w:hAnsi="Verdana"/>
          <w:sz w:val="24"/>
          <w:szCs w:val="24"/>
        </w:rPr>
        <w:t xml:space="preserve">Municipal 58.153, de 22 de </w:t>
      </w:r>
      <w:r w:rsidR="009A6E3C">
        <w:rPr>
          <w:rFonts w:ascii="Verdana" w:hAnsi="Verdana"/>
          <w:sz w:val="24"/>
          <w:szCs w:val="24"/>
        </w:rPr>
        <w:t xml:space="preserve">março de 2018, e em observância </w:t>
      </w:r>
      <w:r w:rsidRPr="00235D0C">
        <w:rPr>
          <w:rFonts w:ascii="Verdana" w:hAnsi="Verdana"/>
          <w:sz w:val="24"/>
          <w:szCs w:val="24"/>
        </w:rPr>
        <w:t xml:space="preserve">ao disposto no § 1º do art. </w:t>
      </w:r>
      <w:r w:rsidR="009A6E3C">
        <w:rPr>
          <w:rFonts w:ascii="Verdana" w:hAnsi="Verdana"/>
          <w:sz w:val="24"/>
          <w:szCs w:val="24"/>
        </w:rPr>
        <w:t xml:space="preserve">32 da Lei Federal 13.019, de 31 </w:t>
      </w:r>
      <w:r w:rsidRPr="00235D0C">
        <w:rPr>
          <w:rFonts w:ascii="Verdana" w:hAnsi="Verdana"/>
          <w:sz w:val="24"/>
          <w:szCs w:val="24"/>
        </w:rPr>
        <w:t xml:space="preserve">de julho de 2014, </w:t>
      </w:r>
      <w:r w:rsidRPr="009A6E3C">
        <w:rPr>
          <w:rFonts w:ascii="Verdana" w:hAnsi="Verdana"/>
          <w:b/>
          <w:sz w:val="24"/>
          <w:szCs w:val="24"/>
        </w:rPr>
        <w:t>APRESENTO</w:t>
      </w:r>
      <w:r w:rsidR="009A6E3C">
        <w:rPr>
          <w:rFonts w:ascii="Verdana" w:hAnsi="Verdana"/>
          <w:sz w:val="24"/>
          <w:szCs w:val="24"/>
        </w:rPr>
        <w:t xml:space="preserve"> a justificativa da dispensa de </w:t>
      </w:r>
      <w:r w:rsidRPr="00235D0C">
        <w:rPr>
          <w:rFonts w:ascii="Verdana" w:hAnsi="Verdana"/>
          <w:sz w:val="24"/>
          <w:szCs w:val="24"/>
        </w:rPr>
        <w:t>chamamento público para a for</w:t>
      </w:r>
      <w:r w:rsidR="009A6E3C">
        <w:rPr>
          <w:rFonts w:ascii="Verdana" w:hAnsi="Verdana"/>
          <w:sz w:val="24"/>
          <w:szCs w:val="24"/>
        </w:rPr>
        <w:t xml:space="preserve">malização da parceria, por meio </w:t>
      </w:r>
      <w:r w:rsidRPr="00235D0C">
        <w:rPr>
          <w:rFonts w:ascii="Verdana" w:hAnsi="Verdana"/>
          <w:sz w:val="24"/>
          <w:szCs w:val="24"/>
        </w:rPr>
        <w:t>de termo de fomento, a ser</w:t>
      </w:r>
      <w:r w:rsidR="009A6E3C">
        <w:rPr>
          <w:rFonts w:ascii="Verdana" w:hAnsi="Verdana"/>
          <w:sz w:val="24"/>
          <w:szCs w:val="24"/>
        </w:rPr>
        <w:t xml:space="preserve"> celebrada com a organização </w:t>
      </w:r>
      <w:proofErr w:type="gramStart"/>
      <w:r w:rsidR="009A6E3C">
        <w:rPr>
          <w:rFonts w:ascii="Verdana" w:hAnsi="Verdana"/>
          <w:sz w:val="24"/>
          <w:szCs w:val="24"/>
        </w:rPr>
        <w:t xml:space="preserve">da </w:t>
      </w:r>
      <w:r w:rsidRPr="00235D0C">
        <w:rPr>
          <w:rFonts w:ascii="Verdana" w:hAnsi="Verdana"/>
          <w:sz w:val="24"/>
          <w:szCs w:val="24"/>
        </w:rPr>
        <w:t xml:space="preserve">sociedade civil </w:t>
      </w:r>
      <w:r w:rsidRPr="009A6E3C">
        <w:rPr>
          <w:rFonts w:ascii="Verdana" w:hAnsi="Verdana"/>
          <w:b/>
          <w:sz w:val="24"/>
          <w:szCs w:val="24"/>
        </w:rPr>
        <w:t>RENASSAINCE FAZER O BEM AOS MENOS</w:t>
      </w:r>
      <w:r w:rsidR="0034465F">
        <w:rPr>
          <w:rFonts w:ascii="Verdana" w:hAnsi="Verdana"/>
          <w:sz w:val="24"/>
          <w:szCs w:val="24"/>
        </w:rPr>
        <w:t xml:space="preserve"> </w:t>
      </w:r>
      <w:r w:rsidRPr="009A6E3C">
        <w:rPr>
          <w:rFonts w:ascii="Verdana" w:hAnsi="Verdana"/>
          <w:b/>
          <w:sz w:val="24"/>
          <w:szCs w:val="24"/>
        </w:rPr>
        <w:t>FAVORECIDOS</w:t>
      </w:r>
      <w:proofErr w:type="gramEnd"/>
      <w:r w:rsidRPr="009A6E3C">
        <w:rPr>
          <w:rFonts w:ascii="Verdana" w:hAnsi="Verdana"/>
          <w:b/>
          <w:sz w:val="24"/>
          <w:szCs w:val="24"/>
        </w:rPr>
        <w:t>,</w:t>
      </w:r>
      <w:r w:rsidRPr="00235D0C">
        <w:rPr>
          <w:rFonts w:ascii="Verdana" w:hAnsi="Verdana"/>
          <w:sz w:val="24"/>
          <w:szCs w:val="24"/>
        </w:rPr>
        <w:t xml:space="preserve"> CNPJ 10.724.534/0001-14, com fulcro no art.</w:t>
      </w:r>
      <w:r w:rsidR="009A6E3C" w:rsidRPr="009A6E3C">
        <w:t xml:space="preserve"> </w:t>
      </w:r>
      <w:r w:rsidR="009A6E3C" w:rsidRPr="009A6E3C">
        <w:rPr>
          <w:rFonts w:ascii="Verdana" w:hAnsi="Verdana"/>
          <w:sz w:val="24"/>
          <w:szCs w:val="24"/>
        </w:rPr>
        <w:t xml:space="preserve">29 da Lei Federal 13.019, </w:t>
      </w:r>
      <w:r w:rsidR="009A6E3C">
        <w:rPr>
          <w:rFonts w:ascii="Verdana" w:hAnsi="Verdana"/>
          <w:sz w:val="24"/>
          <w:szCs w:val="24"/>
        </w:rPr>
        <w:t xml:space="preserve">tendo como objeto a execução do </w:t>
      </w:r>
      <w:r w:rsidR="009A6E3C" w:rsidRPr="009A6E3C">
        <w:rPr>
          <w:rFonts w:ascii="Verdana" w:hAnsi="Verdana"/>
          <w:sz w:val="24"/>
          <w:szCs w:val="24"/>
        </w:rPr>
        <w:t>projeto "Corte e Costura – Supe</w:t>
      </w:r>
      <w:r w:rsidR="009A6E3C">
        <w:rPr>
          <w:rFonts w:ascii="Verdana" w:hAnsi="Verdana"/>
          <w:sz w:val="24"/>
          <w:szCs w:val="24"/>
        </w:rPr>
        <w:t xml:space="preserve">rando os Desafios", consistente </w:t>
      </w:r>
      <w:r w:rsidR="009A6E3C" w:rsidRPr="009A6E3C">
        <w:rPr>
          <w:rFonts w:ascii="Verdana" w:hAnsi="Verdana"/>
          <w:sz w:val="24"/>
          <w:szCs w:val="24"/>
        </w:rPr>
        <w:t>na realização de curso de corte e</w:t>
      </w:r>
      <w:r w:rsidR="009A6E3C">
        <w:rPr>
          <w:rFonts w:ascii="Verdana" w:hAnsi="Verdana"/>
          <w:sz w:val="24"/>
          <w:szCs w:val="24"/>
        </w:rPr>
        <w:t xml:space="preserve"> costura para 26 (vinte e seis) </w:t>
      </w:r>
      <w:r w:rsidR="009A6E3C" w:rsidRPr="009A6E3C">
        <w:rPr>
          <w:rFonts w:ascii="Verdana" w:hAnsi="Verdana"/>
          <w:sz w:val="24"/>
          <w:szCs w:val="24"/>
        </w:rPr>
        <w:t xml:space="preserve">moradores da cidade de São </w:t>
      </w:r>
      <w:r w:rsidR="009A6E3C">
        <w:rPr>
          <w:rFonts w:ascii="Verdana" w:hAnsi="Verdana"/>
          <w:sz w:val="24"/>
          <w:szCs w:val="24"/>
        </w:rPr>
        <w:t xml:space="preserve">Paulo, com carga horária de 64h </w:t>
      </w:r>
      <w:r w:rsidR="009A6E3C" w:rsidRPr="009A6E3C">
        <w:rPr>
          <w:rFonts w:ascii="Verdana" w:hAnsi="Verdana"/>
          <w:sz w:val="24"/>
          <w:szCs w:val="24"/>
        </w:rPr>
        <w:t>(sessenta e quatro horas), no período de execução de 04 (quatro) semanas, demandando o</w:t>
      </w:r>
      <w:r w:rsidR="009A6E3C">
        <w:rPr>
          <w:rFonts w:ascii="Verdana" w:hAnsi="Verdana"/>
          <w:sz w:val="24"/>
          <w:szCs w:val="24"/>
        </w:rPr>
        <w:t xml:space="preserve"> repasse desta Pasta da quantia </w:t>
      </w:r>
      <w:r w:rsidR="009A6E3C" w:rsidRPr="009A6E3C">
        <w:rPr>
          <w:rFonts w:ascii="Verdana" w:hAnsi="Verdana"/>
          <w:sz w:val="24"/>
          <w:szCs w:val="24"/>
        </w:rPr>
        <w:t xml:space="preserve">de R$ 40.000,00 (quarenta </w:t>
      </w:r>
      <w:r w:rsidR="009A6E3C">
        <w:rPr>
          <w:rFonts w:ascii="Verdana" w:hAnsi="Verdana"/>
          <w:sz w:val="24"/>
          <w:szCs w:val="24"/>
        </w:rPr>
        <w:t xml:space="preserve">mil reais), conforme o Plano de </w:t>
      </w:r>
      <w:r w:rsidR="009A6E3C" w:rsidRPr="009A6E3C">
        <w:rPr>
          <w:rFonts w:ascii="Verdana" w:hAnsi="Verdana"/>
          <w:sz w:val="24"/>
          <w:szCs w:val="24"/>
        </w:rPr>
        <w:t>Trabalho sob doc. 053145354.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>II – Na forma do § 2º do art</w:t>
      </w:r>
      <w:r>
        <w:rPr>
          <w:rFonts w:ascii="Verdana" w:hAnsi="Verdana"/>
          <w:sz w:val="24"/>
          <w:szCs w:val="24"/>
        </w:rPr>
        <w:t xml:space="preserve">. 32 da Lei 13.019, admite-se a </w:t>
      </w:r>
      <w:r w:rsidRPr="009A6E3C">
        <w:rPr>
          <w:rFonts w:ascii="Verdana" w:hAnsi="Verdana"/>
          <w:sz w:val="24"/>
          <w:szCs w:val="24"/>
        </w:rPr>
        <w:t>impugnação à justificativa no pra</w:t>
      </w:r>
      <w:r>
        <w:rPr>
          <w:rFonts w:ascii="Verdana" w:hAnsi="Verdana"/>
          <w:sz w:val="24"/>
          <w:szCs w:val="24"/>
        </w:rPr>
        <w:t xml:space="preserve">zo de 05 (cinco) dias, contados </w:t>
      </w:r>
      <w:r w:rsidRPr="009A6E3C">
        <w:rPr>
          <w:rFonts w:ascii="Verdana" w:hAnsi="Verdana"/>
          <w:sz w:val="24"/>
          <w:szCs w:val="24"/>
        </w:rPr>
        <w:t>a partir da publicação deste ext</w:t>
      </w:r>
      <w:r>
        <w:rPr>
          <w:rFonts w:ascii="Verdana" w:hAnsi="Verdana"/>
          <w:sz w:val="24"/>
          <w:szCs w:val="24"/>
        </w:rPr>
        <w:t xml:space="preserve">rato, a ser apresentada por via </w:t>
      </w:r>
      <w:r w:rsidRPr="009A6E3C">
        <w:rPr>
          <w:rFonts w:ascii="Verdana" w:hAnsi="Verdana"/>
          <w:sz w:val="24"/>
          <w:szCs w:val="24"/>
        </w:rPr>
        <w:t xml:space="preserve">eletrônica, em formato digital, devidamente assinada, ao endereço eletrônico comunicacaosmdet@prefeitura.sp.gov.br, até </w:t>
      </w:r>
      <w:proofErr w:type="gramStart"/>
      <w:r w:rsidRPr="009A6E3C">
        <w:rPr>
          <w:rFonts w:ascii="Verdana" w:hAnsi="Verdana"/>
          <w:sz w:val="24"/>
          <w:szCs w:val="24"/>
        </w:rPr>
        <w:t>às</w:t>
      </w:r>
      <w:proofErr w:type="gramEnd"/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>23h59min do dia final do prazo.</w:t>
      </w:r>
    </w:p>
    <w:p w:rsid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A6E3C" w:rsidRPr="009A6E3C" w:rsidRDefault="009A6E3C" w:rsidP="009A6E3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EXTRATO DO 5º TERMO DE ADITAMENTO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6E3C" w:rsidRPr="009A6E3C" w:rsidRDefault="009A6E3C" w:rsidP="009A6E3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Processo Administrativo: 6064.2017/0000482-0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6E3C" w:rsidRPr="009A6E3C" w:rsidRDefault="009A6E3C" w:rsidP="009A6E3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6E3C">
        <w:rPr>
          <w:rFonts w:ascii="Verdana" w:hAnsi="Verdana"/>
          <w:b/>
          <w:sz w:val="24"/>
          <w:szCs w:val="24"/>
        </w:rPr>
        <w:t>Termo de Contrato: 022/2017/SMTE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9A6E3C">
        <w:rPr>
          <w:rFonts w:ascii="Verdana" w:hAnsi="Verdana"/>
          <w:sz w:val="24"/>
          <w:szCs w:val="24"/>
        </w:rPr>
        <w:t>12</w:t>
      </w:r>
      <w:proofErr w:type="gramEnd"/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9A6E3C">
        <w:rPr>
          <w:rFonts w:ascii="Verdana" w:hAnsi="Verdana"/>
          <w:sz w:val="24"/>
          <w:szCs w:val="24"/>
        </w:rPr>
        <w:t>Piercoffee</w:t>
      </w:r>
      <w:proofErr w:type="spellEnd"/>
      <w:r w:rsidRPr="009A6E3C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9A6E3C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9A6E3C">
        <w:rPr>
          <w:rFonts w:ascii="Verdana" w:hAnsi="Verdana"/>
          <w:sz w:val="24"/>
          <w:szCs w:val="24"/>
        </w:rPr>
        <w:t xml:space="preserve"> Services &amp; </w:t>
      </w:r>
      <w:proofErr w:type="spellStart"/>
      <w:r w:rsidRPr="009A6E3C">
        <w:rPr>
          <w:rFonts w:ascii="Verdana" w:hAnsi="Verdana"/>
          <w:sz w:val="24"/>
          <w:szCs w:val="24"/>
        </w:rPr>
        <w:t>Facilities</w:t>
      </w:r>
      <w:proofErr w:type="spellEnd"/>
      <w:r w:rsidRPr="009A6E3C">
        <w:rPr>
          <w:rFonts w:ascii="Verdana" w:hAnsi="Verdana"/>
          <w:sz w:val="24"/>
          <w:szCs w:val="24"/>
        </w:rPr>
        <w:t xml:space="preserve"> </w:t>
      </w:r>
      <w:proofErr w:type="spellStart"/>
      <w:r w:rsidRPr="009A6E3C">
        <w:rPr>
          <w:rFonts w:ascii="Verdana" w:hAnsi="Verdana"/>
          <w:sz w:val="24"/>
          <w:szCs w:val="24"/>
        </w:rPr>
        <w:t>Ltda-ME</w:t>
      </w:r>
      <w:proofErr w:type="spellEnd"/>
      <w:r w:rsidRPr="009A6E3C">
        <w:rPr>
          <w:rFonts w:ascii="Verdana" w:hAnsi="Verdana"/>
          <w:sz w:val="24"/>
          <w:szCs w:val="24"/>
        </w:rPr>
        <w:t>,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>CNPJ 23.465.762/0001-69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>Objeto contratual: Locaç</w:t>
      </w:r>
      <w:r>
        <w:rPr>
          <w:rFonts w:ascii="Verdana" w:hAnsi="Verdana"/>
          <w:sz w:val="24"/>
          <w:szCs w:val="24"/>
        </w:rPr>
        <w:t xml:space="preserve">ão com concessão de equipamento </w:t>
      </w:r>
      <w:r w:rsidRPr="009A6E3C">
        <w:rPr>
          <w:rFonts w:ascii="Verdana" w:hAnsi="Verdana"/>
          <w:sz w:val="24"/>
          <w:szCs w:val="24"/>
        </w:rPr>
        <w:t xml:space="preserve">de </w:t>
      </w:r>
      <w:proofErr w:type="gramStart"/>
      <w:r w:rsidRPr="009A6E3C">
        <w:rPr>
          <w:rFonts w:ascii="Verdana" w:hAnsi="Verdana"/>
          <w:sz w:val="24"/>
          <w:szCs w:val="24"/>
        </w:rPr>
        <w:t>auto</w:t>
      </w:r>
      <w:r w:rsidR="0034465F">
        <w:rPr>
          <w:rFonts w:ascii="Verdana" w:hAnsi="Verdana"/>
          <w:sz w:val="24"/>
          <w:szCs w:val="24"/>
        </w:rPr>
        <w:t xml:space="preserve"> </w:t>
      </w:r>
      <w:r w:rsidRPr="009A6E3C">
        <w:rPr>
          <w:rFonts w:ascii="Verdana" w:hAnsi="Verdana"/>
          <w:sz w:val="24"/>
          <w:szCs w:val="24"/>
        </w:rPr>
        <w:t>serviço</w:t>
      </w:r>
      <w:proofErr w:type="gramEnd"/>
      <w:r w:rsidRPr="009A6E3C">
        <w:rPr>
          <w:rFonts w:ascii="Verdana" w:hAnsi="Verdana"/>
          <w:sz w:val="24"/>
          <w:szCs w:val="24"/>
        </w:rPr>
        <w:t xml:space="preserve"> (“self </w:t>
      </w:r>
      <w:proofErr w:type="spellStart"/>
      <w:r w:rsidRPr="009A6E3C">
        <w:rPr>
          <w:rFonts w:ascii="Verdana" w:hAnsi="Verdana"/>
          <w:sz w:val="24"/>
          <w:szCs w:val="24"/>
        </w:rPr>
        <w:t>service</w:t>
      </w:r>
      <w:proofErr w:type="spellEnd"/>
      <w:r w:rsidRPr="009A6E3C">
        <w:rPr>
          <w:rFonts w:ascii="Verdana" w:hAnsi="Verdana"/>
          <w:sz w:val="24"/>
          <w:szCs w:val="24"/>
        </w:rPr>
        <w:t>”),</w:t>
      </w:r>
      <w:r>
        <w:rPr>
          <w:rFonts w:ascii="Verdana" w:hAnsi="Verdana"/>
          <w:sz w:val="24"/>
          <w:szCs w:val="24"/>
        </w:rPr>
        <w:t xml:space="preserve"> para fornecimento de café e de </w:t>
      </w:r>
      <w:r w:rsidRPr="009A6E3C">
        <w:rPr>
          <w:rFonts w:ascii="Verdana" w:hAnsi="Verdana"/>
          <w:sz w:val="24"/>
          <w:szCs w:val="24"/>
        </w:rPr>
        <w:t>outras bebidas quentes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 xml:space="preserve">Objeto do aditamento: </w:t>
      </w:r>
      <w:r>
        <w:rPr>
          <w:rFonts w:ascii="Verdana" w:hAnsi="Verdana"/>
          <w:sz w:val="24"/>
          <w:szCs w:val="24"/>
        </w:rPr>
        <w:t xml:space="preserve">Prorrogação contratual por mais </w:t>
      </w:r>
      <w:r w:rsidRPr="009A6E3C">
        <w:rPr>
          <w:rFonts w:ascii="Verdana" w:hAnsi="Verdana"/>
          <w:sz w:val="24"/>
          <w:szCs w:val="24"/>
        </w:rPr>
        <w:t>12 (doze) meses, vigorando até</w:t>
      </w:r>
      <w:r>
        <w:rPr>
          <w:rFonts w:ascii="Verdana" w:hAnsi="Verdana"/>
          <w:sz w:val="24"/>
          <w:szCs w:val="24"/>
        </w:rPr>
        <w:t xml:space="preserve"> 31/10/2022; e substituição dos </w:t>
      </w:r>
      <w:r w:rsidRPr="009A6E3C">
        <w:rPr>
          <w:rFonts w:ascii="Verdana" w:hAnsi="Verdana"/>
          <w:sz w:val="24"/>
          <w:szCs w:val="24"/>
        </w:rPr>
        <w:t>copos utilizados atualmente nas máquinas de bebidas quentes</w:t>
      </w:r>
      <w:r>
        <w:rPr>
          <w:rFonts w:ascii="Verdana" w:hAnsi="Verdana"/>
          <w:sz w:val="24"/>
          <w:szCs w:val="24"/>
        </w:rPr>
        <w:t xml:space="preserve"> </w:t>
      </w:r>
      <w:r w:rsidRPr="009A6E3C">
        <w:rPr>
          <w:rFonts w:ascii="Verdana" w:hAnsi="Verdana"/>
          <w:sz w:val="24"/>
          <w:szCs w:val="24"/>
        </w:rPr>
        <w:t xml:space="preserve">por copos biodegradáveis em </w:t>
      </w:r>
      <w:r w:rsidR="0034465F">
        <w:rPr>
          <w:rFonts w:ascii="Verdana" w:hAnsi="Verdana"/>
          <w:sz w:val="24"/>
          <w:szCs w:val="24"/>
        </w:rPr>
        <w:t xml:space="preserve">atendimento a Lei n.º 17.261 de </w:t>
      </w:r>
      <w:r w:rsidRPr="009A6E3C">
        <w:rPr>
          <w:rFonts w:ascii="Verdana" w:hAnsi="Verdana"/>
          <w:sz w:val="24"/>
          <w:szCs w:val="24"/>
        </w:rPr>
        <w:t>13 de janeiro de 2020, e de ac</w:t>
      </w:r>
      <w:r w:rsidR="0034465F">
        <w:rPr>
          <w:rFonts w:ascii="Verdana" w:hAnsi="Verdana"/>
          <w:sz w:val="24"/>
          <w:szCs w:val="24"/>
        </w:rPr>
        <w:t xml:space="preserve">ordo com o disposto no Termo de </w:t>
      </w:r>
      <w:r w:rsidRPr="009A6E3C">
        <w:rPr>
          <w:rFonts w:ascii="Verdana" w:hAnsi="Verdana"/>
          <w:sz w:val="24"/>
          <w:szCs w:val="24"/>
        </w:rPr>
        <w:t>Referência (doc. 050779651).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lastRenderedPageBreak/>
        <w:t>Valores estimados: Unitári</w:t>
      </w:r>
      <w:r>
        <w:rPr>
          <w:rFonts w:ascii="Verdana" w:hAnsi="Verdana"/>
          <w:sz w:val="24"/>
          <w:szCs w:val="24"/>
        </w:rPr>
        <w:t xml:space="preserve">o da dose é de R$ 0,98 (noventa </w:t>
      </w:r>
      <w:r w:rsidRPr="009A6E3C">
        <w:rPr>
          <w:rFonts w:ascii="Verdana" w:hAnsi="Verdana"/>
          <w:sz w:val="24"/>
          <w:szCs w:val="24"/>
        </w:rPr>
        <w:t>e oito centavos); mensal é de R$ 4.704,00 (quatro mil setecentos e quatro reais) e anual de</w:t>
      </w:r>
      <w:r>
        <w:rPr>
          <w:rFonts w:ascii="Verdana" w:hAnsi="Verdana"/>
          <w:sz w:val="24"/>
          <w:szCs w:val="24"/>
        </w:rPr>
        <w:t xml:space="preserve"> R$ 56.448,00 (cinquenta e seis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9A6E3C">
        <w:rPr>
          <w:rFonts w:ascii="Verdana" w:hAnsi="Verdana"/>
          <w:sz w:val="24"/>
          <w:szCs w:val="24"/>
        </w:rPr>
        <w:t>mil quatrocentos e quarenta e oito reais).</w:t>
      </w:r>
    </w:p>
    <w:p w:rsidR="009A6E3C" w:rsidRPr="009A6E3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>Dotação orçamentária:</w:t>
      </w:r>
      <w:r>
        <w:rPr>
          <w:rFonts w:ascii="Verdana" w:hAnsi="Verdana"/>
          <w:sz w:val="24"/>
          <w:szCs w:val="24"/>
        </w:rPr>
        <w:t xml:space="preserve"> 30.10.11.122.3024.2100.33.90.3 </w:t>
      </w:r>
      <w:r w:rsidRPr="009A6E3C">
        <w:rPr>
          <w:rFonts w:ascii="Verdana" w:hAnsi="Verdana"/>
          <w:sz w:val="24"/>
          <w:szCs w:val="24"/>
        </w:rPr>
        <w:t>9.00.00</w:t>
      </w:r>
    </w:p>
    <w:p w:rsidR="00235D0C" w:rsidRDefault="009A6E3C" w:rsidP="009A6E3C">
      <w:pPr>
        <w:spacing w:after="0" w:line="240" w:lineRule="auto"/>
        <w:rPr>
          <w:rFonts w:ascii="Verdana" w:hAnsi="Verdana"/>
          <w:sz w:val="24"/>
          <w:szCs w:val="24"/>
        </w:rPr>
      </w:pPr>
      <w:r w:rsidRPr="009A6E3C">
        <w:rPr>
          <w:rFonts w:ascii="Verdana" w:hAnsi="Verdana"/>
          <w:sz w:val="24"/>
          <w:szCs w:val="24"/>
        </w:rPr>
        <w:t xml:space="preserve">Signatários: Claudio </w:t>
      </w:r>
      <w:proofErr w:type="spellStart"/>
      <w:r w:rsidRPr="009A6E3C">
        <w:rPr>
          <w:rFonts w:ascii="Verdana" w:hAnsi="Verdana"/>
          <w:sz w:val="24"/>
          <w:szCs w:val="24"/>
        </w:rPr>
        <w:t>Malam</w:t>
      </w:r>
      <w:r w:rsidR="0034465F">
        <w:rPr>
          <w:rFonts w:ascii="Verdana" w:hAnsi="Verdana"/>
          <w:sz w:val="24"/>
          <w:szCs w:val="24"/>
        </w:rPr>
        <w:t>ud</w:t>
      </w:r>
      <w:proofErr w:type="spellEnd"/>
      <w:r w:rsidR="0034465F">
        <w:rPr>
          <w:rFonts w:ascii="Verdana" w:hAnsi="Verdana"/>
          <w:sz w:val="24"/>
          <w:szCs w:val="24"/>
        </w:rPr>
        <w:t xml:space="preserve">, pela </w:t>
      </w:r>
      <w:proofErr w:type="spellStart"/>
      <w:r w:rsidR="0034465F">
        <w:rPr>
          <w:rFonts w:ascii="Verdana" w:hAnsi="Verdana"/>
          <w:sz w:val="24"/>
          <w:szCs w:val="24"/>
        </w:rPr>
        <w:t>Piercoffee</w:t>
      </w:r>
      <w:proofErr w:type="spellEnd"/>
      <w:r w:rsidR="0034465F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34465F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="0034465F">
        <w:rPr>
          <w:rFonts w:ascii="Verdana" w:hAnsi="Verdana"/>
          <w:sz w:val="24"/>
          <w:szCs w:val="24"/>
        </w:rPr>
        <w:t xml:space="preserve"> Services </w:t>
      </w:r>
      <w:r w:rsidRPr="009A6E3C">
        <w:rPr>
          <w:rFonts w:ascii="Verdana" w:hAnsi="Verdana"/>
          <w:sz w:val="24"/>
          <w:szCs w:val="24"/>
        </w:rPr>
        <w:t xml:space="preserve">&amp; </w:t>
      </w:r>
      <w:proofErr w:type="spellStart"/>
      <w:r w:rsidRPr="009A6E3C">
        <w:rPr>
          <w:rFonts w:ascii="Verdana" w:hAnsi="Verdana"/>
          <w:sz w:val="24"/>
          <w:szCs w:val="24"/>
        </w:rPr>
        <w:t>Facilities</w:t>
      </w:r>
      <w:proofErr w:type="spellEnd"/>
      <w:r w:rsidRPr="009A6E3C">
        <w:rPr>
          <w:rFonts w:ascii="Verdana" w:hAnsi="Verdana"/>
          <w:sz w:val="24"/>
          <w:szCs w:val="24"/>
        </w:rPr>
        <w:t xml:space="preserve"> </w:t>
      </w:r>
      <w:proofErr w:type="spellStart"/>
      <w:r w:rsidRPr="009A6E3C">
        <w:rPr>
          <w:rFonts w:ascii="Verdana" w:hAnsi="Verdana"/>
          <w:sz w:val="24"/>
          <w:szCs w:val="24"/>
        </w:rPr>
        <w:t>Ltda-ME</w:t>
      </w:r>
      <w:proofErr w:type="spellEnd"/>
      <w:r w:rsidRPr="009A6E3C">
        <w:rPr>
          <w:rFonts w:ascii="Verdana" w:hAnsi="Verdana"/>
          <w:sz w:val="24"/>
          <w:szCs w:val="24"/>
        </w:rPr>
        <w:t>, em 15/1</w:t>
      </w:r>
      <w:r>
        <w:rPr>
          <w:rFonts w:ascii="Verdana" w:hAnsi="Verdana"/>
          <w:sz w:val="24"/>
          <w:szCs w:val="24"/>
        </w:rPr>
        <w:t xml:space="preserve">0/2021, e Aline Pereira Cardoso </w:t>
      </w:r>
      <w:r w:rsidRPr="009A6E3C">
        <w:rPr>
          <w:rFonts w:ascii="Verdana" w:hAnsi="Verdana"/>
          <w:sz w:val="24"/>
          <w:szCs w:val="24"/>
        </w:rPr>
        <w:t xml:space="preserve">de Sá </w:t>
      </w:r>
      <w:proofErr w:type="spellStart"/>
      <w:r w:rsidRPr="009A6E3C">
        <w:rPr>
          <w:rFonts w:ascii="Verdana" w:hAnsi="Verdana"/>
          <w:sz w:val="24"/>
          <w:szCs w:val="24"/>
        </w:rPr>
        <w:t>Barabinot</w:t>
      </w:r>
      <w:proofErr w:type="spellEnd"/>
      <w:r w:rsidRPr="009A6E3C">
        <w:rPr>
          <w:rFonts w:ascii="Verdana" w:hAnsi="Verdana"/>
          <w:sz w:val="24"/>
          <w:szCs w:val="24"/>
        </w:rPr>
        <w:t>, pela Secretar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9A6E3C">
        <w:rPr>
          <w:rFonts w:ascii="Verdana" w:hAnsi="Verdana"/>
          <w:sz w:val="24"/>
          <w:szCs w:val="24"/>
        </w:rPr>
        <w:t>Econômico, Trabalho e Turismo, em 19/10/2021.</w:t>
      </w:r>
    </w:p>
    <w:p w:rsidR="003877B0" w:rsidRDefault="003877B0" w:rsidP="003877B0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38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42643"/>
    <w:rsid w:val="0007520B"/>
    <w:rsid w:val="000A272B"/>
    <w:rsid w:val="000C1894"/>
    <w:rsid w:val="000E511E"/>
    <w:rsid w:val="001C069F"/>
    <w:rsid w:val="00235D0C"/>
    <w:rsid w:val="00335493"/>
    <w:rsid w:val="0034465F"/>
    <w:rsid w:val="00377C49"/>
    <w:rsid w:val="003877B0"/>
    <w:rsid w:val="003D729A"/>
    <w:rsid w:val="004169D3"/>
    <w:rsid w:val="00471A24"/>
    <w:rsid w:val="0047792D"/>
    <w:rsid w:val="007748FE"/>
    <w:rsid w:val="008826E8"/>
    <w:rsid w:val="008A448B"/>
    <w:rsid w:val="008E7D8B"/>
    <w:rsid w:val="009231D9"/>
    <w:rsid w:val="009A2A1C"/>
    <w:rsid w:val="009A5D08"/>
    <w:rsid w:val="009A6E3C"/>
    <w:rsid w:val="009B1C2B"/>
    <w:rsid w:val="00A33CA0"/>
    <w:rsid w:val="00A66DE2"/>
    <w:rsid w:val="00AD7B33"/>
    <w:rsid w:val="00B257F2"/>
    <w:rsid w:val="00BD1BE8"/>
    <w:rsid w:val="00C21259"/>
    <w:rsid w:val="00C47E25"/>
    <w:rsid w:val="00D65AD1"/>
    <w:rsid w:val="00DF6D03"/>
    <w:rsid w:val="00E36F02"/>
    <w:rsid w:val="00E6287E"/>
    <w:rsid w:val="00F15C20"/>
    <w:rsid w:val="00F52ACA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desampa.com.br/adeedita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esampa.com.b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BC4B-94A6-4C23-8E04-40E75E5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21</Pages>
  <Words>6639</Words>
  <Characters>35854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2021-10-21T14:24:00Z</dcterms:modified>
</cp:coreProperties>
</file>