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7F" w:rsidRDefault="005F597F" w:rsidP="005F597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8D6691B" wp14:editId="448AFC90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7F" w:rsidRDefault="005F597F" w:rsidP="005F597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97F" w:rsidRDefault="005F597F" w:rsidP="005F597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075</w:t>
      </w:r>
      <w:r>
        <w:rPr>
          <w:rFonts w:ascii="Verdana" w:hAnsi="Verdana"/>
          <w:b/>
          <w:sz w:val="24"/>
          <w:szCs w:val="24"/>
        </w:rPr>
        <w:t>, Ano 62 Qu</w:t>
      </w:r>
      <w:r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ta-feira.</w:t>
      </w:r>
    </w:p>
    <w:p w:rsidR="005F597F" w:rsidRDefault="005F597F" w:rsidP="005F597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b/>
          <w:sz w:val="24"/>
          <w:szCs w:val="24"/>
        </w:rPr>
        <w:t xml:space="preserve"> de Abril de 2017</w:t>
      </w:r>
    </w:p>
    <w:p w:rsidR="005F597F" w:rsidRDefault="005F597F" w:rsidP="005F597F">
      <w:pPr>
        <w:jc w:val="center"/>
        <w:rPr>
          <w:rFonts w:ascii="Verdana" w:hAnsi="Verdana"/>
          <w:b/>
          <w:sz w:val="24"/>
          <w:szCs w:val="24"/>
        </w:rPr>
      </w:pPr>
    </w:p>
    <w:p w:rsidR="005F597F" w:rsidRDefault="005F597F" w:rsidP="005F597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05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PORTARIA 712, DE 19 DE ABRIL DE 2017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JULIO FRANCISCO SEMEGHINI NETO, Secretário do Governo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Municipal, no uso da competência que lhe foi conferida pelo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Decreto 53.692, de 08.01.2013,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RESOLVE: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A18F3">
        <w:rPr>
          <w:rFonts w:ascii="Verdana" w:hAnsi="Verdana" w:cs="Frutiger-Cn"/>
          <w:b/>
        </w:rPr>
        <w:t>EXONERAR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SECRETARIA MUNICIPAL DE TRABALHO E EMPREENDEDORISMO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1- ALINE DIAS FERREIRA DE JESUS, RF 800.376.9, do cargo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Chefe de Seção Técnica, Ref. DAS-10, da Seção Técnica de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Controle Sanitário de Alimentos Manipulados, da Supervisão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das Divisões de Controle de Abastecimento, da Coordenadoria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Segurança Alimentar e Nutricional, da Secretaria Municipal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Trabalho e Empreendedorismo, constante dos Decretos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54.888/14 e 54.990/14.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2- MARIA CLARA ZUPPARDO, RF 817.355.9, do cargo de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Administrador de Mini Mercado, Ref. DAI-04, da Seção Técnica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Mercados Municipais, da Supervisão de Mercados e Frigoríficos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Municipais, da Coordenadoria de Segurança Alimentar 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Nutricional, da Secretaria Municipal de Trabalho e Empreendedorismo,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constante dos Decretos 54.888/14 e 54.990/14.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3- APARECIDA DOLORES VERONESI, RF 598.387.8, a pedido,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do cargo de Supervisor Técnico II, Ref. DAS-12, da Supervisão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Atendimento WEB, da Supervisão Geral do Trabalho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e Inclusão de Mão de Obra, da Coordenadoria do Trabalho, da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Secretaria Municipal de Trabalho e Empreendedorismo, constante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do Decreto 50.995/09 – Anexo I – Tabela “C”.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4- MÁRCIA MAYUMI HAYASHIDA, RF 817.681.7, do cargo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Supervisor Técnico II, Ref. DAS-12, da Supervisão de Mercados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e Sacolões, da Supervisão das Divisões de Controle de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Abastecimento, da Coordenadoria de Segurança Alimentar 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Nutricional, da Secretaria Municipal de Trabalho e Empreendedorismo,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constante dos Decretos 54.888/14 e 54.990/14.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SECRETARIA DO GOVERNO MUNICIPAL, aos 19 de abril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lastRenderedPageBreak/>
        <w:t>de 2017.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JULIO FRANCISCO SEMEGHINI NETO, Secretário do Governo</w:t>
      </w:r>
    </w:p>
    <w:p w:rsidR="005F597F" w:rsidRPr="008A18F3" w:rsidRDefault="005F597F" w:rsidP="005F597F">
      <w:pPr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Municipal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PORTARIA 721, DE 19 DE ABRIL DE 2017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JULIO FRANCISCO SEMEGHINI NETO, Secretário do Governo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Municipal, no uso da competência que lhe foi conferida pelo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Decreto 53.692, de 08.01.2013,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RESOLVE: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Exonerar, a partir de 14.04.2017, o senhor HELIO FREITAS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FILHO, RF 811.213.4, do cargo de Chefe de Seção Técnica, Ref.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DAS-10, da Seção Técnica de Manutenção Civil, da Divisão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Técnica de Manutenção, do Departamento de Agricultura 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Abastecimento, da Coordenadoria de Segurança Alimentar 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Nutricional, da Secretaria Municipal de Trabalho e Empreendedorismo,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constante dos Decretos 54.888/14 e 54.990/14.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SECRETARIA DO GOVERNO MUNICIPAL, aos 19 de abril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2017.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JULIO FRANCISCO SEMEGHINI NETO, Secretário do Governo</w:t>
      </w:r>
    </w:p>
    <w:p w:rsidR="005F597F" w:rsidRPr="008A18F3" w:rsidRDefault="005F597F" w:rsidP="005F597F">
      <w:pPr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Municipal</w:t>
      </w:r>
    </w:p>
    <w:p w:rsidR="005F597F" w:rsidRPr="008A18F3" w:rsidRDefault="005F597F" w:rsidP="008A18F3">
      <w:pPr>
        <w:jc w:val="center"/>
        <w:rPr>
          <w:rFonts w:ascii="Verdana" w:hAnsi="Verdana" w:cs="Frutiger-Cn"/>
          <w:b/>
          <w:sz w:val="24"/>
        </w:rPr>
      </w:pPr>
      <w:r w:rsidRPr="008A18F3">
        <w:rPr>
          <w:rFonts w:ascii="Verdana" w:hAnsi="Verdana" w:cs="Frutiger-Cn"/>
          <w:b/>
          <w:sz w:val="24"/>
        </w:rPr>
        <w:t>Secretarias, pág. 06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TÍTULO DE NOMEAÇÃO 374, DE 19 DE ABRIL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DE 2017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JULIO FRANCISCO SEMEGHINI NETO, Secretário do Governo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Municipal, no uso da competência que lhe foi conferida pelo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Decreto 53.692, de 08.01.2013,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RESOLVE: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A18F3">
        <w:rPr>
          <w:rFonts w:ascii="Verdana" w:hAnsi="Verdana" w:cs="Frutiger-Cn"/>
          <w:b/>
        </w:rPr>
        <w:t>NOMEAR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SECRETARIA MUNICIPAL DE TRABALHO E EMPREENDEDORISMO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1- ALINE DIAS FERREIRA DE JESUS, RF 800.376.9, para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exercer o cargo de Assistente Técnico II, Ref. DAS-11, da Coordenadoria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Segurança Alimentar e Nutricional, da Secretaria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Municipal de Trabalho e Empreendedorismo, constante 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Decreto 56.399/15.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2- MARIA CLARA ZUPPARDO, RF 817.355.9, para exercer 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cargo de Chefe de Seção Técnica, Ref. DAS-10, da Seção Técnica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Controle Sanitário de Alimentos Manipulados, da Supervisão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das Divisões de Controle de Abastamento, da Coordenadoria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Segurança Alimentar e Nutricional, da Secretaria Municipal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Trabalho e Empreendedorismo, constante dos Decretos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54.888/14 e 54.990/14.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3- MÁRCIA MAYUMI HAYASHIDA, RF 817.681.7, para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exercer o cargo de Supervisor Técnico II, Ref. DAS-12, da Supervisão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Atendimento WEB, da Supervisão Geral do Trabalho 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Inclusão de Mão de Obra, da Coordenadoria do Trabalho, da Secretaria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Municipal de Trabalho e Empreendedorismo, constante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do Decreto 50.995/09 – Anexo I – Tabela “C”.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lastRenderedPageBreak/>
        <w:t>SECRETARIA DO GOVERNO MUNICIPAL, aos 19 de abril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2017.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JULIO FRANCISCO SEMEGHINI NETO, Secretário do Governo</w:t>
      </w:r>
    </w:p>
    <w:p w:rsidR="005F597F" w:rsidRPr="008A18F3" w:rsidRDefault="005F597F" w:rsidP="005F597F">
      <w:pPr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Municipal</w:t>
      </w:r>
    </w:p>
    <w:p w:rsidR="005F597F" w:rsidRPr="008A18F3" w:rsidRDefault="005F597F" w:rsidP="008A18F3">
      <w:pPr>
        <w:jc w:val="center"/>
        <w:rPr>
          <w:rFonts w:ascii="Verdana" w:hAnsi="Verdana" w:cs="Frutiger-Cn"/>
          <w:b/>
          <w:sz w:val="24"/>
        </w:rPr>
      </w:pPr>
      <w:r w:rsidRPr="008A18F3">
        <w:rPr>
          <w:rFonts w:ascii="Verdana" w:hAnsi="Verdana" w:cs="Frutiger-Cn"/>
          <w:b/>
          <w:sz w:val="24"/>
        </w:rPr>
        <w:t>Secretarias, pág. 07</w:t>
      </w:r>
    </w:p>
    <w:p w:rsidR="005F597F" w:rsidRP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 xml:space="preserve">TRABALHO E </w:t>
      </w:r>
      <w:r w:rsidR="005F597F" w:rsidRPr="008A18F3">
        <w:rPr>
          <w:rFonts w:ascii="Verdana" w:hAnsi="Verdana" w:cs="Frutiger-BlackCn"/>
          <w:b/>
          <w:bCs/>
        </w:rPr>
        <w:t>EMPREENDEDORISMO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GABINETE DO SECRETÁRIO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18F3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18F3">
        <w:rPr>
          <w:rFonts w:ascii="Verdana" w:hAnsi="Verdana" w:cs="Frutiger-BlackCn"/>
          <w:b/>
          <w:bCs/>
          <w:color w:val="000000"/>
        </w:rPr>
        <w:t>DESPACHOS: LISTA 2017-2-071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ENDERECO: 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PROCESSOS DA UNIDADE SDTE/COSAN/FEIRA/SUP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>2017-0.024.677-8 DAY COMERCIO DE FRUTAS LTDA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AUTORIZADA A INCLUSAO DA(S) FEIRA(S) 3084-8-MP,4390-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7-PE E 5043-1-EM, METRAGEM 08X02, GRUPO DE COMERCIO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04.00, NA MATRICULA 011.576-03-0.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>2017-0.043.043-9 LUIZ BETETE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>PARCIALMENTE 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A VISTA DOS ELEMENTOS, NAO AUTORIZADA A SOLICITACAO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INICIAL PARA A INCLUSAO DAS FEIRAS SOLICITADAS.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NAO AUTORIZADA A RENOVACAO DA MATRICULA.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>2017-0.051.662-7 ANTONIA GARCIA VALENCO STRAUBEL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COM FUNDAMENTO NO ART. 18 DO DEC. 48.172/07, SATISFEITAS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  <w:color w:val="000000"/>
        </w:rPr>
        <w:t>AS DEMAIS EXIGENCIAS LEGAIS, AUTORIZADA A</w:t>
      </w:r>
      <w:r w:rsidRPr="008A18F3">
        <w:rPr>
          <w:rFonts w:ascii="Verdana" w:hAnsi="Verdana" w:cs="Frutiger-Cn"/>
        </w:rPr>
        <w:t>TRANSFERENCIA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DA MATRICULA 015.690-02-4 DE ANTONIA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GARCIA VALENCO STRAUBEL - ME PARA BRUNO CARDOSO DE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ARAUJO 45746439860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2017-0.053.180-4 CALDEIRA FRUTAS LTDA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AUTORIZADA A INCLUSAO DA ( S ) F E I R A ( S )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5003-2-SE(04X02), 6013-5-VM (04X02) E 7003-3-MO (10X02),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GRUPO DE COMERCIO 04.00, NA MATRICULA 001.662-02-3.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2017-0.053.808-6 ROBERTO CARLOS DAS NEVES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PARCIALMENTE 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AUTORIZADO O AUMENTO DE METRAGEM DE 08X02 PARA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10X02, N(S) FEIRA(S) 1039-1-G E 4044-4-G, NA MATRICULA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FEIRANTE 002.305-02-0, GRUPO DE COMERCIO 01.00 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NAO AUTORIZADO O AUMENTO DE METRAGEM PARA A FEIRA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5083-0-IT, POR FALTA DE ESPACO FISICO.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2017-0.054.599-6 SERGIO MASSARU TAKAHASHI MEI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lastRenderedPageBreak/>
        <w:t>AUTORIZADA A INCLUSAO DA(S) FEIRA(S)3018-0-VM, METRAGEM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08X02, GRUPO DE COMERCIO 04.00, NA MATRICULA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005.700-02-7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2017-0.056.558-0 CARMEM ARAGON DE LIMA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AUTORIZADA A EXPEDICAO DE MATRICULA INICIAL, GRUPO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COMERCIO 01.00, METRAGEM 10X02, NA(S) FEIRA(S)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1039-1-G E 3044-9-PE.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2017-0.057.460-0 KIYOKO YANAGAWA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COM FUNDAMENTO NO ART. 18 DO DEC. 48.172/07, SATISFEITAS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AS DEMAIS EXIGENCIAS LEGAIS, AUTORIZADA 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TRANSFERENCIA DA MATRICULA 018.638-01-5 DE KIYOKO YANAGAWA-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ME PARA WESLEY LOPES DE ARAUJO 48302097802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2017-0.057.654-9 COMERCIO DE HORTIFRUTIGRANJEIRO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ANDRADE LTDA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INDEFERIDO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 VISTA DOS ELEMENTOS, NAO AUTORIZADA A SOLICITACAO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INICIAL HAJA VISTA SER UMA SOLICITACAO EXTEMPORANEA.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2017-0.058.856-3 WILSON SOARES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AUTORIZO A INCLUSAO DO PREPOSTO CLAUDIA REGINA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VICENTINI SOARES, NA MATRICULA 007.275-03-0, NOS TERMOS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DO ART. 24 INCISO VI DO DEC. 48.172/07, SATISFEITAS AS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DEMAIS EXIGENCIAS LEGAIS.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2017-0.060.985-4 GENESI GONCALVES DE LIMA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INDEFERIDO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 VISTA DOS ELEMENTOS, NAO AUTORIZADA A SOLICITACAO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INICIAL COM BASE NO ARTIGO 12, DO DECRETO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48.172/07.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2017-0.061.649-4 JOSE ADAILTON DA SILVA-MEI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AUTORIZADA A INCLUSAO DA(S) FEIRA(S) 5158-6-EM, METRAGEM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10X02, GRUPO DE COMERCIO 01.00, NA MATRICULA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004.020-04-9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2017-0.061.716-4 TADEU DONIZETI DA SILVA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AUTORIZADO O AUMENTO DE METRAGEM DE 03X03 PARA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05X04, N(S) FEIRA(S) 1067-7-JA, 3018-0-VM, 4027-4-IP, 6161-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1-SA E 7079-3-IP, NA MATRICULA DE FEIRANTE 108.189-03-1,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GRUPO DE COMERCIO 14-01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2017-0.061.718-0 EDUARDO SEIGUI OKUMA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AUTORIZADO O AUMENTO DE METRAGEM DE 03X03 PARA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lastRenderedPageBreak/>
        <w:t>05X04, N(S) FEIRA(S) 1016-2-VP, 3013-9-MO, 4194-7-CV, 6350-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9-VM E 7015-7-VP, NA MATRICULA DE FEIRANTE 019.860-02-1,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GRUPO DE COMERCIO 14-01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COORDENADORIA DE SEGUR</w:t>
      </w:r>
      <w:r w:rsidR="008A18F3">
        <w:rPr>
          <w:rFonts w:ascii="Verdana" w:hAnsi="Verdana" w:cs="Frutiger-Cn"/>
        </w:rPr>
        <w:t xml:space="preserve">ANÇA ALIMENTAR </w:t>
      </w:r>
      <w:r w:rsidRPr="008A18F3">
        <w:rPr>
          <w:rFonts w:ascii="Verdana" w:hAnsi="Verdana" w:cs="Frutiger-Cn"/>
        </w:rPr>
        <w:t>E NUTRICIONAL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DESPACHO DO COORDENADOR DE SEGURANÇA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ALIMENTAR E NUTRICIONAL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2016-0.270.588-3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SMTE/COSAN – </w:t>
      </w:r>
      <w:proofErr w:type="spellStart"/>
      <w:r w:rsidRPr="008A18F3">
        <w:rPr>
          <w:rFonts w:ascii="Verdana" w:hAnsi="Verdana" w:cs="Frutiger-Cn"/>
        </w:rPr>
        <w:t>Rerratificação</w:t>
      </w:r>
      <w:proofErr w:type="spellEnd"/>
      <w:r w:rsidRPr="008A18F3">
        <w:rPr>
          <w:rFonts w:ascii="Verdana" w:hAnsi="Verdana" w:cs="Frutiger-Cn"/>
        </w:rPr>
        <w:t xml:space="preserve"> ao despacho publicado no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DOC no dia 28/01/2017. I – No exercício das atribuições a mim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conferidas por Lei, à vista dos elementos presentes dos autos,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em especial do parecer da Assessoria Jurídica, RERRATIFICO,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o despacho proferido e publicado no DOC no dia 28/01/2017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para constar incorporação do boxe nº 01, rua “G” que passará</w:t>
      </w:r>
    </w:p>
    <w:p w:rsidR="005F597F" w:rsidRPr="008A18F3" w:rsidRDefault="005F597F" w:rsidP="005F597F">
      <w:pPr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 denominar-se boxe 01/03/07-G/08-F.</w:t>
      </w:r>
    </w:p>
    <w:p w:rsidR="005B7190" w:rsidRPr="008A18F3" w:rsidRDefault="005B7190" w:rsidP="008A18F3">
      <w:pPr>
        <w:jc w:val="center"/>
        <w:rPr>
          <w:rFonts w:ascii="Verdana" w:hAnsi="Verdana" w:cs="Frutiger-Cn"/>
          <w:b/>
          <w:sz w:val="24"/>
        </w:rPr>
      </w:pPr>
      <w:r w:rsidRPr="008A18F3">
        <w:rPr>
          <w:rFonts w:ascii="Verdana" w:hAnsi="Verdana" w:cs="Frutiger-Cn"/>
          <w:b/>
          <w:sz w:val="24"/>
        </w:rPr>
        <w:t>Servidores, pág. 32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COMUNICADO 117/EMASP/2017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BoldCn"/>
          <w:b/>
          <w:bCs/>
        </w:rPr>
        <w:t xml:space="preserve">ASSUNTO: </w:t>
      </w:r>
      <w:r w:rsidRPr="008A18F3">
        <w:rPr>
          <w:rFonts w:ascii="Verdana" w:hAnsi="Verdana" w:cs="Frutiger-Cn"/>
        </w:rPr>
        <w:t>Inscritos para o curso CICLO DE PALESTRAS: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GESTAO, EFICIÊNCIA E INOVAÇÃO NO SERVIÇO PÚBLICO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- PALESTRA 2 ACCOUNTABILITY: A EVOLUÇÃO DA RESPONSABILIDADE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BoldCn"/>
          <w:b/>
          <w:bCs/>
        </w:rPr>
        <w:t xml:space="preserve">DIRIGIDO: </w:t>
      </w:r>
      <w:r w:rsidRPr="008A18F3">
        <w:rPr>
          <w:rFonts w:ascii="Verdana" w:hAnsi="Verdana" w:cs="Frutiger-Cn"/>
        </w:rPr>
        <w:t>Servidores municipais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BoldCn"/>
          <w:b/>
          <w:bCs/>
        </w:rPr>
        <w:t xml:space="preserve">DATA: </w:t>
      </w:r>
      <w:r w:rsidRPr="008A18F3">
        <w:rPr>
          <w:rFonts w:ascii="Verdana" w:hAnsi="Verdana" w:cs="Frutiger-Cn"/>
        </w:rPr>
        <w:t>20/04/2017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 Escola Municipal de Administração Pública de São Paulo -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A18F3">
        <w:rPr>
          <w:rFonts w:ascii="Verdana" w:hAnsi="Verdana" w:cs="Frutiger-Cn"/>
        </w:rPr>
        <w:t>Alvaro</w:t>
      </w:r>
      <w:proofErr w:type="spellEnd"/>
      <w:r w:rsidRPr="008A18F3">
        <w:rPr>
          <w:rFonts w:ascii="Verdana" w:hAnsi="Verdana" w:cs="Frutiger-Cn"/>
        </w:rPr>
        <w:t xml:space="preserve"> Liberato Alonso Guerra - EMASP, da Secretaria Municipal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Gestão - SMG, COMUNICA a realização do curso CICLO 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PALESTRAS: GESTAO, EFICIENCIA E INOVAÇÃO NO SERVIÇO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PÚBLICO - PALESTRA 2 ACCOUNTABILITY: A EVOLUÇÃO DA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RESPONSABILIDADE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1. OBJETIVO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SER APENAS RESPONSÁVEL NÃO É MAIS SUFICIENTE.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PARA PROSPERAR NA VIDA PESSOAL E PROFISSIONAL, É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PRECISO DESENVOLVER E PRATICAR A CAPACIDADE DE PEGAR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 RESPONSABILIDADE PARA SI E GERAR RESULTADOS EXCEPCIONAIS,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COM UM SENSO DE DONO MUITO MAIS PROFUNDO.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1.1 OBJETIVO ESPECIFICO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QUALIFICAR A GESTÃO, GERAR REFLEXÕES, AUMENTAR 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IMPACTO, MELHORAR A EFICIÊNCIA E A PRODUTIVIDADE DOS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SERVIÇOS PÚBLICOS MUNICIPAIS.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2. CONTEÚDO PROGRAMÁTICO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DESCULPABILITY NA VIDA PESSOAL; PERFIL DO “HOMER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SIMPSON”; DESCULPABILITY NA SOCIEDADE; DESCULPABILITY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NO GOVERNO; DESCULPABILITY NAS EMPRESAS; EVOLUÇÃO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DA RESPONSABILIDADE NA HUMANIDADE; PERFIL DO ACCOUNTABLE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OU DA PESSOA EXCELENTE; NÍVEIS DE ACCOUNTABILITY;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O QUE OS GESTORES PODEM FAZER PARA ELEVAR 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NÍVEL DE ACCOUNTABILITY NOS SEUS TIMES.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3. PÚBLICO-ALVO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AGENTES PÚBLICOS DA PREFEITURA DE SÃO PAULO, PREFERENCIALMENTE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OCUPANTES FORMAIS DE CARGOS DE CHEFIA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OU QUE EXERÇAM FUNÇÕES DE LIDERANÇA.</w:t>
      </w:r>
    </w:p>
    <w:p w:rsidR="005B7190" w:rsidRPr="008A18F3" w:rsidRDefault="005B7190" w:rsidP="005B7190">
      <w:pPr>
        <w:spacing w:after="0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lastRenderedPageBreak/>
        <w:t>4. LISTA DE PARTICIPANTES</w:t>
      </w:r>
    </w:p>
    <w:p w:rsidR="005B7190" w:rsidRPr="008A18F3" w:rsidRDefault="005B7190" w:rsidP="005B7190">
      <w:pPr>
        <w:spacing w:after="0"/>
        <w:rPr>
          <w:rFonts w:ascii="Verdana" w:hAnsi="Verdana" w:cs="Frutiger-Cn"/>
        </w:rPr>
      </w:pPr>
      <w:r w:rsidRPr="008A18F3">
        <w:rPr>
          <w:rFonts w:ascii="Verdana" w:hAnsi="Verdana" w:cs="Frutiger-Cn"/>
          <w:noProof/>
          <w:lang w:eastAsia="pt-BR"/>
        </w:rPr>
        <w:drawing>
          <wp:inline distT="0" distB="0" distL="0" distR="0" wp14:anchorId="5FA3C3B9" wp14:editId="28987A75">
            <wp:extent cx="3438525" cy="247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90" w:rsidRPr="008A18F3" w:rsidRDefault="005B7190" w:rsidP="005B7190">
      <w:pPr>
        <w:rPr>
          <w:rFonts w:ascii="Verdana" w:hAnsi="Verdana" w:cs="Frutiger-Cn"/>
        </w:rPr>
      </w:pPr>
      <w:r w:rsidRPr="008A18F3">
        <w:rPr>
          <w:rFonts w:ascii="Verdana" w:hAnsi="Verdana" w:cs="Frutiger-Cn"/>
          <w:noProof/>
          <w:lang w:eastAsia="pt-BR"/>
        </w:rPr>
        <w:drawing>
          <wp:inline distT="0" distB="0" distL="0" distR="0" wp14:anchorId="7C9EA3B5" wp14:editId="6CFB4259">
            <wp:extent cx="3133725" cy="152246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90" w:rsidRPr="008A18F3" w:rsidRDefault="005B7190" w:rsidP="005B7190">
      <w:pPr>
        <w:rPr>
          <w:rFonts w:ascii="Verdana" w:hAnsi="Verdana" w:cs="Frutiger-Cn"/>
        </w:rPr>
      </w:pPr>
      <w:r w:rsidRPr="008A18F3">
        <w:rPr>
          <w:rFonts w:ascii="Verdana" w:hAnsi="Verdana" w:cs="Frutiger-Cn"/>
          <w:noProof/>
          <w:lang w:eastAsia="pt-BR"/>
        </w:rPr>
        <w:drawing>
          <wp:inline distT="0" distB="0" distL="0" distR="0" wp14:anchorId="7E2D4A3D" wp14:editId="2A85F462">
            <wp:extent cx="3133725" cy="152246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90" w:rsidRPr="008A18F3" w:rsidRDefault="005B7190" w:rsidP="005B7190">
      <w:pPr>
        <w:rPr>
          <w:rFonts w:ascii="Verdana" w:hAnsi="Verdana" w:cs="Frutiger-Cn"/>
        </w:rPr>
      </w:pPr>
      <w:r w:rsidRPr="008A18F3">
        <w:rPr>
          <w:rFonts w:ascii="Verdana" w:hAnsi="Verdana" w:cs="Frutiger-Cn"/>
          <w:noProof/>
          <w:lang w:eastAsia="pt-BR"/>
        </w:rPr>
        <w:drawing>
          <wp:inline distT="0" distB="0" distL="0" distR="0" wp14:anchorId="6FFD0E91" wp14:editId="5A24CF01">
            <wp:extent cx="3181350" cy="152096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90" w:rsidRPr="008A18F3" w:rsidRDefault="005B7190" w:rsidP="005B7190">
      <w:pPr>
        <w:rPr>
          <w:rFonts w:ascii="Verdana" w:hAnsi="Verdana" w:cs="Frutiger-Cn"/>
        </w:rPr>
      </w:pPr>
      <w:r w:rsidRPr="008A18F3">
        <w:rPr>
          <w:rFonts w:ascii="Verdana" w:hAnsi="Verdana" w:cs="Frutiger-Cn"/>
          <w:noProof/>
          <w:lang w:eastAsia="pt-BR"/>
        </w:rPr>
        <w:drawing>
          <wp:inline distT="0" distB="0" distL="0" distR="0" wp14:anchorId="51263CCB" wp14:editId="42F71302">
            <wp:extent cx="3133725" cy="15475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90" w:rsidRPr="008A18F3" w:rsidRDefault="005B7190" w:rsidP="005B7190">
      <w:pPr>
        <w:rPr>
          <w:rFonts w:ascii="Verdana" w:hAnsi="Verdana" w:cs="Frutiger-Cn"/>
        </w:rPr>
      </w:pPr>
      <w:r w:rsidRPr="008A18F3">
        <w:rPr>
          <w:rFonts w:ascii="Verdana" w:hAnsi="Verdana" w:cs="Frutiger-Cn"/>
          <w:noProof/>
          <w:lang w:eastAsia="pt-BR"/>
        </w:rPr>
        <w:drawing>
          <wp:inline distT="0" distB="0" distL="0" distR="0" wp14:anchorId="1BA116B6" wp14:editId="0DF0F593">
            <wp:extent cx="3133725" cy="152246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90" w:rsidRPr="008A18F3" w:rsidRDefault="005B7190" w:rsidP="005B7190">
      <w:pPr>
        <w:rPr>
          <w:rFonts w:ascii="Verdana" w:hAnsi="Verdana" w:cs="Frutiger-Cn"/>
        </w:rPr>
      </w:pPr>
      <w:r w:rsidRPr="008A18F3">
        <w:rPr>
          <w:rFonts w:ascii="Verdana" w:hAnsi="Verdana" w:cs="Frutiger-Cn"/>
          <w:noProof/>
          <w:lang w:eastAsia="pt-BR"/>
        </w:rPr>
        <w:drawing>
          <wp:inline distT="0" distB="0" distL="0" distR="0" wp14:anchorId="7009B761" wp14:editId="3FCD002C">
            <wp:extent cx="3133725" cy="164933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59" cy="1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90" w:rsidRPr="008A18F3" w:rsidRDefault="005B7190" w:rsidP="008A18F3">
      <w:pPr>
        <w:jc w:val="center"/>
        <w:rPr>
          <w:rFonts w:ascii="Verdana" w:hAnsi="Verdana" w:cs="Frutiger-Cn"/>
          <w:b/>
          <w:sz w:val="24"/>
        </w:rPr>
      </w:pPr>
      <w:r w:rsidRPr="008A18F3">
        <w:rPr>
          <w:rFonts w:ascii="Verdana" w:hAnsi="Verdana" w:cs="Frutiger-Cn"/>
          <w:b/>
          <w:sz w:val="24"/>
        </w:rPr>
        <w:t>Licitações, pág. 98</w:t>
      </w:r>
    </w:p>
    <w:p w:rsidR="005B7190" w:rsidRPr="008A18F3" w:rsidRDefault="008A18F3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 xml:space="preserve">TRABALHO E </w:t>
      </w:r>
      <w:r w:rsidR="005B7190" w:rsidRPr="008A18F3">
        <w:rPr>
          <w:rFonts w:ascii="Verdana" w:hAnsi="Verdana" w:cs="Frutiger-BlackCn"/>
          <w:b/>
          <w:bCs/>
        </w:rPr>
        <w:t>EMPREENDEDORISMO</w:t>
      </w:r>
    </w:p>
    <w:p w:rsidR="005B7190" w:rsidRPr="008A18F3" w:rsidRDefault="008A18F3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 xml:space="preserve">FUNDAÇÃO PAULISTANA DE EDUCAÇÃO </w:t>
      </w:r>
      <w:r w:rsidR="005B7190" w:rsidRPr="008A18F3">
        <w:rPr>
          <w:rFonts w:ascii="Verdana" w:hAnsi="Verdana" w:cs="Frutiger-BoldCn"/>
          <w:b/>
          <w:bCs/>
        </w:rPr>
        <w:t>E TECNOLOGIA</w:t>
      </w:r>
    </w:p>
    <w:p w:rsidR="008A18F3" w:rsidRDefault="008A18F3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18F3">
        <w:rPr>
          <w:rFonts w:ascii="Verdana" w:hAnsi="Verdana" w:cs="Frutiger-BlackCn"/>
          <w:b/>
          <w:bCs/>
          <w:color w:val="000000"/>
        </w:rPr>
        <w:t>EXTRATO DO TERMO DE CONTRATO Nº 03/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18F3">
        <w:rPr>
          <w:rFonts w:ascii="Verdana" w:hAnsi="Verdana" w:cs="Frutiger-BlackCn"/>
          <w:b/>
          <w:bCs/>
          <w:color w:val="000000"/>
        </w:rPr>
        <w:t>FUNDAÇÃO PAULISTANA/2017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Processo Eletrônico – SEI 8110.2017/0000034-9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Contrato celebrado entre a FUNDAÇÃO PAULISTANA 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EDUCAÇÃO, TECNOLOGIA E CULTURA, e o INSTITUTO DE EDUCAÇÃO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E DESENVOLVIMENTO SOCIAL NOSSO RUMO, tendo por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objeto a prestação de serviços técnicos especializados objetivando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a realização de processo seletivo (</w:t>
      </w:r>
      <w:proofErr w:type="spellStart"/>
      <w:r w:rsidRPr="008A18F3">
        <w:rPr>
          <w:rFonts w:ascii="Verdana" w:hAnsi="Verdana" w:cs="Frutiger-Cn"/>
          <w:color w:val="000000"/>
        </w:rPr>
        <w:t>vestibulinho</w:t>
      </w:r>
      <w:proofErr w:type="spellEnd"/>
      <w:r w:rsidRPr="008A18F3">
        <w:rPr>
          <w:rFonts w:ascii="Verdana" w:hAnsi="Verdana" w:cs="Frutiger-Cn"/>
          <w:color w:val="000000"/>
        </w:rPr>
        <w:t>) para o 2º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semestre de 2017 e 1º semestre de 2018, destinado ao ingresso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de alunos nos cursos oferecidos pela Escola Técnica de Saúde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 xml:space="preserve">Pública “Prof. </w:t>
      </w:r>
      <w:proofErr w:type="spellStart"/>
      <w:r w:rsidRPr="008A18F3">
        <w:rPr>
          <w:rFonts w:ascii="Verdana" w:hAnsi="Verdana" w:cs="Frutiger-Cn"/>
          <w:color w:val="000000"/>
        </w:rPr>
        <w:t>Makiguti</w:t>
      </w:r>
      <w:proofErr w:type="spellEnd"/>
      <w:r w:rsidRPr="008A18F3">
        <w:rPr>
          <w:rFonts w:ascii="Verdana" w:hAnsi="Verdana" w:cs="Frutiger-Cn"/>
          <w:color w:val="000000"/>
        </w:rPr>
        <w:t>”, mantida pela Fundação Paulistana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de Educação, Tecnologia e Cultura – FUNDAÇÃO PAULISTANA,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criada pela Lei nº 13.806/2004, alterada pela Lei 16.115/15,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tendo seu estatuto aprovado pelo Decreto nº 56.507/15. Dispensa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de procedimento licitatório. Art. 24, inciso XIII, da Lei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Federal nº 8.666/93 e suas alterações.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CLÁUSULA TERCEIRA – DO PRAZO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3.1 - O prazo da prestação de serviços objeto do presente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contrato terá início a partir da data da sua assinatura e encerrar-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A18F3">
        <w:rPr>
          <w:rFonts w:ascii="Verdana" w:hAnsi="Verdana" w:cs="Frutiger-Cn"/>
          <w:color w:val="000000"/>
        </w:rPr>
        <w:t>se-á</w:t>
      </w:r>
      <w:proofErr w:type="spellEnd"/>
      <w:r w:rsidRPr="008A18F3">
        <w:rPr>
          <w:rFonts w:ascii="Verdana" w:hAnsi="Verdana" w:cs="Frutiger-Cn"/>
          <w:color w:val="000000"/>
        </w:rPr>
        <w:t xml:space="preserve"> após 06 (seis) meses do término do processo seletivo.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CLÁUSULA QUARTA – DO PREÇO E CONDIÇÕES DE PAGAMENTO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4.1 - Pela prestação dos serviços especificados neste contrato,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a CONTRATADA cobrará diretamente de cada candidato,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no ato da inscrição para o referido processo seletivo, o valor 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R$ 28,90 (vinte e oito reais e cinquenta centavos), nos quais já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estão inclusas as tarifas com o correio para o envio de 01 (uma)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carta simples (convocação para matrícula) aos candidatos que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não fornecerem e-mail e as despesas com Instituição Bancária,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relativas ao recebimento das inscrições.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DATA DE ASSINATURA: 17 DE ABRIL DE 2017</w:t>
      </w:r>
    </w:p>
    <w:p w:rsidR="008A18F3" w:rsidRDefault="008A18F3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>PROCESSO Nº 8110.2017/0000037-3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8A18F3">
        <w:rPr>
          <w:rFonts w:ascii="Verdana" w:hAnsi="Verdana" w:cs="Frutiger-Cn"/>
          <w:color w:val="000000"/>
        </w:rPr>
        <w:t>FUNDAÇÃO PAULISTANA DE EDUCAÇÃO,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lastRenderedPageBreak/>
        <w:t>TECNOLOGIA E CULTURA.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ASSUNTO: Contratação de empresa para confecção 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 xml:space="preserve">carimbos automáticos </w:t>
      </w:r>
      <w:proofErr w:type="spellStart"/>
      <w:r w:rsidRPr="008A18F3">
        <w:rPr>
          <w:rFonts w:ascii="Verdana" w:hAnsi="Verdana" w:cs="Frutiger-Cn"/>
          <w:color w:val="000000"/>
        </w:rPr>
        <w:t>autoentintados</w:t>
      </w:r>
      <w:proofErr w:type="spellEnd"/>
      <w:r w:rsidRPr="008A18F3">
        <w:rPr>
          <w:rFonts w:ascii="Verdana" w:hAnsi="Verdana" w:cs="Frutiger-Cn"/>
          <w:color w:val="000000"/>
        </w:rPr>
        <w:t>, completos com borracha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personalizada e confecção avulsa de borrachas personalizadas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para atender as necessidades da Fundação Paulistana. Dispensa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de licitação.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 xml:space="preserve">I – </w:t>
      </w:r>
      <w:r w:rsidRPr="008A18F3">
        <w:rPr>
          <w:rFonts w:ascii="Verdana" w:hAnsi="Verdana" w:cs="Frutiger-Cn"/>
          <w:color w:val="000000"/>
        </w:rPr>
        <w:t>No uso das atribuições que me foram conferidas por lei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e demais elementos do presente, em especial a manifestação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da Assessoria Técnico-Jurídica desta Fundação (SEI 2749259)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e com fulcro no artigo 24, inciso II da Lei Federal 8666/93,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combinado com o disposto na Lei Municipal n. 13.278/2002, regulamentada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pelo Decreto Municipal n. 44.279/2003 e Decreto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Municipal nº 54.102/2013, AUTORIZO a contratação direta da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sociedade empresária ADEL REI CARIMBOS LTDA ME, inscrita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no CNPJ/MF sob o n.º 70.967.690/0001 -38, para fornecimento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 xml:space="preserve">de </w:t>
      </w:r>
      <w:r w:rsidR="008A18F3" w:rsidRPr="008A18F3">
        <w:rPr>
          <w:rFonts w:ascii="Verdana" w:hAnsi="Verdana" w:cs="Frutiger-Cn"/>
          <w:color w:val="000000"/>
        </w:rPr>
        <w:t>quantitativo</w:t>
      </w:r>
      <w:r w:rsidRPr="008A18F3">
        <w:rPr>
          <w:rFonts w:ascii="Verdana" w:hAnsi="Verdana" w:cs="Frutiger-Cn"/>
          <w:color w:val="000000"/>
        </w:rPr>
        <w:t xml:space="preserve"> estimado de 20 (vinte) carimbos automáticos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A18F3">
        <w:rPr>
          <w:rFonts w:ascii="Verdana" w:hAnsi="Verdana" w:cs="Frutiger-Cn"/>
          <w:color w:val="000000"/>
        </w:rPr>
        <w:t>autoentintados</w:t>
      </w:r>
      <w:proofErr w:type="spellEnd"/>
      <w:r w:rsidRPr="008A18F3">
        <w:rPr>
          <w:rFonts w:ascii="Verdana" w:hAnsi="Verdana" w:cs="Frutiger-Cn"/>
          <w:color w:val="000000"/>
        </w:rPr>
        <w:t>, completos com borracha personalizada e de 10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(dez) borrachas personalizadas avulsas para atender as necessidades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da Fundação Paulistana.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 xml:space="preserve">II - </w:t>
      </w:r>
      <w:r w:rsidRPr="008A18F3">
        <w:rPr>
          <w:rFonts w:ascii="Verdana" w:hAnsi="Verdana" w:cs="Frutiger-Cn"/>
          <w:color w:val="000000"/>
        </w:rPr>
        <w:t>O contrato de fornecimento terá duração de 12 (doze)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meses.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 xml:space="preserve">III – </w:t>
      </w:r>
      <w:r w:rsidRPr="008A18F3">
        <w:rPr>
          <w:rFonts w:ascii="Verdana" w:hAnsi="Verdana" w:cs="Frutiger-Cn"/>
          <w:color w:val="000000"/>
        </w:rPr>
        <w:t>Em consequência, fica autorizada a emissão das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respectivas notas de empenho e liquidação e pagamento,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totalizando o valor estimado de R$ 300,00 (trezentos reais),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onerando a dotação 80.10.12.363.3019.2.881.3.3.90.30.00.00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do presente exercício, devendo onerar dotação própria para 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exercício seguinte.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 xml:space="preserve">IV – </w:t>
      </w:r>
      <w:r w:rsidRPr="008A18F3">
        <w:rPr>
          <w:rFonts w:ascii="Verdana" w:hAnsi="Verdana" w:cs="Frutiger-Cn"/>
          <w:color w:val="000000"/>
        </w:rPr>
        <w:t>Ficam indicados como fiscal o Sr. Luiz Guilherme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A18F3">
        <w:rPr>
          <w:rFonts w:ascii="Verdana" w:hAnsi="Verdana" w:cs="Frutiger-Cn"/>
          <w:color w:val="000000"/>
        </w:rPr>
        <w:t>Bender</w:t>
      </w:r>
      <w:proofErr w:type="spellEnd"/>
      <w:r w:rsidRPr="008A18F3">
        <w:rPr>
          <w:rFonts w:ascii="Verdana" w:hAnsi="Verdana" w:cs="Frutiger-Cn"/>
          <w:color w:val="000000"/>
        </w:rPr>
        <w:t xml:space="preserve"> RG 4.407.286-7 e como suplente o Sr. Celso Varella RG</w:t>
      </w:r>
    </w:p>
    <w:p w:rsidR="005B7190" w:rsidRPr="008A18F3" w:rsidRDefault="005B7190" w:rsidP="005B7190">
      <w:pPr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5.210.536-2</w:t>
      </w:r>
      <w:r w:rsidRPr="008A18F3">
        <w:rPr>
          <w:rFonts w:ascii="Verdana" w:hAnsi="Verdana" w:cs="Frutiger-Cn"/>
          <w:color w:val="000000"/>
        </w:rPr>
        <w:t>.</w:t>
      </w:r>
    </w:p>
    <w:p w:rsidR="005B7190" w:rsidRPr="008A18F3" w:rsidRDefault="005B7190" w:rsidP="008A18F3">
      <w:pPr>
        <w:jc w:val="center"/>
        <w:rPr>
          <w:rFonts w:ascii="Verdana" w:hAnsi="Verdana" w:cs="Frutiger-Cn"/>
          <w:b/>
          <w:color w:val="000000"/>
          <w:sz w:val="24"/>
        </w:rPr>
      </w:pPr>
      <w:r w:rsidRPr="008A18F3">
        <w:rPr>
          <w:rFonts w:ascii="Verdana" w:hAnsi="Verdana" w:cs="Frutiger-Cn"/>
          <w:b/>
          <w:color w:val="000000"/>
          <w:sz w:val="24"/>
        </w:rPr>
        <w:t>Licitações, pág</w:t>
      </w:r>
      <w:r w:rsidR="008A18F3">
        <w:rPr>
          <w:rFonts w:ascii="Verdana" w:hAnsi="Verdana" w:cs="Frutiger-Cn"/>
          <w:b/>
          <w:color w:val="000000"/>
          <w:sz w:val="24"/>
        </w:rPr>
        <w:t>.</w:t>
      </w:r>
      <w:r w:rsidRPr="008A18F3">
        <w:rPr>
          <w:rFonts w:ascii="Verdana" w:hAnsi="Verdana" w:cs="Frutiger-Cn"/>
          <w:b/>
          <w:color w:val="000000"/>
          <w:sz w:val="24"/>
        </w:rPr>
        <w:t xml:space="preserve"> 110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oldCn"/>
          <w:b/>
          <w:bCs/>
        </w:rPr>
        <w:t>SEÇÃO ADMINISTRATIVA – SMSO-G. 201</w:t>
      </w:r>
      <w:r w:rsidRPr="008A18F3">
        <w:rPr>
          <w:rFonts w:ascii="Verdana" w:hAnsi="Verdana" w:cs="Frutiger-BlackCn"/>
          <w:b/>
          <w:bCs/>
        </w:rPr>
        <w:t>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BoldCn"/>
          <w:b/>
          <w:bCs/>
        </w:rPr>
        <w:t>EXTRATO DE TERMO DE ADITAMENTO DE CONTRATO</w:t>
      </w:r>
      <w:r w:rsidRPr="008A18F3">
        <w:rPr>
          <w:rFonts w:ascii="Verdana" w:hAnsi="Verdana" w:cs="Frutiger-Cn"/>
        </w:rPr>
        <w:t>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PROCESSO: 2013-0.177.582-3.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ADITAMENTO 006/004/SIURB/14/2017.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Contrato Aditado 004/SIURB/2014.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OBJETO – Contratação de empresa especializada na prestação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serviços de manutenção preventiva e corretiva com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substituição de peças, dos 06 elevadores da marca OTIS, instalados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no Edifício Domingos Fernandes Alonso (Galeria </w:t>
      </w:r>
      <w:proofErr w:type="spellStart"/>
      <w:r w:rsidRPr="008A18F3">
        <w:rPr>
          <w:rFonts w:ascii="Verdana" w:hAnsi="Verdana" w:cs="Frutiger-Cn"/>
        </w:rPr>
        <w:t>Olido</w:t>
      </w:r>
      <w:proofErr w:type="spellEnd"/>
      <w:r w:rsidRPr="008A18F3">
        <w:rPr>
          <w:rFonts w:ascii="Verdana" w:hAnsi="Verdana" w:cs="Frutiger-Cn"/>
        </w:rPr>
        <w:t>) sede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das Secretarias da SIURB, SMC, SDTE e Controladoria Geral do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Município de São Paulo.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OBJETO DO ADITAMENTO – 1) Da Prorrogação do Prazo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Contratual. 2) Do Valor e dos Recursos. 3) Índice de Reajuste.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Prazo - Prorrogação do prazo contratual por mais 12 meses,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 contar de 13 de abril de 2017.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O valor com a presente prorrogação importa em uma despesa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R$72.464,52 sendo R$ 60.000,00 (P0) e R$ 12.464,52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(RE).</w:t>
      </w:r>
    </w:p>
    <w:p w:rsidR="005B7190" w:rsidRPr="008A18F3" w:rsidRDefault="005B7190" w:rsidP="008A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CONTRATADA – M&amp;M CONSERVADORA DE ELEVADORES</w:t>
      </w:r>
      <w:r w:rsidR="008A18F3">
        <w:rPr>
          <w:rFonts w:ascii="Verdana" w:hAnsi="Verdana" w:cs="Frutiger-Cn"/>
        </w:rPr>
        <w:t xml:space="preserve"> </w:t>
      </w:r>
      <w:r w:rsidRPr="008A18F3">
        <w:rPr>
          <w:rFonts w:ascii="Verdana" w:hAnsi="Verdana" w:cs="Frutiger-Cn"/>
        </w:rPr>
        <w:t>EIRELI.</w:t>
      </w:r>
    </w:p>
    <w:p w:rsidR="005B7190" w:rsidRPr="008A18F3" w:rsidRDefault="005B7190" w:rsidP="008A18F3">
      <w:pPr>
        <w:jc w:val="center"/>
        <w:rPr>
          <w:rFonts w:ascii="Verdana" w:hAnsi="Verdana" w:cs="Frutiger-Cn"/>
          <w:b/>
          <w:sz w:val="24"/>
        </w:rPr>
      </w:pPr>
      <w:r w:rsidRPr="008A18F3">
        <w:rPr>
          <w:rFonts w:ascii="Verdana" w:hAnsi="Verdana" w:cs="Frutiger-Cn"/>
          <w:b/>
          <w:sz w:val="24"/>
        </w:rPr>
        <w:lastRenderedPageBreak/>
        <w:t>Câmara Municipal, pág. 114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PARECER Nº 306/2017 DA COMISSÃO 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POLÍTICA URBANA, METROPOLITANA E MEIO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AMBIENTE SOBRE O PROJETO DE LEI Nº 333/15.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Trata-se do Projeto de Lei nº 333/15, de autoria do Vereador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Eliseu Gabriel que visa denominar PRAÇA PADRE DOMINGO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TONINI, o logradouro público inominado, localizado no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entroncamento das Ruas Adão Gonçalves, Luiz Alves Pinto 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Avelino </w:t>
      </w:r>
      <w:proofErr w:type="spellStart"/>
      <w:r w:rsidRPr="008A18F3">
        <w:rPr>
          <w:rFonts w:ascii="Verdana" w:hAnsi="Verdana" w:cs="Frutiger-Cn"/>
        </w:rPr>
        <w:t>Ginjo</w:t>
      </w:r>
      <w:proofErr w:type="spellEnd"/>
      <w:r w:rsidRPr="008A18F3">
        <w:rPr>
          <w:rFonts w:ascii="Verdana" w:hAnsi="Verdana" w:cs="Frutiger-Cn"/>
        </w:rPr>
        <w:t>, no Jardim Marisa, Subprefeitura da Lapa.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Na justificativa apresentada pelo autor desta propositura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são descritas as atividades exercidas pelo homenageado, principalmente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desde a sua vinda para o Brasil em 1947 e depois,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para este município em 1953, onde atuou em vasta zona ao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longo do rio Tietê, que era pouco habitada, com poucos meios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comunicação e mínima estrutura educacional. Posteriormente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decidiu permanecer na Vila dos Remédios onde construiu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uma igreja, uma creche e um colégio, que chegou a acolher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4,000 alunos. Acompanha a justificativa um mapa de localização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do logradouro e fotos do homenageado.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 Comissão de Constituição, Justiça e Legislação Participativa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pronunciou-se pela legalidade do Projeto de Lei, sugerindo,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entretanto, um substitutivo para adequar a descrição do logradouro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aos termos propostos pelo Poder Executivo.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No que se refere aos aspectos que lhe compete analisar, 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Comissão de Política Urbana, Metropolitana e Meio Ambiente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manifesta-se favoravelmente ao Projeto de Lei, na forma do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substitutivo proposto pela Comissão de Constituição, Justiça 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Legislação Participativa.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Sala da Comissão de Política Urbana, Metropolitana e Meio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Ambiente, em 19/04/2017.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Souza Santos (PRB) – Presidente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Camilo </w:t>
      </w:r>
      <w:proofErr w:type="spellStart"/>
      <w:r w:rsidRPr="008A18F3">
        <w:rPr>
          <w:rFonts w:ascii="Verdana" w:hAnsi="Verdana" w:cs="Frutiger-Cn"/>
        </w:rPr>
        <w:t>Cristófaro</w:t>
      </w:r>
      <w:proofErr w:type="spellEnd"/>
      <w:r w:rsidRPr="008A18F3">
        <w:rPr>
          <w:rFonts w:ascii="Verdana" w:hAnsi="Verdana" w:cs="Frutiger-Cn"/>
        </w:rPr>
        <w:t xml:space="preserve"> (PSB)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Dalton Silvano (DEM)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Eduardo Matarazzo Suplicy (PT)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Fabio Riva (PSDB) - Relator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José Police Neto (PSD)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Paulo Frange (PTB)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EXTRATO DA ATA DA SEXTA REUNIÃO ORDINÁRIA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DA COMISSÃO DE POLÍTICA URBANA,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METROPOLITANA E MEIO AMBIENTE NO ANO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DE 2017. PRIMEIRA SESSÃO LEGISLATIVA DA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DÉCIMA SÉTIMA LEGISLATURA DA CÂMARA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MUNICIPAL DE SÃO PAULO.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Aos cinco dias do mês de abril de dois mil e dezessete, às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treze horas, no Auditório Prestes Maia, 1º andar, reuniu-se esta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Comissão sob a Presidência do Vereador Souza Santos (PRB) 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com a presença dos Vereadores: Camilo </w:t>
      </w:r>
      <w:proofErr w:type="spellStart"/>
      <w:r w:rsidRPr="008A18F3">
        <w:rPr>
          <w:rFonts w:ascii="Verdana" w:hAnsi="Verdana" w:cs="Frutiger-Cn"/>
        </w:rPr>
        <w:t>Cristófaro</w:t>
      </w:r>
      <w:proofErr w:type="spellEnd"/>
      <w:r w:rsidRPr="008A18F3">
        <w:rPr>
          <w:rFonts w:ascii="Verdana" w:hAnsi="Verdana" w:cs="Frutiger-Cn"/>
        </w:rPr>
        <w:t xml:space="preserve"> (PSB), Dalton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Silvano (DEM), Eduardo Matarazzo Suplicy (PT), Fabio Riva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(PSDB), José Police Neto (PSD) e Paulo Frange (PTB). O Presidente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informou que a reunião estava sendo transmitida pelo site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lastRenderedPageBreak/>
        <w:t>da Câmara no endereço www.camara.sp.gov.br, link auditórios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A18F3">
        <w:rPr>
          <w:rFonts w:ascii="Verdana" w:hAnsi="Verdana" w:cs="Frutiger-Cn"/>
        </w:rPr>
        <w:t>on</w:t>
      </w:r>
      <w:proofErr w:type="spellEnd"/>
      <w:r w:rsidRPr="008A18F3">
        <w:rPr>
          <w:rFonts w:ascii="Verdana" w:hAnsi="Verdana" w:cs="Frutiger-Cn"/>
        </w:rPr>
        <w:t xml:space="preserve"> </w:t>
      </w:r>
      <w:proofErr w:type="spellStart"/>
      <w:r w:rsidRPr="008A18F3">
        <w:rPr>
          <w:rFonts w:ascii="Verdana" w:hAnsi="Verdana" w:cs="Frutiger-Cn"/>
        </w:rPr>
        <w:t>line</w:t>
      </w:r>
      <w:proofErr w:type="spellEnd"/>
      <w:r w:rsidRPr="008A18F3">
        <w:rPr>
          <w:rFonts w:ascii="Verdana" w:hAnsi="Verdana" w:cs="Frutiger-Cn"/>
        </w:rPr>
        <w:t>. Aberto os Trabalhos, o Presidente passou aos itens da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pauta; foram aprovados os pareceres dos </w:t>
      </w:r>
      <w:proofErr w:type="spellStart"/>
      <w:r w:rsidRPr="008A18F3">
        <w:rPr>
          <w:rFonts w:ascii="Verdana" w:hAnsi="Verdana" w:cs="Frutiger-Cn"/>
        </w:rPr>
        <w:t>PLs</w:t>
      </w:r>
      <w:proofErr w:type="spellEnd"/>
      <w:r w:rsidRPr="008A18F3">
        <w:rPr>
          <w:rFonts w:ascii="Verdana" w:hAnsi="Verdana" w:cs="Frutiger-Cn"/>
        </w:rPr>
        <w:t xml:space="preserve"> 908/13, 647/15,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217/16, 309/16, 333/08, 540/12, 352/14, 400/14, e foram adiados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por 5 sessões os </w:t>
      </w:r>
      <w:proofErr w:type="spellStart"/>
      <w:r w:rsidRPr="008A18F3">
        <w:rPr>
          <w:rFonts w:ascii="Verdana" w:hAnsi="Verdana" w:cs="Frutiger-Cn"/>
        </w:rPr>
        <w:t>PLs</w:t>
      </w:r>
      <w:proofErr w:type="spellEnd"/>
      <w:r w:rsidRPr="008A18F3">
        <w:rPr>
          <w:rFonts w:ascii="Verdana" w:hAnsi="Verdana" w:cs="Frutiger-Cn"/>
        </w:rPr>
        <w:t xml:space="preserve"> 89/13 a pedido do Vereador José Police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Neto, e o 403/98 a pedido dos Vereadores José Police Neto 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Fabio Riva. Em seguida passamos ao Requerimento 14/17 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autoria do Vereador Eduardo Suplicy, que solicita Audiência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Pública sobre a Feira da Madrugada com data a ser agendada,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Requerimentos 15/17 e 16/17 de autoria do Vereador Camilo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A18F3">
        <w:rPr>
          <w:rFonts w:ascii="Verdana" w:hAnsi="Verdana" w:cs="Frutiger-Cn"/>
        </w:rPr>
        <w:t>Cristófaro</w:t>
      </w:r>
      <w:proofErr w:type="spellEnd"/>
      <w:r w:rsidRPr="008A18F3">
        <w:rPr>
          <w:rFonts w:ascii="Verdana" w:hAnsi="Verdana" w:cs="Frutiger-Cn"/>
        </w:rPr>
        <w:t xml:space="preserve"> que solicita informações ao Executivo, Requerimento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17/17 de autoria do Vereador Eduardo Suplicy que solicita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Audiência Pública sobre o PL 181/16 agendado para o dia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27/04/2017 às 10 horas e o Requerimento 21/17 de autoria do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Vereador José Police Neto que agenda uma visita ao Parque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dos Búfalos no dia 13/04/2017 às 9 horas pela Comissão. Não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havendo mais nada a ser tratado, o Presidente encerrou os trabalhos.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Para constar, nós, </w:t>
      </w:r>
      <w:proofErr w:type="spellStart"/>
      <w:r w:rsidRPr="008A18F3">
        <w:rPr>
          <w:rFonts w:ascii="Verdana" w:hAnsi="Verdana" w:cs="Frutiger-Cn"/>
        </w:rPr>
        <w:t>Inamar</w:t>
      </w:r>
      <w:proofErr w:type="spellEnd"/>
      <w:r w:rsidRPr="008A18F3">
        <w:rPr>
          <w:rFonts w:ascii="Verdana" w:hAnsi="Verdana" w:cs="Frutiger-Cn"/>
        </w:rPr>
        <w:t xml:space="preserve"> Alves de Sousa Junior, </w:t>
      </w:r>
      <w:proofErr w:type="spellStart"/>
      <w:r w:rsidRPr="008A18F3">
        <w:rPr>
          <w:rFonts w:ascii="Verdana" w:hAnsi="Verdana" w:cs="Frutiger-Cn"/>
        </w:rPr>
        <w:t>Claudinéia</w:t>
      </w:r>
      <w:proofErr w:type="spell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Souza e Aparecido Ferreira, secretariando os trabalhos,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lavramos a presente ata, que lida e aprovada segue assinada</w:t>
      </w:r>
    </w:p>
    <w:p w:rsidR="005B7190" w:rsidRPr="008A18F3" w:rsidRDefault="005B7190" w:rsidP="005B7190">
      <w:pPr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por todos os presentes e por nós subscrita.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COMISSÃO DE ADMINISTRAÇÃO PÚBLICA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Pauta da 6ª Reunião Ordinária do ano de 2017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Data: 19/04/2017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Horário: 14:00 h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Local: Plenário 1º de Maio - 1º andar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PROJETOS: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bookmarkStart w:id="0" w:name="_GoBack"/>
      <w:bookmarkEnd w:id="0"/>
      <w:r w:rsidRPr="008A18F3">
        <w:rPr>
          <w:rFonts w:ascii="Verdana" w:hAnsi="Verdana" w:cs="Frutiger-Cn"/>
        </w:rPr>
        <w:t>1) PL 516/2012 - Autor: Ver. ELISEU GABRIEL (PSB) - DISPÕE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SOBRE A OBRIGATORIEDADE DE CONTRATAÇÃO DE SEGURO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RESPONSABILIDADE CIVIL PROFISSIONAL POR EMPRESAS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ENGENHARIA, ARQUITETURA E AGRONOMIA OU PROFISSIONAL</w:t>
      </w:r>
    </w:p>
    <w:p w:rsidR="008A18F3" w:rsidRPr="008A18F3" w:rsidRDefault="005B7190" w:rsidP="008A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AUTÔNOMO, CONTRATADOS PARA A REALIZAÇÃO DE</w:t>
      </w:r>
      <w:r w:rsidR="008A18F3" w:rsidRPr="008A18F3">
        <w:rPr>
          <w:rFonts w:ascii="Verdana" w:hAnsi="Verdana" w:cs="Frutiger-Cn"/>
        </w:rPr>
        <w:t>OBRAS,</w:t>
      </w:r>
    </w:p>
    <w:p w:rsidR="005B7190" w:rsidRPr="008A18F3" w:rsidRDefault="008A18F3" w:rsidP="008A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PROJETOS E SER</w:t>
      </w:r>
      <w:r w:rsidRPr="008A18F3">
        <w:rPr>
          <w:rFonts w:ascii="Verdana" w:hAnsi="Verdana" w:cs="Frutiger-Cn"/>
        </w:rPr>
        <w:t xml:space="preserve">VIÇOS JUNTO AO MUNICÍPIO DE SÃO </w:t>
      </w:r>
      <w:r w:rsidRPr="008A18F3">
        <w:rPr>
          <w:rFonts w:ascii="Verdana" w:hAnsi="Verdana" w:cs="Frutiger-Cn"/>
        </w:rPr>
        <w:t>PAULO.</w:t>
      </w:r>
    </w:p>
    <w:p w:rsidR="008A18F3" w:rsidRPr="008A18F3" w:rsidRDefault="008A18F3" w:rsidP="008A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A18F3" w:rsidRPr="008A18F3" w:rsidRDefault="008A18F3" w:rsidP="008A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7) PL 422/2016 - Autor: Ver. ELISEU GABRIEL (PSB) - AUTORIZA</w:t>
      </w:r>
    </w:p>
    <w:p w:rsidR="008A18F3" w:rsidRPr="008A18F3" w:rsidRDefault="008A18F3" w:rsidP="008A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O PODER EXECUTIVO A FIXAR O CUMPRIMENTO DA</w:t>
      </w:r>
    </w:p>
    <w:p w:rsidR="008A18F3" w:rsidRPr="008A18F3" w:rsidRDefault="008A18F3" w:rsidP="008A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JORNADA DE TRABALHO DOS DOCENTES EM UM ÚNICO ESTABELECIMENTO</w:t>
      </w:r>
    </w:p>
    <w:p w:rsidR="008A18F3" w:rsidRPr="008A18F3" w:rsidRDefault="008A18F3" w:rsidP="008A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EDUCACIONAL NOS TERMOS DA ESTRATÉGIA</w:t>
      </w:r>
    </w:p>
    <w:p w:rsidR="008A18F3" w:rsidRPr="008A18F3" w:rsidRDefault="008A18F3" w:rsidP="008A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4.2, DA META 4, DO PLANO MUNICIPAL DE EDUCAÇÃO, LEI</w:t>
      </w:r>
    </w:p>
    <w:p w:rsidR="008A18F3" w:rsidRPr="008A18F3" w:rsidRDefault="008A18F3" w:rsidP="008A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16.271 DE 17 DE SETEMBRO DE 2015 E META 17.3 DO PLANO</w:t>
      </w:r>
    </w:p>
    <w:p w:rsidR="008A18F3" w:rsidRPr="008A18F3" w:rsidRDefault="008A18F3" w:rsidP="008A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NACIONAL DE EDUCAÇÃO, LEI 13.005 DE 25 DE JUNHO DE</w:t>
      </w:r>
    </w:p>
    <w:p w:rsidR="008A18F3" w:rsidRPr="008A18F3" w:rsidRDefault="008A18F3" w:rsidP="008A18F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2014 E DÁ OUTRAS PROVIDÊNCIAS.</w:t>
      </w:r>
    </w:p>
    <w:p w:rsidR="005B7190" w:rsidRPr="005B7190" w:rsidRDefault="005B7190" w:rsidP="005B7190">
      <w:pPr>
        <w:rPr>
          <w:rFonts w:ascii="Frutiger-Cn" w:hAnsi="Frutiger-Cn" w:cs="Frutiger-Cn"/>
          <w:color w:val="000000"/>
          <w:sz w:val="14"/>
          <w:szCs w:val="14"/>
        </w:rPr>
      </w:pPr>
    </w:p>
    <w:p w:rsidR="005B7190" w:rsidRDefault="005B7190" w:rsidP="005B7190">
      <w:pPr>
        <w:rPr>
          <w:rFonts w:ascii="Frutiger-Cn" w:hAnsi="Frutiger-Cn" w:cs="Frutiger-Cn"/>
          <w:sz w:val="14"/>
          <w:szCs w:val="14"/>
        </w:rPr>
      </w:pPr>
    </w:p>
    <w:p w:rsidR="005F597F" w:rsidRDefault="005F597F" w:rsidP="005F597F">
      <w:pPr>
        <w:rPr>
          <w:rFonts w:ascii="Verdana" w:hAnsi="Verdana"/>
          <w:b/>
          <w:sz w:val="24"/>
          <w:szCs w:val="24"/>
        </w:rPr>
      </w:pPr>
    </w:p>
    <w:p w:rsidR="00AF571A" w:rsidRDefault="008A18F3"/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7F"/>
    <w:rsid w:val="003024AE"/>
    <w:rsid w:val="005B7190"/>
    <w:rsid w:val="005F597F"/>
    <w:rsid w:val="008A18F3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2809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2017-04-20T11:31:00Z</dcterms:created>
  <dcterms:modified xsi:type="dcterms:W3CDTF">2017-04-20T12:06:00Z</dcterms:modified>
</cp:coreProperties>
</file>