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542E" w14:textId="77777777" w:rsidR="009F469C" w:rsidRPr="004F1EC0" w:rsidRDefault="00A5176D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>REUNIÃO ORDINÁRIA</w:t>
      </w:r>
      <w:r w:rsidR="009F469C" w:rsidRPr="004F1EC0">
        <w:rPr>
          <w:rFonts w:ascii="Arial" w:eastAsia="Times New Roman" w:hAnsi="Arial" w:cs="Arial"/>
          <w:b/>
          <w:bCs/>
          <w:lang w:eastAsia="pt-BR"/>
        </w:rPr>
        <w:t> DO CONSELHO PARTICIPATIVO MUNICIPAL DE SANTO AMARO.</w:t>
      </w:r>
      <w:r w:rsidR="009F469C" w:rsidRPr="004F1EC0">
        <w:rPr>
          <w:rFonts w:ascii="Arial" w:eastAsia="Times New Roman" w:hAnsi="Arial" w:cs="Arial"/>
          <w:lang w:eastAsia="pt-BR"/>
        </w:rPr>
        <w:t>                         </w:t>
      </w:r>
    </w:p>
    <w:p w14:paraId="0315451A" w14:textId="77777777" w:rsidR="009F469C" w:rsidRPr="004F1EC0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14:paraId="6208A87F" w14:textId="77777777"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Realização: </w:t>
      </w:r>
      <w:r w:rsidR="00341800">
        <w:rPr>
          <w:rFonts w:ascii="Arial" w:eastAsia="Times New Roman" w:hAnsi="Arial" w:cs="Arial"/>
          <w:b/>
          <w:bCs/>
          <w:u w:val="single"/>
          <w:lang w:eastAsia="pt-BR"/>
        </w:rPr>
        <w:t>14</w:t>
      </w:r>
      <w:r w:rsidR="007A0578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341800">
        <w:rPr>
          <w:rFonts w:ascii="Arial" w:eastAsia="Times New Roman" w:hAnsi="Arial" w:cs="Arial"/>
          <w:b/>
          <w:bCs/>
          <w:u w:val="single"/>
          <w:lang w:eastAsia="pt-BR"/>
        </w:rPr>
        <w:t>12</w:t>
      </w:r>
      <w:r w:rsidR="00D845B7">
        <w:rPr>
          <w:rFonts w:ascii="Arial" w:eastAsia="Times New Roman" w:hAnsi="Arial" w:cs="Arial"/>
          <w:b/>
          <w:bCs/>
          <w:u w:val="single"/>
          <w:lang w:eastAsia="pt-BR"/>
        </w:rPr>
        <w:t>/2017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  início: 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19</w:t>
      </w:r>
      <w:r w:rsidR="00A5176D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7968C3">
        <w:rPr>
          <w:rFonts w:ascii="Arial" w:eastAsia="Times New Roman" w:hAnsi="Arial" w:cs="Arial"/>
          <w:b/>
          <w:bCs/>
          <w:u w:val="single"/>
          <w:lang w:eastAsia="pt-BR"/>
        </w:rPr>
        <w:t>3</w:t>
      </w:r>
      <w:r w:rsidR="00574D13">
        <w:rPr>
          <w:rFonts w:ascii="Arial" w:eastAsia="Times New Roman" w:hAnsi="Arial" w:cs="Arial"/>
          <w:b/>
          <w:bCs/>
          <w:u w:val="single"/>
          <w:lang w:eastAsia="pt-BR"/>
        </w:rPr>
        <w:t>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– término: 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2</w:t>
      </w:r>
      <w:r w:rsidR="00CF4097">
        <w:rPr>
          <w:rFonts w:ascii="Arial" w:eastAsia="Times New Roman" w:hAnsi="Arial" w:cs="Arial"/>
          <w:b/>
          <w:bCs/>
          <w:u w:val="single"/>
          <w:lang w:eastAsia="pt-BR"/>
        </w:rPr>
        <w:t>2</w:t>
      </w:r>
      <w:r w:rsidR="00896B2A">
        <w:rPr>
          <w:rFonts w:ascii="Arial" w:eastAsia="Times New Roman" w:hAnsi="Arial" w:cs="Arial"/>
          <w:b/>
          <w:bCs/>
          <w:u w:val="single"/>
          <w:lang w:eastAsia="pt-BR"/>
        </w:rPr>
        <w:t>h</w:t>
      </w:r>
      <w:r w:rsidR="007968C3">
        <w:rPr>
          <w:rFonts w:ascii="Arial" w:eastAsia="Times New Roman" w:hAnsi="Arial" w:cs="Arial"/>
          <w:b/>
          <w:bCs/>
          <w:u w:val="single"/>
          <w:lang w:eastAsia="pt-BR"/>
        </w:rPr>
        <w:t>00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min.</w:t>
      </w:r>
      <w:r w:rsidRPr="004F1EC0">
        <w:rPr>
          <w:rFonts w:ascii="Arial" w:eastAsia="Times New Roman" w:hAnsi="Arial" w:cs="Arial"/>
          <w:lang w:eastAsia="pt-BR"/>
        </w:rPr>
        <w:t> </w:t>
      </w:r>
      <w:r w:rsidR="00341800" w:rsidRPr="004F1EC0">
        <w:rPr>
          <w:rFonts w:ascii="Arial" w:eastAsia="Times New Roman" w:hAnsi="Arial" w:cs="Arial"/>
          <w:lang w:eastAsia="pt-BR"/>
        </w:rPr>
        <w:t> .</w:t>
      </w:r>
    </w:p>
    <w:p w14:paraId="0134F6DF" w14:textId="77777777"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14:paraId="67EF6E40" w14:textId="77777777"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Local: Auditório 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 xml:space="preserve">Pref. Regional 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>Santo Amaro – Pça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>.</w:t>
      </w:r>
      <w:r w:rsidRPr="004F1EC0">
        <w:rPr>
          <w:rFonts w:ascii="Arial" w:eastAsia="Times New Roman" w:hAnsi="Arial" w:cs="Arial"/>
          <w:b/>
          <w:bCs/>
          <w:u w:val="single"/>
          <w:lang w:eastAsia="pt-BR"/>
        </w:rPr>
        <w:t xml:space="preserve"> Floriano Peixoto, 1º</w:t>
      </w:r>
      <w:r w:rsidR="004B1CB5">
        <w:rPr>
          <w:rFonts w:ascii="Arial" w:eastAsia="Times New Roman" w:hAnsi="Arial" w:cs="Arial"/>
          <w:b/>
          <w:bCs/>
          <w:u w:val="single"/>
          <w:lang w:eastAsia="pt-BR"/>
        </w:rPr>
        <w:t xml:space="preserve"> andar</w:t>
      </w:r>
      <w:r w:rsidRPr="004F1EC0">
        <w:rPr>
          <w:rFonts w:ascii="Arial" w:eastAsia="Times New Roman" w:hAnsi="Arial" w:cs="Arial"/>
          <w:b/>
          <w:bCs/>
          <w:lang w:eastAsia="pt-BR"/>
        </w:rPr>
        <w:t>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14:paraId="676571A7" w14:textId="77777777" w:rsidR="009F469C" w:rsidRPr="004F1EC0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 </w:t>
      </w:r>
    </w:p>
    <w:p w14:paraId="39C60842" w14:textId="77777777" w:rsidR="0072552C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b/>
          <w:bCs/>
          <w:lang w:eastAsia="pt-BR"/>
        </w:rPr>
        <w:t>Conselheiros presentes: </w:t>
      </w:r>
      <w:r w:rsidRPr="004F1EC0">
        <w:rPr>
          <w:rFonts w:ascii="Arial" w:eastAsia="Times New Roman" w:hAnsi="Arial" w:cs="Arial"/>
          <w:lang w:eastAsia="pt-BR"/>
        </w:rPr>
        <w:t>  </w:t>
      </w:r>
    </w:p>
    <w:p w14:paraId="7D3797BA" w14:textId="77777777" w:rsidR="00896B2A" w:rsidRPr="004F1EC0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14:paraId="58C4ACE9" w14:textId="77777777" w:rsidR="003210D6" w:rsidRPr="00896B2A" w:rsidRDefault="003210D6" w:rsidP="003210D6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Adilson Almeida Araújo, </w:t>
      </w:r>
    </w:p>
    <w:p w14:paraId="0C2A47AE" w14:textId="77777777" w:rsidR="003210D6" w:rsidRPr="00896B2A" w:rsidRDefault="003210D6" w:rsidP="003210D6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Andréa Rodrigues Borges,</w:t>
      </w:r>
    </w:p>
    <w:p w14:paraId="4D0C9A4E" w14:textId="77777777" w:rsidR="003210D6" w:rsidRPr="00896B2A" w:rsidRDefault="003210D6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Luiz Felipe de Barros Rosa,  </w:t>
      </w:r>
    </w:p>
    <w:p w14:paraId="77886FBC" w14:textId="77777777" w:rsidR="003210D6" w:rsidRPr="00896B2A" w:rsidRDefault="003210D6" w:rsidP="003210D6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Auxiliadora Lopes Martins.</w:t>
      </w:r>
    </w:p>
    <w:p w14:paraId="4833717D" w14:textId="77777777" w:rsidR="003210D6" w:rsidRPr="00896B2A" w:rsidRDefault="003210D6" w:rsidP="00896B2A">
      <w:pPr>
        <w:pStyle w:val="PargrafodaLista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Maria Cristina Almeida Antunes.</w:t>
      </w:r>
    </w:p>
    <w:p w14:paraId="78959B5A" w14:textId="77777777" w:rsidR="003210D6" w:rsidRDefault="003210D6" w:rsidP="003210D6">
      <w:pPr>
        <w:pStyle w:val="PargrafodaLista"/>
        <w:spacing w:after="0" w:line="240" w:lineRule="auto"/>
        <w:ind w:left="644"/>
        <w:textAlignment w:val="baseline"/>
        <w:rPr>
          <w:rFonts w:ascii="Arial" w:eastAsia="Times New Roman" w:hAnsi="Arial" w:cs="Arial"/>
          <w:lang w:eastAsia="pt-BR"/>
        </w:rPr>
      </w:pPr>
    </w:p>
    <w:p w14:paraId="1E75CED2" w14:textId="77777777" w:rsidR="00CE6B09" w:rsidRDefault="00896B2A" w:rsidP="0024764E">
      <w:pPr>
        <w:pStyle w:val="PargrafodaList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 w:rsidR="0091504A">
        <w:rPr>
          <w:rFonts w:ascii="Arial" w:eastAsia="Times New Roman" w:hAnsi="Arial" w:cs="Arial"/>
          <w:b/>
          <w:bCs/>
          <w:lang w:eastAsia="pt-BR"/>
        </w:rPr>
        <w:t>a</w:t>
      </w:r>
      <w:r w:rsidRPr="004F1EC0">
        <w:rPr>
          <w:rFonts w:ascii="Arial" w:eastAsia="Times New Roman" w:hAnsi="Arial" w:cs="Arial"/>
          <w:b/>
          <w:bCs/>
          <w:lang w:eastAsia="pt-BR"/>
        </w:rPr>
        <w:t>usentes</w:t>
      </w:r>
      <w:r w:rsidR="0091504A">
        <w:rPr>
          <w:rFonts w:ascii="Arial" w:eastAsia="Times New Roman" w:hAnsi="Arial" w:cs="Arial"/>
          <w:b/>
          <w:bCs/>
          <w:lang w:eastAsia="pt-BR"/>
        </w:rPr>
        <w:t xml:space="preserve"> sem justificativa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</w:t>
      </w:r>
    </w:p>
    <w:p w14:paraId="288C2356" w14:textId="77777777" w:rsidR="00CE6B09" w:rsidRDefault="00CE6B09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233453F0" w14:textId="77777777" w:rsidR="00B2463B" w:rsidRDefault="00B2463B" w:rsidP="00574D13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Ailton Azevedo dos Santos,</w:t>
      </w:r>
    </w:p>
    <w:p w14:paraId="2984F2C9" w14:textId="77777777" w:rsidR="00B2463B" w:rsidRDefault="00B2463B" w:rsidP="00574D13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Antonio Augusto Maciel, </w:t>
      </w:r>
    </w:p>
    <w:p w14:paraId="6C62BF44" w14:textId="77777777" w:rsidR="00B2463B" w:rsidRPr="00896B2A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Antonio Marcelo de Souza Lima,</w:t>
      </w:r>
    </w:p>
    <w:p w14:paraId="23508107" w14:textId="77777777" w:rsidR="00B2463B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pt-BR"/>
        </w:rPr>
      </w:pPr>
      <w:r w:rsidRPr="00896B2A">
        <w:rPr>
          <w:rFonts w:ascii="Arial" w:eastAsia="Times New Roman" w:hAnsi="Arial" w:cs="Arial"/>
          <w:lang w:val="en-US" w:eastAsia="pt-BR"/>
        </w:rPr>
        <w:t xml:space="preserve">Christian de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Moraes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 xml:space="preserve"> Machado 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Suppo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 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Bojlesen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>,</w:t>
      </w:r>
    </w:p>
    <w:p w14:paraId="62729D9E" w14:textId="77777777" w:rsidR="00B2463B" w:rsidRPr="00896B2A" w:rsidRDefault="00B2463B" w:rsidP="003210D6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Clovis Soares Bezerra, </w:t>
      </w:r>
    </w:p>
    <w:p w14:paraId="62159974" w14:textId="77777777" w:rsidR="00B2463B" w:rsidRPr="00896B2A" w:rsidRDefault="00B2463B" w:rsidP="003210D6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Francine Martinho,</w:t>
      </w:r>
    </w:p>
    <w:p w14:paraId="71ACD5EC" w14:textId="77777777" w:rsidR="00B2463B" w:rsidRPr="00896B2A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Helena Santos </w:t>
      </w:r>
      <w:proofErr w:type="spellStart"/>
      <w:r w:rsidRPr="00896B2A">
        <w:rPr>
          <w:rFonts w:ascii="Arial" w:eastAsia="Times New Roman" w:hAnsi="Arial" w:cs="Arial"/>
          <w:lang w:eastAsia="pt-BR"/>
        </w:rPr>
        <w:t>Tofino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14:paraId="0E97B653" w14:textId="77777777" w:rsidR="00B2463B" w:rsidRDefault="00B2463B" w:rsidP="00574D13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val="en-US" w:eastAsia="pt-BR"/>
        </w:rPr>
      </w:pPr>
      <w:r w:rsidRPr="00896B2A">
        <w:rPr>
          <w:rFonts w:ascii="Arial" w:eastAsia="Times New Roman" w:hAnsi="Arial" w:cs="Arial"/>
          <w:lang w:val="en-US" w:eastAsia="pt-BR"/>
        </w:rPr>
        <w:t xml:space="preserve">Humberto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Bochenek</w:t>
      </w:r>
      <w:proofErr w:type="spellEnd"/>
      <w:r w:rsidRPr="00896B2A">
        <w:rPr>
          <w:rFonts w:ascii="Arial" w:eastAsia="Times New Roman" w:hAnsi="Arial" w:cs="Arial"/>
          <w:lang w:val="en-US" w:eastAsia="pt-BR"/>
        </w:rPr>
        <w:t xml:space="preserve"> </w:t>
      </w:r>
      <w:proofErr w:type="spellStart"/>
      <w:r w:rsidRPr="00896B2A">
        <w:rPr>
          <w:rFonts w:ascii="Arial" w:eastAsia="Times New Roman" w:hAnsi="Arial" w:cs="Arial"/>
          <w:lang w:val="en-US" w:eastAsia="pt-BR"/>
        </w:rPr>
        <w:t>Visone</w:t>
      </w:r>
      <w:proofErr w:type="spellEnd"/>
    </w:p>
    <w:p w14:paraId="6D3A3DBB" w14:textId="77777777" w:rsidR="00B2463B" w:rsidRDefault="00B2463B" w:rsidP="003210D6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Magna Carvalho, </w:t>
      </w:r>
    </w:p>
    <w:p w14:paraId="6E5F15E2" w14:textId="77777777" w:rsidR="00B2463B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Roberto Costa Ferreira,</w:t>
      </w:r>
    </w:p>
    <w:p w14:paraId="50D76F1E" w14:textId="77777777" w:rsidR="00B2463B" w:rsidRPr="0072552C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 w:rsidRPr="00896B2A">
        <w:rPr>
          <w:rFonts w:ascii="Arial" w:eastAsia="Times New Roman" w:hAnsi="Arial" w:cs="Arial"/>
          <w:lang w:eastAsia="pt-BR"/>
        </w:rPr>
        <w:t>Rudneia</w:t>
      </w:r>
      <w:proofErr w:type="spellEnd"/>
      <w:r w:rsidRPr="00896B2A">
        <w:rPr>
          <w:rFonts w:ascii="Arial" w:eastAsia="Times New Roman" w:hAnsi="Arial" w:cs="Arial"/>
          <w:lang w:eastAsia="pt-BR"/>
        </w:rPr>
        <w:t> Alves Arantes</w:t>
      </w:r>
    </w:p>
    <w:p w14:paraId="73CEC104" w14:textId="77777777" w:rsidR="00B2463B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Sebastião Cabrera,</w:t>
      </w:r>
    </w:p>
    <w:p w14:paraId="5DCF9E9A" w14:textId="77777777" w:rsidR="00B2463B" w:rsidRDefault="00B2463B" w:rsidP="00A90DD8">
      <w:pPr>
        <w:pStyle w:val="PargrafodaLista"/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Virgilene</w:t>
      </w:r>
      <w:proofErr w:type="spellEnd"/>
      <w:r>
        <w:rPr>
          <w:rFonts w:ascii="Arial" w:eastAsia="Times New Roman" w:hAnsi="Arial" w:cs="Arial"/>
          <w:lang w:eastAsia="pt-BR"/>
        </w:rPr>
        <w:t> da Silva Graça.</w:t>
      </w:r>
    </w:p>
    <w:p w14:paraId="0104665F" w14:textId="77777777" w:rsidR="00896B2A" w:rsidRDefault="00896B2A" w:rsidP="004B1CB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14:paraId="20D7F79F" w14:textId="77777777" w:rsidR="00896B2A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  <w:r w:rsidRPr="004F1EC0">
        <w:rPr>
          <w:rFonts w:ascii="Arial" w:eastAsia="Times New Roman" w:hAnsi="Arial" w:cs="Arial"/>
          <w:b/>
          <w:bCs/>
          <w:lang w:eastAsia="pt-BR"/>
        </w:rPr>
        <w:t xml:space="preserve">Conselheiros </w:t>
      </w:r>
      <w:r>
        <w:rPr>
          <w:rFonts w:ascii="Arial" w:eastAsia="Times New Roman" w:hAnsi="Arial" w:cs="Arial"/>
          <w:b/>
          <w:bCs/>
          <w:lang w:eastAsia="pt-BR"/>
        </w:rPr>
        <w:t>com ausência justificada</w:t>
      </w:r>
      <w:r w:rsidRPr="004F1EC0">
        <w:rPr>
          <w:rFonts w:ascii="Arial" w:eastAsia="Times New Roman" w:hAnsi="Arial" w:cs="Arial"/>
          <w:b/>
          <w:bCs/>
          <w:lang w:eastAsia="pt-BR"/>
        </w:rPr>
        <w:t>: </w:t>
      </w:r>
      <w:r w:rsidRPr="004F1EC0">
        <w:rPr>
          <w:rFonts w:ascii="Arial" w:eastAsia="Times New Roman" w:hAnsi="Arial" w:cs="Arial"/>
          <w:lang w:eastAsia="pt-BR"/>
        </w:rPr>
        <w:t>   </w:t>
      </w:r>
    </w:p>
    <w:p w14:paraId="18434F94" w14:textId="77777777" w:rsidR="0072552C" w:rsidRDefault="0072552C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6950A450" w14:textId="77777777" w:rsidR="00B2463B" w:rsidRDefault="00B2463B" w:rsidP="00A90DD8">
      <w:pPr>
        <w:pStyle w:val="PargrafodaLista"/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 xml:space="preserve">Juliana Paloma Quandt de Oliveira, </w:t>
      </w:r>
    </w:p>
    <w:p w14:paraId="55BC7474" w14:textId="77777777" w:rsidR="00B2463B" w:rsidRPr="00896B2A" w:rsidRDefault="00B2463B" w:rsidP="003210D6">
      <w:pPr>
        <w:pStyle w:val="PargrafodaLista"/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 w:rsidRPr="00896B2A">
        <w:rPr>
          <w:rFonts w:ascii="Arial" w:eastAsia="Times New Roman" w:hAnsi="Arial" w:cs="Arial"/>
          <w:lang w:eastAsia="pt-BR"/>
        </w:rPr>
        <w:t>Maria Regina </w:t>
      </w:r>
      <w:proofErr w:type="spellStart"/>
      <w:r w:rsidRPr="00896B2A">
        <w:rPr>
          <w:rFonts w:ascii="Arial" w:eastAsia="Times New Roman" w:hAnsi="Arial" w:cs="Arial"/>
          <w:lang w:eastAsia="pt-BR"/>
        </w:rPr>
        <w:t>Povreslo</w:t>
      </w:r>
      <w:proofErr w:type="spellEnd"/>
      <w:r w:rsidRPr="00896B2A">
        <w:rPr>
          <w:rFonts w:ascii="Arial" w:eastAsia="Times New Roman" w:hAnsi="Arial" w:cs="Arial"/>
          <w:lang w:eastAsia="pt-BR"/>
        </w:rPr>
        <w:t>,</w:t>
      </w:r>
    </w:p>
    <w:p w14:paraId="39CC7124" w14:textId="77777777" w:rsidR="00B2463B" w:rsidRDefault="00B2463B" w:rsidP="003210D6">
      <w:pPr>
        <w:pStyle w:val="PargrafodaLista"/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Marisa Santana Farina,</w:t>
      </w:r>
    </w:p>
    <w:p w14:paraId="731D343D" w14:textId="77777777" w:rsidR="00B2463B" w:rsidRPr="00A90DD8" w:rsidRDefault="00B2463B" w:rsidP="003210D6">
      <w:pPr>
        <w:pStyle w:val="PargrafodaLista"/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Monica Berta </w:t>
      </w:r>
      <w:proofErr w:type="spellStart"/>
      <w:r>
        <w:rPr>
          <w:rFonts w:ascii="Arial" w:eastAsia="Times New Roman" w:hAnsi="Arial" w:cs="Arial"/>
          <w:lang w:eastAsia="pt-BR"/>
        </w:rPr>
        <w:t>Tilly</w:t>
      </w:r>
      <w:proofErr w:type="spellEnd"/>
      <w:r>
        <w:rPr>
          <w:rFonts w:ascii="Arial" w:eastAsia="Times New Roman" w:hAnsi="Arial" w:cs="Arial"/>
          <w:lang w:eastAsia="pt-BR"/>
        </w:rPr>
        <w:t> </w:t>
      </w:r>
      <w:proofErr w:type="spellStart"/>
      <w:r>
        <w:rPr>
          <w:rFonts w:ascii="Arial" w:eastAsia="Times New Roman" w:hAnsi="Arial" w:cs="Arial"/>
          <w:lang w:eastAsia="pt-BR"/>
        </w:rPr>
        <w:t>Ebensperger</w:t>
      </w:r>
      <w:proofErr w:type="spellEnd"/>
      <w:r>
        <w:rPr>
          <w:rFonts w:ascii="Arial" w:eastAsia="Times New Roman" w:hAnsi="Arial" w:cs="Arial"/>
          <w:lang w:eastAsia="pt-BR"/>
        </w:rPr>
        <w:t>.</w:t>
      </w:r>
    </w:p>
    <w:p w14:paraId="4269F0E9" w14:textId="77777777" w:rsidR="00896B2A" w:rsidRDefault="00896B2A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754BF215" w14:textId="77777777" w:rsidR="00896B2A" w:rsidRDefault="00896B2A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F938BB">
        <w:rPr>
          <w:rFonts w:ascii="Arial" w:eastAsia="Times New Roman" w:hAnsi="Arial" w:cs="Arial"/>
          <w:b/>
          <w:lang w:eastAsia="pt-BR"/>
        </w:rPr>
        <w:t>Presente</w:t>
      </w:r>
      <w:r w:rsidR="00386111">
        <w:rPr>
          <w:rFonts w:ascii="Arial" w:eastAsia="Times New Roman" w:hAnsi="Arial" w:cs="Arial"/>
          <w:b/>
          <w:lang w:eastAsia="pt-BR"/>
        </w:rPr>
        <w:t>s</w:t>
      </w:r>
      <w:r w:rsidRPr="00F938BB">
        <w:rPr>
          <w:rFonts w:ascii="Arial" w:eastAsia="Times New Roman" w:hAnsi="Arial" w:cs="Arial"/>
          <w:b/>
          <w:lang w:eastAsia="pt-BR"/>
        </w:rPr>
        <w:t xml:space="preserve"> também:</w:t>
      </w:r>
    </w:p>
    <w:p w14:paraId="7D930EDB" w14:textId="77777777" w:rsidR="00CF4097" w:rsidRDefault="00CF4097" w:rsidP="00896B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14:paraId="0DADD1E3" w14:textId="77777777" w:rsidR="00B2463B" w:rsidRDefault="00B2463B" w:rsidP="00B2463B">
      <w:pPr>
        <w:pStyle w:val="PargrafodaLista"/>
        <w:numPr>
          <w:ilvl w:val="0"/>
          <w:numId w:val="49"/>
        </w:numPr>
        <w:spacing w:after="0" w:line="240" w:lineRule="auto"/>
        <w:ind w:left="709" w:hanging="425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Patrícia Marques – Secretaria Municipal de Relações Internacionais</w:t>
      </w:r>
      <w:r w:rsidR="00E53217">
        <w:rPr>
          <w:rFonts w:ascii="Arial" w:eastAsia="Times New Roman" w:hAnsi="Arial" w:cs="Arial"/>
          <w:lang w:eastAsia="pt-BR"/>
        </w:rPr>
        <w:t xml:space="preserve"> (SMRI)</w:t>
      </w:r>
      <w:r>
        <w:rPr>
          <w:rFonts w:ascii="Arial" w:eastAsia="Times New Roman" w:hAnsi="Arial" w:cs="Arial"/>
          <w:lang w:eastAsia="pt-BR"/>
        </w:rPr>
        <w:t xml:space="preserve"> – São Paulo Aberta;</w:t>
      </w:r>
    </w:p>
    <w:p w14:paraId="60599B59" w14:textId="77777777" w:rsidR="00B2463B" w:rsidRDefault="00B2463B" w:rsidP="00B2463B">
      <w:pPr>
        <w:pStyle w:val="PargrafodaLista"/>
        <w:numPr>
          <w:ilvl w:val="0"/>
          <w:numId w:val="49"/>
        </w:numPr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Eliana dos Santos Souza - </w:t>
      </w:r>
      <w:r w:rsidRPr="00622633">
        <w:rPr>
          <w:rFonts w:ascii="Arial" w:eastAsia="Times New Roman" w:hAnsi="Arial" w:cs="Arial"/>
          <w:lang w:eastAsia="pt-BR"/>
        </w:rPr>
        <w:t>Prefeitura Regional Santo Amaro</w:t>
      </w:r>
      <w:r>
        <w:rPr>
          <w:rFonts w:ascii="Arial" w:eastAsia="Times New Roman" w:hAnsi="Arial" w:cs="Arial"/>
          <w:lang w:eastAsia="pt-BR"/>
        </w:rPr>
        <w:t>;</w:t>
      </w:r>
    </w:p>
    <w:p w14:paraId="68A993C6" w14:textId="77777777" w:rsidR="00B2463B" w:rsidRDefault="00B2463B" w:rsidP="00B2463B">
      <w:pPr>
        <w:pStyle w:val="PargrafodaLista"/>
        <w:numPr>
          <w:ilvl w:val="0"/>
          <w:numId w:val="49"/>
        </w:numPr>
        <w:spacing w:after="0" w:line="240" w:lineRule="auto"/>
        <w:ind w:left="284" w:firstLine="0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Naomy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Schölling</w:t>
      </w:r>
      <w:proofErr w:type="spellEnd"/>
      <w:r>
        <w:rPr>
          <w:rFonts w:ascii="Arial" w:eastAsia="Times New Roman" w:hAnsi="Arial" w:cs="Arial"/>
          <w:lang w:eastAsia="pt-BR"/>
        </w:rPr>
        <w:t xml:space="preserve"> – </w:t>
      </w:r>
      <w:r w:rsidR="00CD55BA">
        <w:rPr>
          <w:rFonts w:ascii="Arial" w:eastAsia="Times New Roman" w:hAnsi="Arial" w:cs="Arial"/>
          <w:lang w:eastAsia="pt-BR"/>
        </w:rPr>
        <w:t xml:space="preserve">eleita para </w:t>
      </w:r>
      <w:r>
        <w:rPr>
          <w:rFonts w:ascii="Arial" w:eastAsia="Times New Roman" w:hAnsi="Arial" w:cs="Arial"/>
          <w:lang w:eastAsia="pt-BR"/>
        </w:rPr>
        <w:t>o CPMSA</w:t>
      </w:r>
      <w:r w:rsidR="00CD55BA">
        <w:rPr>
          <w:rFonts w:ascii="Arial" w:eastAsia="Times New Roman" w:hAnsi="Arial" w:cs="Arial"/>
          <w:lang w:eastAsia="pt-BR"/>
        </w:rPr>
        <w:t xml:space="preserve"> (biênio 2018-2019)</w:t>
      </w:r>
      <w:r>
        <w:rPr>
          <w:rFonts w:ascii="Arial" w:eastAsia="Times New Roman" w:hAnsi="Arial" w:cs="Arial"/>
          <w:lang w:eastAsia="pt-BR"/>
        </w:rPr>
        <w:t>.</w:t>
      </w:r>
    </w:p>
    <w:p w14:paraId="4C970917" w14:textId="77777777" w:rsidR="005F15B9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5944A25A" w14:textId="77777777" w:rsidR="005F15B9" w:rsidRDefault="005F15B9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5F15B9">
        <w:rPr>
          <w:rFonts w:ascii="Arial" w:eastAsia="Times New Roman" w:hAnsi="Arial" w:cs="Arial"/>
          <w:b/>
          <w:lang w:eastAsia="pt-BR"/>
        </w:rPr>
        <w:t>Pauta:</w:t>
      </w:r>
    </w:p>
    <w:p w14:paraId="39153F39" w14:textId="77777777" w:rsidR="0072552C" w:rsidRDefault="0072552C" w:rsidP="005F15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7F273017" w14:textId="77777777" w:rsidR="00306DDF" w:rsidRDefault="00306DDF" w:rsidP="00DA7D4A">
      <w:pPr>
        <w:pStyle w:val="PargrafodaLista"/>
        <w:numPr>
          <w:ilvl w:val="0"/>
          <w:numId w:val="47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Diálogo Aberto </w:t>
      </w:r>
      <w:r w:rsidR="002B381C">
        <w:rPr>
          <w:rFonts w:ascii="Arial" w:eastAsia="Times New Roman" w:hAnsi="Arial" w:cs="Arial"/>
          <w:lang w:eastAsia="pt-BR"/>
        </w:rPr>
        <w:t>promovido</w:t>
      </w:r>
      <w:r>
        <w:rPr>
          <w:rFonts w:ascii="Arial" w:eastAsia="Times New Roman" w:hAnsi="Arial" w:cs="Arial"/>
          <w:lang w:eastAsia="pt-BR"/>
        </w:rPr>
        <w:t xml:space="preserve"> pela São Paulo Aberta;</w:t>
      </w:r>
    </w:p>
    <w:p w14:paraId="1D6CE003" w14:textId="77777777" w:rsidR="00DA7D4A" w:rsidRPr="00DA7D4A" w:rsidRDefault="00DA7D4A" w:rsidP="00DA7D4A">
      <w:pPr>
        <w:pStyle w:val="PargrafodaLista"/>
        <w:numPr>
          <w:ilvl w:val="0"/>
          <w:numId w:val="47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D4A">
        <w:rPr>
          <w:rFonts w:ascii="Arial" w:eastAsia="Times New Roman" w:hAnsi="Arial" w:cs="Arial"/>
          <w:lang w:eastAsia="pt-BR"/>
        </w:rPr>
        <w:t>Deliberação sobre propostas do GT Zeladoria;</w:t>
      </w:r>
    </w:p>
    <w:p w14:paraId="74DA9E17" w14:textId="77777777" w:rsidR="0072552C" w:rsidRDefault="00DA7D4A" w:rsidP="00DA7D4A">
      <w:pPr>
        <w:pStyle w:val="PargrafodaLista"/>
        <w:numPr>
          <w:ilvl w:val="0"/>
          <w:numId w:val="47"/>
        </w:numPr>
        <w:spacing w:after="0" w:line="240" w:lineRule="auto"/>
        <w:ind w:left="709" w:hanging="349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DA7D4A">
        <w:rPr>
          <w:rFonts w:ascii="Arial" w:eastAsia="Times New Roman" w:hAnsi="Arial" w:cs="Arial"/>
          <w:lang w:eastAsia="pt-BR"/>
        </w:rPr>
        <w:t>Assuntos Gerais.</w:t>
      </w:r>
    </w:p>
    <w:p w14:paraId="01EFD1BE" w14:textId="77777777" w:rsidR="00DA7D4A" w:rsidRDefault="00DA7D4A" w:rsidP="00DA7D4A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684E2363" w14:textId="77777777" w:rsidR="0072552C" w:rsidRDefault="00556BD4" w:rsidP="0072552C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2B381C">
        <w:rPr>
          <w:rFonts w:ascii="Arial" w:eastAsia="Times New Roman" w:hAnsi="Arial" w:cs="Arial"/>
          <w:lang w:eastAsia="pt-BR"/>
        </w:rPr>
        <w:t>A Conselheira Cristina Antunes</w:t>
      </w:r>
      <w:r w:rsidR="005F15B9" w:rsidRPr="002B381C">
        <w:rPr>
          <w:rFonts w:ascii="Arial" w:eastAsia="Times New Roman" w:hAnsi="Arial" w:cs="Arial"/>
          <w:lang w:eastAsia="pt-BR"/>
        </w:rPr>
        <w:t>, coordenador</w:t>
      </w:r>
      <w:r w:rsidRPr="002B381C">
        <w:rPr>
          <w:rFonts w:ascii="Arial" w:eastAsia="Times New Roman" w:hAnsi="Arial" w:cs="Arial"/>
          <w:lang w:eastAsia="pt-BR"/>
        </w:rPr>
        <w:t>a</w:t>
      </w:r>
      <w:r w:rsidR="005F15B9" w:rsidRPr="002B381C">
        <w:rPr>
          <w:rFonts w:ascii="Arial" w:eastAsia="Times New Roman" w:hAnsi="Arial" w:cs="Arial"/>
          <w:lang w:eastAsia="pt-BR"/>
        </w:rPr>
        <w:t xml:space="preserve"> do CPMSA, abriu os trabalhos agradecendo a presença de todos</w:t>
      </w:r>
      <w:r w:rsidR="00DA04C6" w:rsidRPr="002B381C">
        <w:rPr>
          <w:rFonts w:ascii="Arial" w:eastAsia="Times New Roman" w:hAnsi="Arial" w:cs="Arial"/>
          <w:lang w:eastAsia="pt-BR"/>
        </w:rPr>
        <w:t>,</w:t>
      </w:r>
      <w:r w:rsidR="00DA7D4A" w:rsidRPr="002B381C">
        <w:rPr>
          <w:rFonts w:ascii="Arial" w:eastAsia="Times New Roman" w:hAnsi="Arial" w:cs="Arial"/>
          <w:lang w:eastAsia="pt-BR"/>
        </w:rPr>
        <w:t xml:space="preserve"> especialmente a </w:t>
      </w:r>
      <w:r w:rsidR="002B381C" w:rsidRPr="002B381C">
        <w:rPr>
          <w:rFonts w:ascii="Arial" w:eastAsia="Times New Roman" w:hAnsi="Arial" w:cs="Arial"/>
          <w:lang w:eastAsia="pt-BR"/>
        </w:rPr>
        <w:t>da Senhora Patrícia Marques, da São Paulo</w:t>
      </w:r>
      <w:r w:rsidR="00341800">
        <w:rPr>
          <w:rFonts w:ascii="Arial" w:eastAsia="Times New Roman" w:hAnsi="Arial" w:cs="Arial"/>
          <w:lang w:eastAsia="pt-BR"/>
        </w:rPr>
        <w:t xml:space="preserve"> Aberta</w:t>
      </w:r>
      <w:r w:rsidR="002B381C" w:rsidRPr="002B381C">
        <w:rPr>
          <w:rFonts w:ascii="Arial" w:eastAsia="Times New Roman" w:hAnsi="Arial" w:cs="Arial"/>
          <w:lang w:eastAsia="pt-BR"/>
        </w:rPr>
        <w:t xml:space="preserve">, a quem passou a palavra. </w:t>
      </w:r>
    </w:p>
    <w:p w14:paraId="18B0841B" w14:textId="77777777" w:rsidR="002B381C" w:rsidRPr="002B381C" w:rsidRDefault="002B381C" w:rsidP="002B381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46C8C2F2" w14:textId="77777777" w:rsidR="002B381C" w:rsidRDefault="007968C3" w:rsidP="009164F5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9164F5">
        <w:rPr>
          <w:rFonts w:ascii="Arial" w:eastAsia="Times New Roman" w:hAnsi="Arial" w:cs="Arial"/>
          <w:lang w:eastAsia="pt-BR"/>
        </w:rPr>
        <w:t>A</w:t>
      </w:r>
      <w:r w:rsidR="002B381C">
        <w:rPr>
          <w:rFonts w:ascii="Arial" w:eastAsia="Times New Roman" w:hAnsi="Arial" w:cs="Arial"/>
          <w:lang w:eastAsia="pt-BR"/>
        </w:rPr>
        <w:t xml:space="preserve"> representante da </w:t>
      </w:r>
      <w:r w:rsidR="00E53217">
        <w:rPr>
          <w:rFonts w:ascii="Arial" w:eastAsia="Times New Roman" w:hAnsi="Arial" w:cs="Arial"/>
          <w:lang w:eastAsia="pt-BR"/>
        </w:rPr>
        <w:t xml:space="preserve">SMRI </w:t>
      </w:r>
      <w:r w:rsidR="002B381C">
        <w:rPr>
          <w:rFonts w:ascii="Arial" w:eastAsia="Times New Roman" w:hAnsi="Arial" w:cs="Arial"/>
          <w:lang w:eastAsia="pt-BR"/>
        </w:rPr>
        <w:t>iniciou sua a</w:t>
      </w:r>
      <w:r w:rsidR="003C4DDD">
        <w:rPr>
          <w:rFonts w:ascii="Arial" w:eastAsia="Times New Roman" w:hAnsi="Arial" w:cs="Arial"/>
          <w:lang w:eastAsia="pt-BR"/>
        </w:rPr>
        <w:t xml:space="preserve">presentação destacando que esse 2º Diálogo Aberto </w:t>
      </w:r>
      <w:r w:rsidR="002B381C">
        <w:rPr>
          <w:rFonts w:ascii="Arial" w:eastAsia="Times New Roman" w:hAnsi="Arial" w:cs="Arial"/>
          <w:lang w:eastAsia="pt-BR"/>
        </w:rPr>
        <w:t>é uma continuação do trabalho iniciado no meio d</w:t>
      </w:r>
      <w:r w:rsidR="00E53217">
        <w:rPr>
          <w:rFonts w:ascii="Arial" w:eastAsia="Times New Roman" w:hAnsi="Arial" w:cs="Arial"/>
          <w:lang w:eastAsia="pt-BR"/>
        </w:rPr>
        <w:t xml:space="preserve">o ano de 2017, </w:t>
      </w:r>
      <w:r w:rsidR="003C4DDD">
        <w:rPr>
          <w:rFonts w:ascii="Arial" w:eastAsia="Times New Roman" w:hAnsi="Arial" w:cs="Arial"/>
          <w:lang w:eastAsia="pt-BR"/>
        </w:rPr>
        <w:t>quando foram</w:t>
      </w:r>
      <w:r w:rsidR="00E53217">
        <w:rPr>
          <w:rFonts w:ascii="Arial" w:eastAsia="Times New Roman" w:hAnsi="Arial" w:cs="Arial"/>
          <w:lang w:eastAsia="pt-BR"/>
        </w:rPr>
        <w:t xml:space="preserve"> promovido</w:t>
      </w:r>
      <w:r w:rsidR="003C4DDD">
        <w:rPr>
          <w:rFonts w:ascii="Arial" w:eastAsia="Times New Roman" w:hAnsi="Arial" w:cs="Arial"/>
          <w:lang w:eastAsia="pt-BR"/>
        </w:rPr>
        <w:t>s</w:t>
      </w:r>
      <w:r w:rsidR="00E53217">
        <w:rPr>
          <w:rFonts w:ascii="Arial" w:eastAsia="Times New Roman" w:hAnsi="Arial" w:cs="Arial"/>
          <w:lang w:eastAsia="pt-BR"/>
        </w:rPr>
        <w:t xml:space="preserve"> encontro</w:t>
      </w:r>
      <w:r w:rsidR="003C4DDD">
        <w:rPr>
          <w:rFonts w:ascii="Arial" w:eastAsia="Times New Roman" w:hAnsi="Arial" w:cs="Arial"/>
          <w:lang w:eastAsia="pt-BR"/>
        </w:rPr>
        <w:t>s</w:t>
      </w:r>
      <w:r w:rsidR="00E53217">
        <w:rPr>
          <w:rFonts w:ascii="Arial" w:eastAsia="Times New Roman" w:hAnsi="Arial" w:cs="Arial"/>
          <w:lang w:eastAsia="pt-BR"/>
        </w:rPr>
        <w:t xml:space="preserve"> entre a São Paulo Aberta, Prefeitura</w:t>
      </w:r>
      <w:r w:rsidR="003C4DDD">
        <w:rPr>
          <w:rFonts w:ascii="Arial" w:eastAsia="Times New Roman" w:hAnsi="Arial" w:cs="Arial"/>
          <w:lang w:eastAsia="pt-BR"/>
        </w:rPr>
        <w:t>s Regionais</w:t>
      </w:r>
      <w:r w:rsidR="00E53217">
        <w:rPr>
          <w:rFonts w:ascii="Arial" w:eastAsia="Times New Roman" w:hAnsi="Arial" w:cs="Arial"/>
          <w:lang w:eastAsia="pt-BR"/>
        </w:rPr>
        <w:t xml:space="preserve"> e os Conselhos Participat</w:t>
      </w:r>
      <w:r w:rsidR="00386111">
        <w:rPr>
          <w:rFonts w:ascii="Arial" w:eastAsia="Times New Roman" w:hAnsi="Arial" w:cs="Arial"/>
          <w:lang w:eastAsia="pt-BR"/>
        </w:rPr>
        <w:t>ivos. Na sequê</w:t>
      </w:r>
      <w:r w:rsidR="00E53217">
        <w:rPr>
          <w:rFonts w:ascii="Arial" w:eastAsia="Times New Roman" w:hAnsi="Arial" w:cs="Arial"/>
          <w:lang w:eastAsia="pt-BR"/>
        </w:rPr>
        <w:t xml:space="preserve">ncia, a Sra. Patrícia explicou brevemente o trabalho desenvolvido pela São Paulo Aberta e os </w:t>
      </w:r>
      <w:r w:rsidR="003C4DDD">
        <w:rPr>
          <w:rFonts w:ascii="Arial" w:eastAsia="Times New Roman" w:hAnsi="Arial" w:cs="Arial"/>
          <w:lang w:eastAsia="pt-BR"/>
        </w:rPr>
        <w:t>critérios</w:t>
      </w:r>
      <w:r w:rsidR="00E53217">
        <w:rPr>
          <w:rFonts w:ascii="Arial" w:eastAsia="Times New Roman" w:hAnsi="Arial" w:cs="Arial"/>
          <w:lang w:eastAsia="pt-BR"/>
        </w:rPr>
        <w:t xml:space="preserve"> que</w:t>
      </w:r>
      <w:r w:rsidR="003C4DDD">
        <w:rPr>
          <w:rFonts w:ascii="Arial" w:eastAsia="Times New Roman" w:hAnsi="Arial" w:cs="Arial"/>
          <w:lang w:eastAsia="pt-BR"/>
        </w:rPr>
        <w:t xml:space="preserve"> classificam uma</w:t>
      </w:r>
      <w:r w:rsidR="00E53217">
        <w:rPr>
          <w:rFonts w:ascii="Arial" w:eastAsia="Times New Roman" w:hAnsi="Arial" w:cs="Arial"/>
          <w:lang w:eastAsia="pt-BR"/>
        </w:rPr>
        <w:t xml:space="preserve"> cidade</w:t>
      </w:r>
      <w:r w:rsidR="003C4DDD">
        <w:rPr>
          <w:rFonts w:ascii="Arial" w:eastAsia="Times New Roman" w:hAnsi="Arial" w:cs="Arial"/>
          <w:lang w:eastAsia="pt-BR"/>
        </w:rPr>
        <w:t xml:space="preserve"> como</w:t>
      </w:r>
      <w:r w:rsidR="00E53217">
        <w:rPr>
          <w:rFonts w:ascii="Arial" w:eastAsia="Times New Roman" w:hAnsi="Arial" w:cs="Arial"/>
          <w:lang w:eastAsia="pt-BR"/>
        </w:rPr>
        <w:t xml:space="preserve"> </w:t>
      </w:r>
      <w:r w:rsidR="004B658D">
        <w:rPr>
          <w:rFonts w:ascii="Arial" w:eastAsia="Times New Roman" w:hAnsi="Arial" w:cs="Arial"/>
          <w:lang w:eastAsia="pt-BR"/>
        </w:rPr>
        <w:t>“</w:t>
      </w:r>
      <w:r w:rsidR="00E53217">
        <w:rPr>
          <w:rFonts w:ascii="Arial" w:eastAsia="Times New Roman" w:hAnsi="Arial" w:cs="Arial"/>
          <w:lang w:eastAsia="pt-BR"/>
        </w:rPr>
        <w:t>aberta</w:t>
      </w:r>
      <w:r w:rsidR="004B658D">
        <w:rPr>
          <w:rFonts w:ascii="Arial" w:eastAsia="Times New Roman" w:hAnsi="Arial" w:cs="Arial"/>
          <w:lang w:eastAsia="pt-BR"/>
        </w:rPr>
        <w:t>”</w:t>
      </w:r>
      <w:r w:rsidR="00E53217">
        <w:rPr>
          <w:rFonts w:ascii="Arial" w:eastAsia="Times New Roman" w:hAnsi="Arial" w:cs="Arial"/>
          <w:lang w:eastAsia="pt-BR"/>
        </w:rPr>
        <w:t xml:space="preserve">, </w:t>
      </w:r>
      <w:r w:rsidR="003C4DDD">
        <w:rPr>
          <w:rFonts w:ascii="Arial" w:eastAsia="Times New Roman" w:hAnsi="Arial" w:cs="Arial"/>
          <w:lang w:eastAsia="pt-BR"/>
        </w:rPr>
        <w:t>entre os quais</w:t>
      </w:r>
      <w:r w:rsidR="00E53217">
        <w:rPr>
          <w:rFonts w:ascii="Arial" w:eastAsia="Times New Roman" w:hAnsi="Arial" w:cs="Arial"/>
          <w:lang w:eastAsia="pt-BR"/>
        </w:rPr>
        <w:t xml:space="preserve"> transparência, participação e formação. Nesse último caso, disse que a São Paulo Aberta promoveu diversas oficinas destinadas aos munícipes, com alcance aproximado de 18 mil pessoas até o momento. </w:t>
      </w:r>
      <w:r w:rsidR="00E863DF">
        <w:rPr>
          <w:rFonts w:ascii="Arial" w:eastAsia="Times New Roman" w:hAnsi="Arial" w:cs="Arial"/>
          <w:lang w:eastAsia="pt-BR"/>
        </w:rPr>
        <w:t>E</w:t>
      </w:r>
      <w:r w:rsidR="00E53217">
        <w:rPr>
          <w:rFonts w:ascii="Arial" w:eastAsia="Times New Roman" w:hAnsi="Arial" w:cs="Arial"/>
          <w:lang w:eastAsia="pt-BR"/>
        </w:rPr>
        <w:t>xplicou</w:t>
      </w:r>
      <w:r w:rsidR="00E863DF">
        <w:rPr>
          <w:rFonts w:ascii="Arial" w:eastAsia="Times New Roman" w:hAnsi="Arial" w:cs="Arial"/>
          <w:lang w:eastAsia="pt-BR"/>
        </w:rPr>
        <w:t xml:space="preserve"> ainda,</w:t>
      </w:r>
      <w:r w:rsidR="00E53217">
        <w:rPr>
          <w:rFonts w:ascii="Arial" w:eastAsia="Times New Roman" w:hAnsi="Arial" w:cs="Arial"/>
          <w:lang w:eastAsia="pt-BR"/>
        </w:rPr>
        <w:t xml:space="preserve"> que no 1º Diálogo Aberto, 282 pessoas </w:t>
      </w:r>
      <w:r w:rsidR="00E53217">
        <w:rPr>
          <w:rFonts w:ascii="Arial" w:eastAsia="Times New Roman" w:hAnsi="Arial" w:cs="Arial"/>
          <w:lang w:eastAsia="pt-BR"/>
        </w:rPr>
        <w:lastRenderedPageBreak/>
        <w:t>participaram dos encont</w:t>
      </w:r>
      <w:r w:rsidR="00E863DF">
        <w:rPr>
          <w:rFonts w:ascii="Arial" w:eastAsia="Times New Roman" w:hAnsi="Arial" w:cs="Arial"/>
          <w:lang w:eastAsia="pt-BR"/>
        </w:rPr>
        <w:t>ros, apresentando 418 propostas, que foram</w:t>
      </w:r>
      <w:r w:rsidR="00E53217">
        <w:rPr>
          <w:rFonts w:ascii="Arial" w:eastAsia="Times New Roman" w:hAnsi="Arial" w:cs="Arial"/>
          <w:lang w:eastAsia="pt-BR"/>
        </w:rPr>
        <w:t xml:space="preserve"> agrupadas em áreas que abrangem as principais demandas, como divulgação e comunicaç</w:t>
      </w:r>
      <w:r w:rsidR="00E863DF">
        <w:rPr>
          <w:rFonts w:ascii="Arial" w:eastAsia="Times New Roman" w:hAnsi="Arial" w:cs="Arial"/>
          <w:lang w:eastAsia="pt-BR"/>
        </w:rPr>
        <w:t>ão dos Conselhos Participativos;</w:t>
      </w:r>
      <w:r w:rsidR="00E53217">
        <w:rPr>
          <w:rFonts w:ascii="Arial" w:eastAsia="Times New Roman" w:hAnsi="Arial" w:cs="Arial"/>
          <w:lang w:eastAsia="pt-BR"/>
        </w:rPr>
        <w:t xml:space="preserve"> </w:t>
      </w:r>
      <w:r w:rsidR="00494D32">
        <w:rPr>
          <w:rFonts w:ascii="Arial" w:eastAsia="Times New Roman" w:hAnsi="Arial" w:cs="Arial"/>
          <w:lang w:eastAsia="pt-BR"/>
        </w:rPr>
        <w:t>i</w:t>
      </w:r>
      <w:r w:rsidR="00E53217">
        <w:rPr>
          <w:rFonts w:ascii="Arial" w:eastAsia="Times New Roman" w:hAnsi="Arial" w:cs="Arial"/>
          <w:lang w:eastAsia="pt-BR"/>
        </w:rPr>
        <w:t>nteração entre os Conselh</w:t>
      </w:r>
      <w:r w:rsidR="00E863DF">
        <w:rPr>
          <w:rFonts w:ascii="Arial" w:eastAsia="Times New Roman" w:hAnsi="Arial" w:cs="Arial"/>
          <w:lang w:eastAsia="pt-BR"/>
        </w:rPr>
        <w:t>os Participativos e a população;</w:t>
      </w:r>
      <w:r w:rsidR="00E53217">
        <w:rPr>
          <w:rFonts w:ascii="Arial" w:eastAsia="Times New Roman" w:hAnsi="Arial" w:cs="Arial"/>
          <w:lang w:eastAsia="pt-BR"/>
        </w:rPr>
        <w:t xml:space="preserve"> </w:t>
      </w:r>
      <w:r w:rsidR="00E863DF">
        <w:rPr>
          <w:rFonts w:ascii="Arial" w:eastAsia="Times New Roman" w:hAnsi="Arial" w:cs="Arial"/>
          <w:lang w:eastAsia="pt-BR"/>
        </w:rPr>
        <w:t>interlocução entre os Conselhos;</w:t>
      </w:r>
      <w:r w:rsidR="00E53217">
        <w:rPr>
          <w:rFonts w:ascii="Arial" w:eastAsia="Times New Roman" w:hAnsi="Arial" w:cs="Arial"/>
          <w:lang w:eastAsia="pt-BR"/>
        </w:rPr>
        <w:t xml:space="preserve"> etc. </w:t>
      </w:r>
      <w:r w:rsidR="00E863DF">
        <w:rPr>
          <w:rFonts w:ascii="Arial" w:eastAsia="Times New Roman" w:hAnsi="Arial" w:cs="Arial"/>
          <w:lang w:eastAsia="pt-BR"/>
        </w:rPr>
        <w:t>Por fim, disse que</w:t>
      </w:r>
      <w:r w:rsidR="00386111">
        <w:rPr>
          <w:rFonts w:ascii="Arial" w:eastAsia="Times New Roman" w:hAnsi="Arial" w:cs="Arial"/>
          <w:lang w:eastAsia="pt-BR"/>
        </w:rPr>
        <w:t xml:space="preserve"> em agosto passado</w:t>
      </w:r>
      <w:r w:rsidR="00E53217">
        <w:rPr>
          <w:rFonts w:ascii="Arial" w:eastAsia="Times New Roman" w:hAnsi="Arial" w:cs="Arial"/>
          <w:lang w:eastAsia="pt-BR"/>
        </w:rPr>
        <w:t xml:space="preserve"> </w:t>
      </w:r>
      <w:r w:rsidR="00E863DF">
        <w:rPr>
          <w:rFonts w:ascii="Arial" w:eastAsia="Times New Roman" w:hAnsi="Arial" w:cs="Arial"/>
          <w:lang w:eastAsia="pt-BR"/>
        </w:rPr>
        <w:t>foi realizada</w:t>
      </w:r>
      <w:r w:rsidR="00E53217">
        <w:rPr>
          <w:rFonts w:ascii="Arial" w:eastAsia="Times New Roman" w:hAnsi="Arial" w:cs="Arial"/>
          <w:lang w:eastAsia="pt-BR"/>
        </w:rPr>
        <w:t xml:space="preserve"> uma reunião com Coordenadores de Conselhos</w:t>
      </w:r>
      <w:r w:rsidR="00386111">
        <w:rPr>
          <w:rFonts w:ascii="Arial" w:eastAsia="Times New Roman" w:hAnsi="Arial" w:cs="Arial"/>
          <w:lang w:eastAsia="pt-BR"/>
        </w:rPr>
        <w:t>,</w:t>
      </w:r>
      <w:r w:rsidR="00E53217">
        <w:rPr>
          <w:rFonts w:ascii="Arial" w:eastAsia="Times New Roman" w:hAnsi="Arial" w:cs="Arial"/>
          <w:lang w:eastAsia="pt-BR"/>
        </w:rPr>
        <w:t xml:space="preserve"> que definiram como tema do 2º Diálogo Aberto o levantamento de propostas p</w:t>
      </w:r>
      <w:r w:rsidR="003C4DDD">
        <w:rPr>
          <w:rFonts w:ascii="Arial" w:eastAsia="Times New Roman" w:hAnsi="Arial" w:cs="Arial"/>
          <w:lang w:eastAsia="pt-BR"/>
        </w:rPr>
        <w:t>ara a formação de Conselheiros, razão pela qual os Conselheiros de Santo Amaro poderiam, ao final da reunião, apres</w:t>
      </w:r>
      <w:r w:rsidR="00B976E9">
        <w:rPr>
          <w:rFonts w:ascii="Arial" w:eastAsia="Times New Roman" w:hAnsi="Arial" w:cs="Arial"/>
          <w:lang w:eastAsia="pt-BR"/>
        </w:rPr>
        <w:t>entar até seis propostas sobre aquele</w:t>
      </w:r>
      <w:r w:rsidR="003C4DDD">
        <w:rPr>
          <w:rFonts w:ascii="Arial" w:eastAsia="Times New Roman" w:hAnsi="Arial" w:cs="Arial"/>
          <w:lang w:eastAsia="pt-BR"/>
        </w:rPr>
        <w:t xml:space="preserve"> tema. </w:t>
      </w:r>
    </w:p>
    <w:p w14:paraId="1EEB8E2A" w14:textId="77777777" w:rsidR="002B381C" w:rsidRPr="002B381C" w:rsidRDefault="002B381C" w:rsidP="002B381C">
      <w:pPr>
        <w:pStyle w:val="PargrafodaLista"/>
        <w:rPr>
          <w:rFonts w:ascii="Arial" w:eastAsia="Times New Roman" w:hAnsi="Arial" w:cs="Arial"/>
          <w:lang w:eastAsia="pt-BR"/>
        </w:rPr>
      </w:pPr>
    </w:p>
    <w:p w14:paraId="4DB9A957" w14:textId="77777777" w:rsidR="00DB3416" w:rsidRDefault="00B976E9" w:rsidP="009164F5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Conselheiro Luiz Felipe pediu a palavra para dizer que entendia o trabalho realizado, bem como a importância do tema “formação”. No entanto, segundo o Conselheiro, a maior dificuldade encontrada pelo Conselho Participativo Municipal de Santo Amaro é o não </w:t>
      </w:r>
      <w:r w:rsidR="00DB4B86">
        <w:rPr>
          <w:rFonts w:ascii="Arial" w:eastAsia="Times New Roman" w:hAnsi="Arial" w:cs="Arial"/>
          <w:lang w:eastAsia="pt-BR"/>
        </w:rPr>
        <w:t>acolhimento das</w:t>
      </w:r>
      <w:r>
        <w:rPr>
          <w:rFonts w:ascii="Arial" w:eastAsia="Times New Roman" w:hAnsi="Arial" w:cs="Arial"/>
          <w:lang w:eastAsia="pt-BR"/>
        </w:rPr>
        <w:t xml:space="preserve"> propostas apresentadas pelo CPMSA. Disse, ainda, que </w:t>
      </w:r>
      <w:r w:rsidR="00CE4F34">
        <w:rPr>
          <w:rFonts w:ascii="Arial" w:eastAsia="Times New Roman" w:hAnsi="Arial" w:cs="Arial"/>
          <w:lang w:eastAsia="pt-BR"/>
        </w:rPr>
        <w:t>havia destacado</w:t>
      </w:r>
      <w:r>
        <w:rPr>
          <w:rFonts w:ascii="Arial" w:eastAsia="Times New Roman" w:hAnsi="Arial" w:cs="Arial"/>
          <w:lang w:eastAsia="pt-BR"/>
        </w:rPr>
        <w:t xml:space="preserve"> aquele mesmo aspecto em meados de 2017, quando se realizou o 1º Diálogo Aberto. Reiterou que de pouco adianta manter Conselhos Participativos se não há uma dinâmica que faça com que o trabalho realizado seja </w:t>
      </w:r>
      <w:r w:rsidR="00CA569C">
        <w:rPr>
          <w:rFonts w:ascii="Arial" w:eastAsia="Times New Roman" w:hAnsi="Arial" w:cs="Arial"/>
          <w:lang w:eastAsia="pt-BR"/>
        </w:rPr>
        <w:t>levado a</w:t>
      </w:r>
      <w:r>
        <w:rPr>
          <w:rFonts w:ascii="Arial" w:eastAsia="Times New Roman" w:hAnsi="Arial" w:cs="Arial"/>
          <w:lang w:eastAsia="pt-BR"/>
        </w:rPr>
        <w:t xml:space="preserve"> sério. Ponderou que se perde tempo demais com burocracia</w:t>
      </w:r>
      <w:r w:rsidR="00CA569C">
        <w:rPr>
          <w:rFonts w:ascii="Arial" w:eastAsia="Times New Roman" w:hAnsi="Arial" w:cs="Arial"/>
          <w:lang w:eastAsia="pt-BR"/>
        </w:rPr>
        <w:t xml:space="preserve"> e citou o caso da demora na publicação de convocação de suplentes e do sumiço de um Ofício do CPMSA enviado à Coordenação-Geral dos Conselhos Participativos como exemplos</w:t>
      </w:r>
      <w:r>
        <w:rPr>
          <w:rFonts w:ascii="Arial" w:eastAsia="Times New Roman" w:hAnsi="Arial" w:cs="Arial"/>
          <w:lang w:eastAsia="pt-BR"/>
        </w:rPr>
        <w:t xml:space="preserve">. Por fim, disse que dos 23 integrantes atuais do Conselho, 5 não podiam ser candidatos por já estarem cumprindo segundo mandato, 4 se recandidataram e 14 não quiseram </w:t>
      </w:r>
      <w:r w:rsidR="00CA569C">
        <w:rPr>
          <w:rFonts w:ascii="Arial" w:eastAsia="Times New Roman" w:hAnsi="Arial" w:cs="Arial"/>
          <w:lang w:eastAsia="pt-BR"/>
        </w:rPr>
        <w:t>buscar a reeleição</w:t>
      </w:r>
      <w:r>
        <w:rPr>
          <w:rFonts w:ascii="Arial" w:eastAsia="Times New Roman" w:hAnsi="Arial" w:cs="Arial"/>
          <w:lang w:eastAsia="pt-BR"/>
        </w:rPr>
        <w:t xml:space="preserve">, entre eles o próprio Conselheiro Luiz Felipe, e que isso era um claro sinal de que o Conselho Participativo não funciona, o que acaba por resultar em um desinteresse dos Conselheiros e da população de um modo geral. </w:t>
      </w:r>
    </w:p>
    <w:p w14:paraId="66A23E67" w14:textId="77777777" w:rsidR="009164F5" w:rsidRPr="009164F5" w:rsidRDefault="009164F5" w:rsidP="009164F5">
      <w:pPr>
        <w:pStyle w:val="PargrafodaLista"/>
        <w:rPr>
          <w:rFonts w:ascii="Arial" w:eastAsia="Times New Roman" w:hAnsi="Arial" w:cs="Arial"/>
          <w:lang w:eastAsia="pt-BR"/>
        </w:rPr>
      </w:pPr>
    </w:p>
    <w:p w14:paraId="7940E06A" w14:textId="77777777" w:rsidR="009164F5" w:rsidRPr="009164F5" w:rsidRDefault="00386111" w:rsidP="009164F5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sequê</w:t>
      </w:r>
      <w:r w:rsidR="00CA569C">
        <w:rPr>
          <w:rFonts w:ascii="Arial" w:eastAsia="Times New Roman" w:hAnsi="Arial" w:cs="Arial"/>
          <w:lang w:eastAsia="pt-BR"/>
        </w:rPr>
        <w:t>ncia, o Conselheiro Adilson, concordando com o Conselheiro Luiz Felipe, disse que o Conselho Participativo parecia um teatro para cumprir a lei e que o Diálogo Aberto provavelmente não resultaria em algo efetivo, porque não é do interesse do poder público que Conselhos como o CPMSA atuem de fato</w:t>
      </w:r>
      <w:r w:rsidR="009164F5">
        <w:rPr>
          <w:rFonts w:ascii="Arial" w:eastAsia="Times New Roman" w:hAnsi="Arial" w:cs="Arial"/>
          <w:lang w:eastAsia="pt-BR"/>
        </w:rPr>
        <w:t xml:space="preserve">. </w:t>
      </w:r>
    </w:p>
    <w:p w14:paraId="48EE2B08" w14:textId="77777777" w:rsidR="00A33BD7" w:rsidRPr="00A33BD7" w:rsidRDefault="00A33BD7" w:rsidP="00A33BD7">
      <w:pPr>
        <w:pStyle w:val="PargrafodaLista"/>
        <w:rPr>
          <w:rFonts w:ascii="Arial" w:eastAsia="Times New Roman" w:hAnsi="Arial" w:cs="Arial"/>
          <w:lang w:eastAsia="pt-BR"/>
        </w:rPr>
      </w:pPr>
    </w:p>
    <w:p w14:paraId="73F5BABA" w14:textId="77777777" w:rsidR="00A33BD7" w:rsidRDefault="00CA569C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Conselheira Cristina ponderou que há uma dificuldade na interação da Prefeitura Regional com a população local, ainda que Santo Amaro possua um elevado número de associações de bairro atuantes</w:t>
      </w:r>
      <w:r w:rsidR="00FF4EDA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Disse, ainda, que há um excesso de tutela por parte do Poder Público, quando os Conselhos Participativos deveriam ser, de fato, autônomos, independentes e deliberativos. </w:t>
      </w:r>
    </w:p>
    <w:p w14:paraId="35097632" w14:textId="77777777" w:rsidR="00A33BD7" w:rsidRPr="00A33BD7" w:rsidRDefault="00A33BD7" w:rsidP="00A33BD7">
      <w:pPr>
        <w:pStyle w:val="PargrafodaLista"/>
        <w:rPr>
          <w:rFonts w:ascii="Arial" w:eastAsia="Times New Roman" w:hAnsi="Arial" w:cs="Arial"/>
          <w:lang w:eastAsia="pt-BR"/>
        </w:rPr>
      </w:pPr>
    </w:p>
    <w:p w14:paraId="4708231F" w14:textId="77777777" w:rsidR="00A33BD7" w:rsidRDefault="00CA569C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Conselheiro Adilson disse que buscaria uma recondução ao mandato se pudesse</w:t>
      </w:r>
      <w:r w:rsidR="00FF4EDA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Disse considerar absurdo limitar a candidatura a dois mandatos, quando os parlamentares ficam décadas nas Casas Legislativas. Observou que encontros como aquele geram indicadores, mas não resultados. E pediu que o Governo </w:t>
      </w:r>
      <w:r w:rsidR="00232B50">
        <w:rPr>
          <w:rFonts w:ascii="Arial" w:eastAsia="Times New Roman" w:hAnsi="Arial" w:cs="Arial"/>
          <w:lang w:eastAsia="pt-BR"/>
        </w:rPr>
        <w:t xml:space="preserve">municipal </w:t>
      </w:r>
      <w:r>
        <w:rPr>
          <w:rFonts w:ascii="Arial" w:eastAsia="Times New Roman" w:hAnsi="Arial" w:cs="Arial"/>
          <w:lang w:eastAsia="pt-BR"/>
        </w:rPr>
        <w:t>focasse nas políticas de Estado</w:t>
      </w:r>
      <w:r w:rsidR="00386111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e não de Governo, observand</w:t>
      </w:r>
      <w:r w:rsidR="00386111">
        <w:rPr>
          <w:rFonts w:ascii="Arial" w:eastAsia="Times New Roman" w:hAnsi="Arial" w:cs="Arial"/>
          <w:lang w:eastAsia="pt-BR"/>
        </w:rPr>
        <w:t>o que o Prefeito João Dória tem-</w:t>
      </w:r>
      <w:r>
        <w:rPr>
          <w:rFonts w:ascii="Arial" w:eastAsia="Times New Roman" w:hAnsi="Arial" w:cs="Arial"/>
          <w:lang w:eastAsia="pt-BR"/>
        </w:rPr>
        <w:t>s</w:t>
      </w:r>
      <w:r w:rsidR="006B1FCF">
        <w:rPr>
          <w:rFonts w:ascii="Arial" w:eastAsia="Times New Roman" w:hAnsi="Arial" w:cs="Arial"/>
          <w:lang w:eastAsia="pt-BR"/>
        </w:rPr>
        <w:t>e gabado por sua ação de asfaltamento</w:t>
      </w:r>
      <w:r>
        <w:rPr>
          <w:rFonts w:ascii="Arial" w:eastAsia="Times New Roman" w:hAnsi="Arial" w:cs="Arial"/>
          <w:lang w:eastAsia="pt-BR"/>
        </w:rPr>
        <w:t xml:space="preserve">, quando essa não passa de uma obrigação. </w:t>
      </w:r>
    </w:p>
    <w:p w14:paraId="1E3836A1" w14:textId="77777777" w:rsidR="00FF4EDA" w:rsidRPr="00FF4EDA" w:rsidRDefault="00FF4EDA" w:rsidP="00FF4EDA">
      <w:pPr>
        <w:pStyle w:val="PargrafodaLista"/>
        <w:rPr>
          <w:rFonts w:ascii="Arial" w:eastAsia="Times New Roman" w:hAnsi="Arial" w:cs="Arial"/>
          <w:lang w:eastAsia="pt-BR"/>
        </w:rPr>
      </w:pPr>
    </w:p>
    <w:p w14:paraId="6D947436" w14:textId="77777777" w:rsidR="00FF4EDA" w:rsidRDefault="00CA569C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 Conselheira Andrea pediu a palavra para dizer que a divulgação dos trabalhos do CPMSA pode ser feita instantaneamente por meios eletrônicos e mídias sociais, mas que não há respaldo do poder público para isso, uma vez que depende apenas dos Conselheiros divulgar as ações do CPMSA</w:t>
      </w:r>
      <w:r w:rsidR="00026EEC">
        <w:rPr>
          <w:rFonts w:ascii="Arial" w:eastAsia="Times New Roman" w:hAnsi="Arial" w:cs="Arial"/>
          <w:lang w:eastAsia="pt-BR"/>
        </w:rPr>
        <w:t>.</w:t>
      </w:r>
      <w:r>
        <w:rPr>
          <w:rFonts w:ascii="Arial" w:eastAsia="Times New Roman" w:hAnsi="Arial" w:cs="Arial"/>
          <w:lang w:eastAsia="pt-BR"/>
        </w:rPr>
        <w:t xml:space="preserve"> A referida Conselheira concordou, ainda, com os que falaram </w:t>
      </w:r>
      <w:r w:rsidR="006C77E0">
        <w:rPr>
          <w:rFonts w:ascii="Arial" w:eastAsia="Times New Roman" w:hAnsi="Arial" w:cs="Arial"/>
          <w:lang w:eastAsia="pt-BR"/>
        </w:rPr>
        <w:t>sobre a</w:t>
      </w:r>
      <w:r>
        <w:rPr>
          <w:rFonts w:ascii="Arial" w:eastAsia="Times New Roman" w:hAnsi="Arial" w:cs="Arial"/>
          <w:lang w:eastAsia="pt-BR"/>
        </w:rPr>
        <w:t xml:space="preserve"> falta de autonomia dos Conselhos e a necessidade de que haja deliberações efetivas e não meras </w:t>
      </w:r>
      <w:r w:rsidR="00386111">
        <w:rPr>
          <w:rFonts w:ascii="Arial" w:eastAsia="Times New Roman" w:hAnsi="Arial" w:cs="Arial"/>
          <w:lang w:eastAsia="pt-BR"/>
        </w:rPr>
        <w:t>sugestões que não são levadas a</w:t>
      </w:r>
      <w:r>
        <w:rPr>
          <w:rFonts w:ascii="Arial" w:eastAsia="Times New Roman" w:hAnsi="Arial" w:cs="Arial"/>
          <w:lang w:eastAsia="pt-BR"/>
        </w:rPr>
        <w:t xml:space="preserve">diante. </w:t>
      </w:r>
    </w:p>
    <w:p w14:paraId="733B1E85" w14:textId="77777777" w:rsidR="00026EEC" w:rsidRPr="00026EEC" w:rsidRDefault="00026EEC" w:rsidP="00026EEC">
      <w:pPr>
        <w:pStyle w:val="PargrafodaLista"/>
        <w:rPr>
          <w:rFonts w:ascii="Arial" w:eastAsia="Times New Roman" w:hAnsi="Arial" w:cs="Arial"/>
          <w:lang w:eastAsia="pt-BR"/>
        </w:rPr>
      </w:pPr>
    </w:p>
    <w:p w14:paraId="3E0ECB87" w14:textId="77777777" w:rsidR="00026EEC" w:rsidRDefault="00CA569C" w:rsidP="00B327F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Conselheira Dora </w:t>
      </w:r>
      <w:r w:rsidR="00CE4F34">
        <w:rPr>
          <w:rFonts w:ascii="Arial" w:eastAsia="Times New Roman" w:hAnsi="Arial" w:cs="Arial"/>
          <w:lang w:eastAsia="pt-BR"/>
        </w:rPr>
        <w:t>disse que o Poder Público parece ter como foco “matar os Conselhos”</w:t>
      </w:r>
      <w:r w:rsidR="00183FA5">
        <w:rPr>
          <w:rFonts w:ascii="Arial" w:eastAsia="Times New Roman" w:hAnsi="Arial" w:cs="Arial"/>
          <w:lang w:eastAsia="pt-BR"/>
        </w:rPr>
        <w:t>,</w:t>
      </w:r>
      <w:r w:rsidR="00CE4F34">
        <w:rPr>
          <w:rFonts w:ascii="Arial" w:eastAsia="Times New Roman" w:hAnsi="Arial" w:cs="Arial"/>
          <w:lang w:eastAsia="pt-BR"/>
        </w:rPr>
        <w:t xml:space="preserve"> que</w:t>
      </w:r>
      <w:r w:rsidR="00183FA5">
        <w:rPr>
          <w:rFonts w:ascii="Arial" w:eastAsia="Times New Roman" w:hAnsi="Arial" w:cs="Arial"/>
          <w:lang w:eastAsia="pt-BR"/>
        </w:rPr>
        <w:t>,</w:t>
      </w:r>
      <w:r w:rsidR="00CE4F34">
        <w:rPr>
          <w:rFonts w:ascii="Arial" w:eastAsia="Times New Roman" w:hAnsi="Arial" w:cs="Arial"/>
          <w:lang w:eastAsia="pt-BR"/>
        </w:rPr>
        <w:t xml:space="preserve"> muitas vezes, os Conselhos Participativos são tratados como um órgão  incapaz </w:t>
      </w:r>
      <w:r w:rsidR="006223E9">
        <w:rPr>
          <w:rFonts w:ascii="Arial" w:eastAsia="Times New Roman" w:hAnsi="Arial" w:cs="Arial"/>
          <w:lang w:eastAsia="pt-BR"/>
        </w:rPr>
        <w:t xml:space="preserve"> </w:t>
      </w:r>
      <w:r w:rsidR="00CE4F34">
        <w:rPr>
          <w:rFonts w:ascii="Arial" w:eastAsia="Times New Roman" w:hAnsi="Arial" w:cs="Arial"/>
          <w:lang w:eastAsia="pt-BR"/>
        </w:rPr>
        <w:t>e que o poder publico tem obrigação de</w:t>
      </w:r>
      <w:r w:rsidR="00183FA5">
        <w:rPr>
          <w:rFonts w:ascii="Arial" w:eastAsia="Times New Roman" w:hAnsi="Arial" w:cs="Arial"/>
          <w:lang w:eastAsia="pt-BR"/>
        </w:rPr>
        <w:t xml:space="preserve"> ouvir. Concordou, ainda, que o</w:t>
      </w:r>
      <w:r w:rsidR="00386111">
        <w:rPr>
          <w:rFonts w:ascii="Arial" w:eastAsia="Times New Roman" w:hAnsi="Arial" w:cs="Arial"/>
          <w:lang w:eastAsia="pt-BR"/>
        </w:rPr>
        <w:t xml:space="preserve"> poder pú</w:t>
      </w:r>
      <w:r w:rsidR="00CE4F34">
        <w:rPr>
          <w:rFonts w:ascii="Arial" w:eastAsia="Times New Roman" w:hAnsi="Arial" w:cs="Arial"/>
          <w:lang w:eastAsia="pt-BR"/>
        </w:rPr>
        <w:t>blico é muitas vezes um mero cumpridor de formalidade</w:t>
      </w:r>
      <w:r w:rsidR="00386111">
        <w:rPr>
          <w:rFonts w:ascii="Arial" w:eastAsia="Times New Roman" w:hAnsi="Arial" w:cs="Arial"/>
          <w:lang w:eastAsia="pt-BR"/>
        </w:rPr>
        <w:t>s</w:t>
      </w:r>
      <w:r w:rsidR="00CE4F34">
        <w:rPr>
          <w:rFonts w:ascii="Arial" w:eastAsia="Times New Roman" w:hAnsi="Arial" w:cs="Arial"/>
          <w:lang w:eastAsia="pt-BR"/>
        </w:rPr>
        <w:t>, caso do</w:t>
      </w:r>
      <w:r w:rsidR="00183FA5">
        <w:rPr>
          <w:rFonts w:ascii="Arial" w:eastAsia="Times New Roman" w:hAnsi="Arial" w:cs="Arial"/>
          <w:lang w:eastAsia="pt-BR"/>
        </w:rPr>
        <w:t>s</w:t>
      </w:r>
      <w:r w:rsidR="00CE4F34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CE4F34">
        <w:rPr>
          <w:rFonts w:ascii="Arial" w:eastAsia="Times New Roman" w:hAnsi="Arial" w:cs="Arial"/>
          <w:lang w:eastAsia="pt-BR"/>
        </w:rPr>
        <w:t>CPM</w:t>
      </w:r>
      <w:r w:rsidR="00183FA5">
        <w:rPr>
          <w:rFonts w:ascii="Arial" w:eastAsia="Times New Roman" w:hAnsi="Arial" w:cs="Arial"/>
          <w:lang w:eastAsia="pt-BR"/>
        </w:rPr>
        <w:t>s</w:t>
      </w:r>
      <w:proofErr w:type="spellEnd"/>
      <w:r w:rsidR="00CE4F34">
        <w:rPr>
          <w:rFonts w:ascii="Arial" w:eastAsia="Times New Roman" w:hAnsi="Arial" w:cs="Arial"/>
          <w:lang w:eastAsia="pt-BR"/>
        </w:rPr>
        <w:t>. Obser</w:t>
      </w:r>
      <w:r w:rsidR="00386111">
        <w:rPr>
          <w:rFonts w:ascii="Arial" w:eastAsia="Times New Roman" w:hAnsi="Arial" w:cs="Arial"/>
          <w:lang w:eastAsia="pt-BR"/>
        </w:rPr>
        <w:t>vou que ao longo de quatro anos\</w:t>
      </w:r>
      <w:r w:rsidR="00CE4F34">
        <w:rPr>
          <w:rFonts w:ascii="Arial" w:eastAsia="Times New Roman" w:hAnsi="Arial" w:cs="Arial"/>
          <w:lang w:eastAsia="pt-BR"/>
        </w:rPr>
        <w:t xml:space="preserve"> houve apenas duas ações efetivas do CPMSA: a restauração do Eixo Histórico de Santo Amaro </w:t>
      </w:r>
      <w:r w:rsidR="00386111">
        <w:rPr>
          <w:rFonts w:ascii="Arial" w:eastAsia="Times New Roman" w:hAnsi="Arial" w:cs="Arial"/>
          <w:lang w:eastAsia="pt-BR"/>
        </w:rPr>
        <w:t>e o Aplicativo Descarte Bem, est</w:t>
      </w:r>
      <w:r w:rsidR="00CE4F34">
        <w:rPr>
          <w:rFonts w:ascii="Arial" w:eastAsia="Times New Roman" w:hAnsi="Arial" w:cs="Arial"/>
          <w:lang w:eastAsia="pt-BR"/>
        </w:rPr>
        <w:t>e último conseguido por meio da iniciativa privada, sem partic</w:t>
      </w:r>
      <w:r w:rsidR="00386111">
        <w:rPr>
          <w:rFonts w:ascii="Arial" w:eastAsia="Times New Roman" w:hAnsi="Arial" w:cs="Arial"/>
          <w:lang w:eastAsia="pt-BR"/>
        </w:rPr>
        <w:t>ipação da Administração Pública - o</w:t>
      </w:r>
      <w:r w:rsidR="00183FA5">
        <w:rPr>
          <w:rFonts w:ascii="Arial" w:eastAsia="Times New Roman" w:hAnsi="Arial" w:cs="Arial"/>
          <w:lang w:eastAsia="pt-BR"/>
        </w:rPr>
        <w:t xml:space="preserve"> que, segundo todos os presentes, é muito pouco. </w:t>
      </w:r>
    </w:p>
    <w:p w14:paraId="58A2D395" w14:textId="77777777" w:rsidR="00A33BD7" w:rsidRPr="00A33BD7" w:rsidRDefault="00A33BD7" w:rsidP="00A33BD7">
      <w:pPr>
        <w:pStyle w:val="PargrafodaLista"/>
        <w:rPr>
          <w:rFonts w:ascii="Arial" w:eastAsia="Times New Roman" w:hAnsi="Arial" w:cs="Arial"/>
          <w:lang w:eastAsia="pt-BR"/>
        </w:rPr>
      </w:pPr>
    </w:p>
    <w:p w14:paraId="799BD74A" w14:textId="77777777" w:rsidR="006223E9" w:rsidRDefault="00CE4F34" w:rsidP="006223E9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Diante do exposto pelos Conselheiros e da clara percepção de que o tema “formação”</w:t>
      </w:r>
      <w:r w:rsidR="00967B7A">
        <w:rPr>
          <w:rFonts w:ascii="Arial" w:eastAsia="Times New Roman" w:hAnsi="Arial" w:cs="Arial"/>
          <w:lang w:eastAsia="pt-BR"/>
        </w:rPr>
        <w:t xml:space="preserve"> não é</w:t>
      </w:r>
      <w:r>
        <w:rPr>
          <w:rFonts w:ascii="Arial" w:eastAsia="Times New Roman" w:hAnsi="Arial" w:cs="Arial"/>
          <w:lang w:eastAsia="pt-BR"/>
        </w:rPr>
        <w:t xml:space="preserve"> o mais relevante entre os que deviam ser discutidos, o Conselho Participativo Municipal </w:t>
      </w:r>
      <w:r>
        <w:rPr>
          <w:rFonts w:ascii="Arial" w:eastAsia="Times New Roman" w:hAnsi="Arial" w:cs="Arial"/>
          <w:lang w:eastAsia="pt-BR"/>
        </w:rPr>
        <w:lastRenderedPageBreak/>
        <w:t xml:space="preserve">de Santo Amaro optou, por unanimidade, </w:t>
      </w:r>
      <w:r w:rsidR="00967B7A">
        <w:rPr>
          <w:rFonts w:ascii="Arial" w:eastAsia="Times New Roman" w:hAnsi="Arial" w:cs="Arial"/>
          <w:lang w:eastAsia="pt-BR"/>
        </w:rPr>
        <w:t xml:space="preserve">por </w:t>
      </w:r>
      <w:r>
        <w:rPr>
          <w:rFonts w:ascii="Arial" w:eastAsia="Times New Roman" w:hAnsi="Arial" w:cs="Arial"/>
          <w:lang w:eastAsia="pt-BR"/>
        </w:rPr>
        <w:t xml:space="preserve">não apresentar proposta sobre o tema solicitado. </w:t>
      </w:r>
    </w:p>
    <w:p w14:paraId="6A9F1BC1" w14:textId="77777777" w:rsidR="006223E9" w:rsidRPr="006223E9" w:rsidRDefault="006223E9" w:rsidP="006223E9">
      <w:pPr>
        <w:pStyle w:val="PargrafodaLista"/>
        <w:rPr>
          <w:rFonts w:ascii="Arial" w:eastAsia="Times New Roman" w:hAnsi="Arial" w:cs="Arial"/>
          <w:lang w:eastAsia="pt-BR"/>
        </w:rPr>
      </w:pPr>
    </w:p>
    <w:p w14:paraId="74F8AE46" w14:textId="77777777" w:rsidR="00831ABE" w:rsidRDefault="00CE4F34" w:rsidP="00CE4F34">
      <w:pPr>
        <w:pStyle w:val="PargrafodaLista"/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CE4F34">
        <w:rPr>
          <w:rFonts w:ascii="Arial" w:eastAsia="Times New Roman" w:hAnsi="Arial" w:cs="Arial"/>
          <w:lang w:eastAsia="pt-BR"/>
        </w:rPr>
        <w:t>Assim, foi redigido o seguinte texto como resposta do CPMSA à SMRI: “O Conselho Participativo Municipal de Santo Amaro não enviará</w:t>
      </w:r>
      <w:r>
        <w:rPr>
          <w:rFonts w:ascii="Arial" w:eastAsia="Times New Roman" w:hAnsi="Arial" w:cs="Arial"/>
          <w:lang w:eastAsia="pt-BR"/>
        </w:rPr>
        <w:t xml:space="preserve"> (em protesto)</w:t>
      </w:r>
      <w:r w:rsidR="00884CDE">
        <w:rPr>
          <w:rFonts w:ascii="Arial" w:eastAsia="Times New Roman" w:hAnsi="Arial" w:cs="Arial"/>
          <w:lang w:eastAsia="pt-BR"/>
        </w:rPr>
        <w:t xml:space="preserve"> </w:t>
      </w:r>
      <w:r w:rsidRPr="00CE4F34">
        <w:rPr>
          <w:rFonts w:ascii="Arial" w:eastAsia="Times New Roman" w:hAnsi="Arial" w:cs="Arial"/>
          <w:lang w:eastAsia="pt-BR"/>
        </w:rPr>
        <w:t xml:space="preserve">propostas </w:t>
      </w:r>
      <w:r>
        <w:rPr>
          <w:rFonts w:ascii="Arial" w:eastAsia="Times New Roman" w:hAnsi="Arial" w:cs="Arial"/>
          <w:lang w:eastAsia="pt-BR"/>
        </w:rPr>
        <w:t xml:space="preserve">de formação por entender que essa não é a questão principal no que tange </w:t>
      </w:r>
      <w:r w:rsidR="00386111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>os Conselhos Participativos</w:t>
      </w:r>
      <w:r w:rsidR="006B08E1">
        <w:rPr>
          <w:rFonts w:ascii="Arial" w:eastAsia="Times New Roman" w:hAnsi="Arial" w:cs="Arial"/>
          <w:lang w:eastAsia="pt-BR"/>
        </w:rPr>
        <w:t>. Falta ao Poder Público aceitar</w:t>
      </w:r>
      <w:r>
        <w:rPr>
          <w:rFonts w:ascii="Arial" w:eastAsia="Times New Roman" w:hAnsi="Arial" w:cs="Arial"/>
          <w:lang w:eastAsia="pt-BR"/>
        </w:rPr>
        <w:t xml:space="preserve"> as propostas, levar a sério as sugestões, responder às demandas com ação efetiva, ser aberto à participação, considerando a autonomia dos Conselhos Participativos, por representarem efetivamente a comunidade local. Os Conselhos Participativos não são efetivos d</w:t>
      </w:r>
      <w:r w:rsidR="00386111">
        <w:rPr>
          <w:rFonts w:ascii="Arial" w:eastAsia="Times New Roman" w:hAnsi="Arial" w:cs="Arial"/>
          <w:lang w:eastAsia="pt-BR"/>
        </w:rPr>
        <w:t>evido à</w:t>
      </w:r>
      <w:r>
        <w:rPr>
          <w:rFonts w:ascii="Arial" w:eastAsia="Times New Roman" w:hAnsi="Arial" w:cs="Arial"/>
          <w:lang w:eastAsia="pt-BR"/>
        </w:rPr>
        <w:t xml:space="preserve"> pouquíssima recep</w:t>
      </w:r>
      <w:r w:rsidR="00386111">
        <w:rPr>
          <w:rFonts w:ascii="Arial" w:eastAsia="Times New Roman" w:hAnsi="Arial" w:cs="Arial"/>
          <w:lang w:eastAsia="pt-BR"/>
        </w:rPr>
        <w:t>tividade do poder publico, não à</w:t>
      </w:r>
      <w:r>
        <w:rPr>
          <w:rFonts w:ascii="Arial" w:eastAsia="Times New Roman" w:hAnsi="Arial" w:cs="Arial"/>
          <w:lang w:eastAsia="pt-BR"/>
        </w:rPr>
        <w:t xml:space="preserve"> falta de formação dos Conselheiros”. </w:t>
      </w:r>
    </w:p>
    <w:p w14:paraId="0342BA9B" w14:textId="77777777" w:rsidR="00CE4F34" w:rsidRPr="00CE4F34" w:rsidRDefault="00CE4F34" w:rsidP="00CE4F34">
      <w:pPr>
        <w:pStyle w:val="PargrafodaLista"/>
        <w:rPr>
          <w:rFonts w:ascii="Arial" w:eastAsia="Times New Roman" w:hAnsi="Arial" w:cs="Arial"/>
          <w:lang w:eastAsia="pt-BR"/>
        </w:rPr>
      </w:pPr>
    </w:p>
    <w:p w14:paraId="31FD737F" w14:textId="77777777" w:rsidR="00CE4F34" w:rsidRDefault="00CE4F34" w:rsidP="0049561B">
      <w:pPr>
        <w:pStyle w:val="PargrafodaList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 Conselheira Cristina agradeceu, assim, a presença da representante da SMRI, pedindo a ela que incluísse em seu relatório sobre a reunião com o CPMSA as demandas apresentadas. </w:t>
      </w:r>
    </w:p>
    <w:p w14:paraId="6344A8E7" w14:textId="77777777" w:rsidR="00CE4F34" w:rsidRPr="00CE4F34" w:rsidRDefault="00CE4F34" w:rsidP="00CE4F34">
      <w:pPr>
        <w:pStyle w:val="PargrafodaLista"/>
        <w:rPr>
          <w:rFonts w:ascii="Arial" w:eastAsia="Times New Roman" w:hAnsi="Arial" w:cs="Arial"/>
          <w:lang w:eastAsia="pt-BR"/>
        </w:rPr>
      </w:pPr>
    </w:p>
    <w:p w14:paraId="5C1087A0" w14:textId="77777777" w:rsidR="00CE4F34" w:rsidRPr="00CE4F34" w:rsidRDefault="00CE4F34" w:rsidP="0049561B">
      <w:pPr>
        <w:pStyle w:val="PargrafodaLista"/>
        <w:numPr>
          <w:ilvl w:val="0"/>
          <w:numId w:val="9"/>
        </w:num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Encerrado o Diálogo Aberto, o Conselheiro Luiz Felipe explicou, brevemente, a proposta de reedição do programa </w:t>
      </w:r>
      <w:r w:rsidR="002C62BB">
        <w:rPr>
          <w:rFonts w:ascii="Arial" w:eastAsia="Times New Roman" w:hAnsi="Arial" w:cs="Arial"/>
          <w:lang w:eastAsia="pt-BR"/>
        </w:rPr>
        <w:t xml:space="preserve">de zeladoria </w:t>
      </w:r>
      <w:r>
        <w:rPr>
          <w:rFonts w:ascii="Arial" w:eastAsia="Times New Roman" w:hAnsi="Arial" w:cs="Arial"/>
          <w:lang w:eastAsia="pt-BR"/>
        </w:rPr>
        <w:t>Ação Total, realizado pela então Subprefeitura de Santo Amaro durant</w:t>
      </w:r>
      <w:r w:rsidR="00341800">
        <w:rPr>
          <w:rFonts w:ascii="Arial" w:eastAsia="Times New Roman" w:hAnsi="Arial" w:cs="Arial"/>
          <w:lang w:eastAsia="pt-BR"/>
        </w:rPr>
        <w:t xml:space="preserve">e parte da gestão Kassab. A Conselheira Cristina disse acreditar que aquela poderia ser a contribuição final do GT de Zeladoria. A proposta foi aprovada por unanimidade. </w:t>
      </w:r>
    </w:p>
    <w:p w14:paraId="012FD993" w14:textId="77777777" w:rsidR="00CE4F34" w:rsidRDefault="00CE4F34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23BA84B7" w14:textId="77777777" w:rsidR="009A630D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Nada tendo a acrescentar, a </w:t>
      </w:r>
      <w:r w:rsidR="00E66830">
        <w:rPr>
          <w:rFonts w:ascii="Arial" w:eastAsia="Times New Roman" w:hAnsi="Arial" w:cs="Arial"/>
          <w:lang w:eastAsia="pt-BR"/>
        </w:rPr>
        <w:t>r</w:t>
      </w:r>
      <w:r w:rsidRPr="004F1EC0">
        <w:rPr>
          <w:rFonts w:ascii="Arial" w:eastAsia="Times New Roman" w:hAnsi="Arial" w:cs="Arial"/>
          <w:lang w:eastAsia="pt-BR"/>
        </w:rPr>
        <w:t xml:space="preserve">eunião foi encerrada às </w:t>
      </w:r>
      <w:r w:rsidR="000E4949">
        <w:rPr>
          <w:rFonts w:ascii="Arial" w:eastAsia="Times New Roman" w:hAnsi="Arial" w:cs="Arial"/>
          <w:lang w:eastAsia="pt-BR"/>
        </w:rPr>
        <w:t>2</w:t>
      </w:r>
      <w:r w:rsidR="006223E9">
        <w:rPr>
          <w:rFonts w:ascii="Arial" w:eastAsia="Times New Roman" w:hAnsi="Arial" w:cs="Arial"/>
          <w:lang w:eastAsia="pt-BR"/>
        </w:rPr>
        <w:t>2</w:t>
      </w:r>
      <w:r w:rsidR="0049561B">
        <w:rPr>
          <w:rFonts w:ascii="Arial" w:eastAsia="Times New Roman" w:hAnsi="Arial" w:cs="Arial"/>
          <w:lang w:eastAsia="pt-BR"/>
        </w:rPr>
        <w:t xml:space="preserve"> horas</w:t>
      </w:r>
      <w:r w:rsidR="00BA7AB4">
        <w:rPr>
          <w:rFonts w:ascii="Arial" w:eastAsia="Times New Roman" w:hAnsi="Arial" w:cs="Arial"/>
          <w:lang w:eastAsia="pt-BR"/>
        </w:rPr>
        <w:t xml:space="preserve"> </w:t>
      </w:r>
      <w:r w:rsidRPr="004F1EC0">
        <w:rPr>
          <w:rFonts w:ascii="Arial" w:eastAsia="Times New Roman" w:hAnsi="Arial" w:cs="Arial"/>
          <w:lang w:eastAsia="pt-BR"/>
        </w:rPr>
        <w:t xml:space="preserve">do dia </w:t>
      </w:r>
      <w:r w:rsidR="00341800">
        <w:rPr>
          <w:rFonts w:ascii="Arial" w:eastAsia="Times New Roman" w:hAnsi="Arial" w:cs="Arial"/>
          <w:lang w:eastAsia="pt-BR"/>
        </w:rPr>
        <w:t>14</w:t>
      </w:r>
      <w:r w:rsidR="0049561B">
        <w:rPr>
          <w:rFonts w:ascii="Arial" w:eastAsia="Times New Roman" w:hAnsi="Arial" w:cs="Arial"/>
          <w:lang w:eastAsia="pt-BR"/>
        </w:rPr>
        <w:t>/</w:t>
      </w:r>
      <w:r w:rsidR="00341800">
        <w:rPr>
          <w:rFonts w:ascii="Arial" w:eastAsia="Times New Roman" w:hAnsi="Arial" w:cs="Arial"/>
          <w:lang w:eastAsia="pt-BR"/>
        </w:rPr>
        <w:t>12</w:t>
      </w:r>
      <w:r w:rsidR="0049561B">
        <w:rPr>
          <w:rFonts w:ascii="Arial" w:eastAsia="Times New Roman" w:hAnsi="Arial" w:cs="Arial"/>
          <w:lang w:eastAsia="pt-BR"/>
        </w:rPr>
        <w:t>/2017</w:t>
      </w:r>
      <w:r w:rsidRPr="004F1EC0">
        <w:rPr>
          <w:rFonts w:ascii="Arial" w:eastAsia="Times New Roman" w:hAnsi="Arial" w:cs="Arial"/>
          <w:lang w:eastAsia="pt-BR"/>
        </w:rPr>
        <w:t>. </w:t>
      </w:r>
    </w:p>
    <w:p w14:paraId="45822FAE" w14:textId="77777777" w:rsidR="009F469C" w:rsidRPr="004F1EC0" w:rsidRDefault="009F469C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> </w:t>
      </w:r>
    </w:p>
    <w:p w14:paraId="2E6C0B54" w14:textId="77777777" w:rsidR="009F469C" w:rsidRPr="004F1EC0" w:rsidRDefault="00082A8B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Cristina Antunes</w:t>
      </w:r>
      <w:r w:rsidR="00A0187F">
        <w:rPr>
          <w:rFonts w:ascii="Arial" w:eastAsia="Times New Roman" w:hAnsi="Arial" w:cs="Arial"/>
          <w:lang w:eastAsia="pt-BR"/>
        </w:rPr>
        <w:t xml:space="preserve"> </w:t>
      </w:r>
      <w:r w:rsidR="00556C01">
        <w:rPr>
          <w:rFonts w:ascii="Arial" w:eastAsia="Times New Roman" w:hAnsi="Arial" w:cs="Arial"/>
          <w:lang w:eastAsia="pt-BR"/>
        </w:rPr>
        <w:t>–</w:t>
      </w:r>
      <w:r w:rsidR="009F469C" w:rsidRPr="004F1EC0">
        <w:rPr>
          <w:rFonts w:ascii="Arial" w:eastAsia="Times New Roman" w:hAnsi="Arial" w:cs="Arial"/>
          <w:lang w:eastAsia="pt-BR"/>
        </w:rPr>
        <w:t xml:space="preserve"> Coordenador</w:t>
      </w:r>
      <w:r>
        <w:rPr>
          <w:rFonts w:ascii="Arial" w:eastAsia="Times New Roman" w:hAnsi="Arial" w:cs="Arial"/>
          <w:lang w:eastAsia="pt-BR"/>
        </w:rPr>
        <w:t>a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14:paraId="01FB60E6" w14:textId="77777777" w:rsidR="009F469C" w:rsidRDefault="00082A8B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4F1EC0">
        <w:rPr>
          <w:rFonts w:ascii="Arial" w:eastAsia="Times New Roman" w:hAnsi="Arial" w:cs="Arial"/>
          <w:lang w:eastAsia="pt-BR"/>
        </w:rPr>
        <w:t xml:space="preserve">Luiz Felipe de Barros Rosa </w:t>
      </w:r>
      <w:r>
        <w:rPr>
          <w:rFonts w:ascii="Arial" w:eastAsia="Times New Roman" w:hAnsi="Arial" w:cs="Arial"/>
          <w:lang w:eastAsia="pt-BR"/>
        </w:rPr>
        <w:t>– Secretário</w:t>
      </w:r>
      <w:r w:rsidR="00D433A5">
        <w:rPr>
          <w:rFonts w:ascii="Arial" w:eastAsia="Times New Roman" w:hAnsi="Arial" w:cs="Arial"/>
          <w:lang w:eastAsia="pt-BR"/>
        </w:rPr>
        <w:t>-Geral</w:t>
      </w:r>
      <w:r w:rsidR="009F469C" w:rsidRPr="004F1EC0">
        <w:rPr>
          <w:rFonts w:ascii="Arial" w:eastAsia="Times New Roman" w:hAnsi="Arial" w:cs="Arial"/>
          <w:lang w:eastAsia="pt-BR"/>
        </w:rPr>
        <w:t>  </w:t>
      </w:r>
    </w:p>
    <w:p w14:paraId="23C100B1" w14:textId="77777777" w:rsidR="00606E32" w:rsidRPr="004F1EC0" w:rsidRDefault="00606E32" w:rsidP="0049561B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14:paraId="3E44556E" w14:textId="77777777" w:rsidR="00137E2E" w:rsidRPr="00A51E33" w:rsidRDefault="009F469C" w:rsidP="0049561B">
      <w:pPr>
        <w:spacing w:after="0" w:line="240" w:lineRule="auto"/>
        <w:ind w:left="284"/>
        <w:jc w:val="both"/>
        <w:textAlignment w:val="baseline"/>
      </w:pPr>
      <w:r w:rsidRPr="004F1EC0">
        <w:rPr>
          <w:rFonts w:ascii="Arial" w:eastAsia="Times New Roman" w:hAnsi="Arial" w:cs="Arial"/>
          <w:lang w:eastAsia="pt-BR"/>
        </w:rPr>
        <w:t xml:space="preserve">São Paulo, </w:t>
      </w:r>
      <w:r w:rsidR="00341800">
        <w:rPr>
          <w:rFonts w:ascii="Arial" w:eastAsia="Times New Roman" w:hAnsi="Arial" w:cs="Arial"/>
          <w:lang w:eastAsia="pt-BR"/>
        </w:rPr>
        <w:t>14</w:t>
      </w:r>
      <w:r w:rsidR="00303A01">
        <w:rPr>
          <w:rFonts w:ascii="Arial" w:eastAsia="Times New Roman" w:hAnsi="Arial" w:cs="Arial"/>
          <w:lang w:eastAsia="pt-BR"/>
        </w:rPr>
        <w:t xml:space="preserve"> de </w:t>
      </w:r>
      <w:r w:rsidR="00341800">
        <w:rPr>
          <w:rFonts w:ascii="Arial" w:eastAsia="Times New Roman" w:hAnsi="Arial" w:cs="Arial"/>
          <w:lang w:eastAsia="pt-BR"/>
        </w:rPr>
        <w:t>dezembro</w:t>
      </w:r>
      <w:r w:rsidRPr="004F1EC0">
        <w:rPr>
          <w:rFonts w:ascii="Arial" w:eastAsia="Times New Roman" w:hAnsi="Arial" w:cs="Arial"/>
          <w:lang w:eastAsia="pt-BR"/>
        </w:rPr>
        <w:t xml:space="preserve"> de 201</w:t>
      </w:r>
      <w:r w:rsidR="0049561B">
        <w:rPr>
          <w:rFonts w:ascii="Arial" w:eastAsia="Times New Roman" w:hAnsi="Arial" w:cs="Arial"/>
          <w:lang w:eastAsia="pt-BR"/>
        </w:rPr>
        <w:t>7</w:t>
      </w:r>
      <w:r w:rsidRPr="004F1EC0">
        <w:rPr>
          <w:rFonts w:ascii="Arial" w:eastAsia="Times New Roman" w:hAnsi="Arial" w:cs="Arial"/>
          <w:lang w:eastAsia="pt-BR"/>
        </w:rPr>
        <w:t>. </w:t>
      </w:r>
    </w:p>
    <w:sectPr w:rsidR="00137E2E" w:rsidRPr="00A51E33" w:rsidSect="007F2E33">
      <w:pgSz w:w="11906" w:h="16838"/>
      <w:pgMar w:top="426" w:right="141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7A800" w14:textId="77777777" w:rsidR="003B37A0" w:rsidRDefault="003B37A0" w:rsidP="008B12C6">
      <w:pPr>
        <w:spacing w:after="0" w:line="240" w:lineRule="auto"/>
      </w:pPr>
      <w:r>
        <w:separator/>
      </w:r>
    </w:p>
  </w:endnote>
  <w:endnote w:type="continuationSeparator" w:id="0">
    <w:p w14:paraId="4A985F34" w14:textId="77777777" w:rsidR="003B37A0" w:rsidRDefault="003B37A0" w:rsidP="008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E082D" w14:textId="77777777" w:rsidR="003B37A0" w:rsidRDefault="003B37A0" w:rsidP="008B12C6">
      <w:pPr>
        <w:spacing w:after="0" w:line="240" w:lineRule="auto"/>
      </w:pPr>
      <w:r>
        <w:separator/>
      </w:r>
    </w:p>
  </w:footnote>
  <w:footnote w:type="continuationSeparator" w:id="0">
    <w:p w14:paraId="29BF100B" w14:textId="77777777" w:rsidR="003B37A0" w:rsidRDefault="003B37A0" w:rsidP="008B1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2634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3883"/>
    <w:multiLevelType w:val="hybridMultilevel"/>
    <w:tmpl w:val="CA6AC00A"/>
    <w:lvl w:ilvl="0" w:tplc="C23AC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49B8"/>
    <w:multiLevelType w:val="hybridMultilevel"/>
    <w:tmpl w:val="1C6E2EE0"/>
    <w:lvl w:ilvl="0" w:tplc="9C0859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65B5"/>
    <w:multiLevelType w:val="hybridMultilevel"/>
    <w:tmpl w:val="2FC62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90308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B8523D"/>
    <w:multiLevelType w:val="hybridMultilevel"/>
    <w:tmpl w:val="4F42FF1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961326"/>
    <w:multiLevelType w:val="hybridMultilevel"/>
    <w:tmpl w:val="99887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12BB"/>
    <w:multiLevelType w:val="hybridMultilevel"/>
    <w:tmpl w:val="676859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930175"/>
    <w:multiLevelType w:val="hybridMultilevel"/>
    <w:tmpl w:val="2EE0AA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AD63FC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39EC5719"/>
    <w:multiLevelType w:val="hybridMultilevel"/>
    <w:tmpl w:val="347E142A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D4D6F15"/>
    <w:multiLevelType w:val="hybridMultilevel"/>
    <w:tmpl w:val="9540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0099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2BA1B7F"/>
    <w:multiLevelType w:val="hybridMultilevel"/>
    <w:tmpl w:val="2DAC71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036A0"/>
    <w:multiLevelType w:val="hybridMultilevel"/>
    <w:tmpl w:val="32B4778C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A834A64"/>
    <w:multiLevelType w:val="hybridMultilevel"/>
    <w:tmpl w:val="6B6ED43C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4E43A9"/>
    <w:multiLevelType w:val="hybridMultilevel"/>
    <w:tmpl w:val="FE6882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E32CC7"/>
    <w:multiLevelType w:val="hybridMultilevel"/>
    <w:tmpl w:val="0B38CE04"/>
    <w:lvl w:ilvl="0" w:tplc="0416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>
    <w:nsid w:val="50935F4F"/>
    <w:multiLevelType w:val="hybridMultilevel"/>
    <w:tmpl w:val="5B4E21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E7573"/>
    <w:multiLevelType w:val="hybridMultilevel"/>
    <w:tmpl w:val="031EF8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F6426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2A8399C"/>
    <w:multiLevelType w:val="hybridMultilevel"/>
    <w:tmpl w:val="23F6E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538CC"/>
    <w:multiLevelType w:val="hybridMultilevel"/>
    <w:tmpl w:val="76922430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>
    <w:nsid w:val="56571A96"/>
    <w:multiLevelType w:val="hybridMultilevel"/>
    <w:tmpl w:val="34A6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32C1A"/>
    <w:multiLevelType w:val="hybridMultilevel"/>
    <w:tmpl w:val="23F6EEF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F116255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5F395CB9"/>
    <w:multiLevelType w:val="hybridMultilevel"/>
    <w:tmpl w:val="B2BA3376"/>
    <w:lvl w:ilvl="0" w:tplc="5502BC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731B8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7950967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8B11826"/>
    <w:multiLevelType w:val="hybridMultilevel"/>
    <w:tmpl w:val="35BE0BC8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>
    <w:nsid w:val="6FF2538A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8890020"/>
    <w:multiLevelType w:val="hybridMultilevel"/>
    <w:tmpl w:val="3EA255D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972AAB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305A24"/>
    <w:multiLevelType w:val="hybridMultilevel"/>
    <w:tmpl w:val="B78863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29"/>
  </w:num>
  <w:num w:numId="4">
    <w:abstractNumId w:val="22"/>
  </w:num>
  <w:num w:numId="5">
    <w:abstractNumId w:val="1"/>
  </w:num>
  <w:num w:numId="6">
    <w:abstractNumId w:val="38"/>
  </w:num>
  <w:num w:numId="7">
    <w:abstractNumId w:val="16"/>
  </w:num>
  <w:num w:numId="8">
    <w:abstractNumId w:val="9"/>
  </w:num>
  <w:num w:numId="9">
    <w:abstractNumId w:val="21"/>
  </w:num>
  <w:num w:numId="10">
    <w:abstractNumId w:val="5"/>
  </w:num>
  <w:num w:numId="11">
    <w:abstractNumId w:val="19"/>
  </w:num>
  <w:num w:numId="12">
    <w:abstractNumId w:val="4"/>
  </w:num>
  <w:num w:numId="13">
    <w:abstractNumId w:val="14"/>
  </w:num>
  <w:num w:numId="14">
    <w:abstractNumId w:val="8"/>
  </w:num>
  <w:num w:numId="15">
    <w:abstractNumId w:val="47"/>
  </w:num>
  <w:num w:numId="16">
    <w:abstractNumId w:val="6"/>
  </w:num>
  <w:num w:numId="17">
    <w:abstractNumId w:val="7"/>
  </w:num>
  <w:num w:numId="18">
    <w:abstractNumId w:val="25"/>
  </w:num>
  <w:num w:numId="19">
    <w:abstractNumId w:val="13"/>
  </w:num>
  <w:num w:numId="20">
    <w:abstractNumId w:val="32"/>
  </w:num>
  <w:num w:numId="21">
    <w:abstractNumId w:val="48"/>
  </w:num>
  <w:num w:numId="22">
    <w:abstractNumId w:val="17"/>
  </w:num>
  <w:num w:numId="23">
    <w:abstractNumId w:val="20"/>
  </w:num>
  <w:num w:numId="24">
    <w:abstractNumId w:val="35"/>
  </w:num>
  <w:num w:numId="25">
    <w:abstractNumId w:val="46"/>
  </w:num>
  <w:num w:numId="26">
    <w:abstractNumId w:val="41"/>
  </w:num>
  <w:num w:numId="27">
    <w:abstractNumId w:val="3"/>
  </w:num>
  <w:num w:numId="28">
    <w:abstractNumId w:val="30"/>
  </w:num>
  <w:num w:numId="29">
    <w:abstractNumId w:val="43"/>
  </w:num>
  <w:num w:numId="30">
    <w:abstractNumId w:val="28"/>
  </w:num>
  <w:num w:numId="31">
    <w:abstractNumId w:val="36"/>
  </w:num>
  <w:num w:numId="32">
    <w:abstractNumId w:val="26"/>
  </w:num>
  <w:num w:numId="33">
    <w:abstractNumId w:val="24"/>
  </w:num>
  <w:num w:numId="34">
    <w:abstractNumId w:val="15"/>
  </w:num>
  <w:num w:numId="35">
    <w:abstractNumId w:val="23"/>
  </w:num>
  <w:num w:numId="36">
    <w:abstractNumId w:val="34"/>
  </w:num>
  <w:num w:numId="37">
    <w:abstractNumId w:val="31"/>
  </w:num>
  <w:num w:numId="38">
    <w:abstractNumId w:val="42"/>
  </w:num>
  <w:num w:numId="39">
    <w:abstractNumId w:val="10"/>
  </w:num>
  <w:num w:numId="40">
    <w:abstractNumId w:val="12"/>
  </w:num>
  <w:num w:numId="41">
    <w:abstractNumId w:val="45"/>
  </w:num>
  <w:num w:numId="42">
    <w:abstractNumId w:val="39"/>
  </w:num>
  <w:num w:numId="43">
    <w:abstractNumId w:val="2"/>
  </w:num>
  <w:num w:numId="44">
    <w:abstractNumId w:val="27"/>
  </w:num>
  <w:num w:numId="45">
    <w:abstractNumId w:val="18"/>
  </w:num>
  <w:num w:numId="46">
    <w:abstractNumId w:val="44"/>
  </w:num>
  <w:num w:numId="47">
    <w:abstractNumId w:val="40"/>
  </w:num>
  <w:num w:numId="48">
    <w:abstractNumId w:val="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11871"/>
    <w:rsid w:val="000163FB"/>
    <w:rsid w:val="00026EEC"/>
    <w:rsid w:val="00041A4E"/>
    <w:rsid w:val="000452C7"/>
    <w:rsid w:val="00050F69"/>
    <w:rsid w:val="00062EA7"/>
    <w:rsid w:val="000641D1"/>
    <w:rsid w:val="000668B2"/>
    <w:rsid w:val="000746A8"/>
    <w:rsid w:val="00082A8B"/>
    <w:rsid w:val="00097783"/>
    <w:rsid w:val="000B1C33"/>
    <w:rsid w:val="000B3207"/>
    <w:rsid w:val="000C1C6F"/>
    <w:rsid w:val="000D0191"/>
    <w:rsid w:val="000D4B58"/>
    <w:rsid w:val="000D7A22"/>
    <w:rsid w:val="000D7C49"/>
    <w:rsid w:val="000E1122"/>
    <w:rsid w:val="000E4949"/>
    <w:rsid w:val="000E50DA"/>
    <w:rsid w:val="000F4260"/>
    <w:rsid w:val="000F7E89"/>
    <w:rsid w:val="00106168"/>
    <w:rsid w:val="00113879"/>
    <w:rsid w:val="001269B9"/>
    <w:rsid w:val="00127C59"/>
    <w:rsid w:val="00130392"/>
    <w:rsid w:val="00137E2E"/>
    <w:rsid w:val="00143F89"/>
    <w:rsid w:val="0014598A"/>
    <w:rsid w:val="00150AE3"/>
    <w:rsid w:val="0017457C"/>
    <w:rsid w:val="00176748"/>
    <w:rsid w:val="00183FA5"/>
    <w:rsid w:val="001917A9"/>
    <w:rsid w:val="001926C3"/>
    <w:rsid w:val="001B0FBD"/>
    <w:rsid w:val="001C0147"/>
    <w:rsid w:val="001C5262"/>
    <w:rsid w:val="001D3E10"/>
    <w:rsid w:val="001E1A76"/>
    <w:rsid w:val="001E6012"/>
    <w:rsid w:val="001F583A"/>
    <w:rsid w:val="001F5BE6"/>
    <w:rsid w:val="001F6FFE"/>
    <w:rsid w:val="002050FC"/>
    <w:rsid w:val="00213C1E"/>
    <w:rsid w:val="00213DEF"/>
    <w:rsid w:val="00220442"/>
    <w:rsid w:val="00223188"/>
    <w:rsid w:val="00232B50"/>
    <w:rsid w:val="002367CF"/>
    <w:rsid w:val="0024052C"/>
    <w:rsid w:val="0024764E"/>
    <w:rsid w:val="00247974"/>
    <w:rsid w:val="00252DCC"/>
    <w:rsid w:val="00253A86"/>
    <w:rsid w:val="00270127"/>
    <w:rsid w:val="002818B2"/>
    <w:rsid w:val="0028338A"/>
    <w:rsid w:val="002833AA"/>
    <w:rsid w:val="00284071"/>
    <w:rsid w:val="00290B6E"/>
    <w:rsid w:val="00297B78"/>
    <w:rsid w:val="002A0582"/>
    <w:rsid w:val="002A3812"/>
    <w:rsid w:val="002A3B1D"/>
    <w:rsid w:val="002A70A0"/>
    <w:rsid w:val="002B381C"/>
    <w:rsid w:val="002C3526"/>
    <w:rsid w:val="002C62BB"/>
    <w:rsid w:val="002C7F6C"/>
    <w:rsid w:val="002F5BDD"/>
    <w:rsid w:val="00303A01"/>
    <w:rsid w:val="00306DDF"/>
    <w:rsid w:val="00313C36"/>
    <w:rsid w:val="003210D6"/>
    <w:rsid w:val="00335BC9"/>
    <w:rsid w:val="00341800"/>
    <w:rsid w:val="003528EC"/>
    <w:rsid w:val="00355153"/>
    <w:rsid w:val="00360ADE"/>
    <w:rsid w:val="00381DA6"/>
    <w:rsid w:val="0038277F"/>
    <w:rsid w:val="00386111"/>
    <w:rsid w:val="0039709A"/>
    <w:rsid w:val="00397152"/>
    <w:rsid w:val="003975A7"/>
    <w:rsid w:val="003B37A0"/>
    <w:rsid w:val="003C1076"/>
    <w:rsid w:val="003C4DDD"/>
    <w:rsid w:val="003C630D"/>
    <w:rsid w:val="004057D8"/>
    <w:rsid w:val="00417A83"/>
    <w:rsid w:val="00423904"/>
    <w:rsid w:val="00424683"/>
    <w:rsid w:val="00436662"/>
    <w:rsid w:val="00440768"/>
    <w:rsid w:val="00446619"/>
    <w:rsid w:val="00452E1C"/>
    <w:rsid w:val="00454E5F"/>
    <w:rsid w:val="004665AC"/>
    <w:rsid w:val="00466F18"/>
    <w:rsid w:val="00467780"/>
    <w:rsid w:val="00470ACD"/>
    <w:rsid w:val="00476FE4"/>
    <w:rsid w:val="004878ED"/>
    <w:rsid w:val="00487F96"/>
    <w:rsid w:val="00494D32"/>
    <w:rsid w:val="0049561B"/>
    <w:rsid w:val="004A42A0"/>
    <w:rsid w:val="004A5BA5"/>
    <w:rsid w:val="004B1CB5"/>
    <w:rsid w:val="004B5192"/>
    <w:rsid w:val="004B658D"/>
    <w:rsid w:val="004D3453"/>
    <w:rsid w:val="004D7FCD"/>
    <w:rsid w:val="004F1EC0"/>
    <w:rsid w:val="005119CB"/>
    <w:rsid w:val="00534933"/>
    <w:rsid w:val="0054329B"/>
    <w:rsid w:val="00556870"/>
    <w:rsid w:val="00556BD4"/>
    <w:rsid w:val="00556C01"/>
    <w:rsid w:val="00571307"/>
    <w:rsid w:val="00574D13"/>
    <w:rsid w:val="0057675B"/>
    <w:rsid w:val="00580D5A"/>
    <w:rsid w:val="005A069D"/>
    <w:rsid w:val="005A623C"/>
    <w:rsid w:val="005B4C79"/>
    <w:rsid w:val="005D0DB7"/>
    <w:rsid w:val="005D390C"/>
    <w:rsid w:val="005F15B9"/>
    <w:rsid w:val="005F5338"/>
    <w:rsid w:val="00603858"/>
    <w:rsid w:val="00606E32"/>
    <w:rsid w:val="00615C85"/>
    <w:rsid w:val="00617C1E"/>
    <w:rsid w:val="00620D7D"/>
    <w:rsid w:val="006223E9"/>
    <w:rsid w:val="00626E8E"/>
    <w:rsid w:val="00642481"/>
    <w:rsid w:val="00642822"/>
    <w:rsid w:val="00644368"/>
    <w:rsid w:val="00645D46"/>
    <w:rsid w:val="00650BEE"/>
    <w:rsid w:val="006517F3"/>
    <w:rsid w:val="00657E60"/>
    <w:rsid w:val="00664937"/>
    <w:rsid w:val="00676B46"/>
    <w:rsid w:val="0067729F"/>
    <w:rsid w:val="00677D20"/>
    <w:rsid w:val="00692CCA"/>
    <w:rsid w:val="006953FC"/>
    <w:rsid w:val="00695B4D"/>
    <w:rsid w:val="006A7F89"/>
    <w:rsid w:val="006B08E1"/>
    <w:rsid w:val="006B1FCF"/>
    <w:rsid w:val="006C1EAF"/>
    <w:rsid w:val="006C77E0"/>
    <w:rsid w:val="006D43B6"/>
    <w:rsid w:val="006E2F9F"/>
    <w:rsid w:val="006E3337"/>
    <w:rsid w:val="007170B5"/>
    <w:rsid w:val="0072552C"/>
    <w:rsid w:val="00726D8E"/>
    <w:rsid w:val="0074107B"/>
    <w:rsid w:val="00752372"/>
    <w:rsid w:val="00761D6B"/>
    <w:rsid w:val="00780239"/>
    <w:rsid w:val="0078184D"/>
    <w:rsid w:val="00781A00"/>
    <w:rsid w:val="00787E70"/>
    <w:rsid w:val="00794D7E"/>
    <w:rsid w:val="007968C3"/>
    <w:rsid w:val="00797D7E"/>
    <w:rsid w:val="007A0578"/>
    <w:rsid w:val="007B35C8"/>
    <w:rsid w:val="007C37CB"/>
    <w:rsid w:val="007D2F4C"/>
    <w:rsid w:val="007D7253"/>
    <w:rsid w:val="007E134F"/>
    <w:rsid w:val="007E71F2"/>
    <w:rsid w:val="007E744C"/>
    <w:rsid w:val="007F2E33"/>
    <w:rsid w:val="0081152F"/>
    <w:rsid w:val="00827B0C"/>
    <w:rsid w:val="00831287"/>
    <w:rsid w:val="00831ABE"/>
    <w:rsid w:val="00836442"/>
    <w:rsid w:val="00837A15"/>
    <w:rsid w:val="008425A6"/>
    <w:rsid w:val="00852D9A"/>
    <w:rsid w:val="008665C0"/>
    <w:rsid w:val="00876AE6"/>
    <w:rsid w:val="00877015"/>
    <w:rsid w:val="00884CDE"/>
    <w:rsid w:val="008866BB"/>
    <w:rsid w:val="008928AF"/>
    <w:rsid w:val="00896B2A"/>
    <w:rsid w:val="008A23DC"/>
    <w:rsid w:val="008B12C6"/>
    <w:rsid w:val="008C27B9"/>
    <w:rsid w:val="008D0C6A"/>
    <w:rsid w:val="008D12E5"/>
    <w:rsid w:val="008E0EA0"/>
    <w:rsid w:val="008F063D"/>
    <w:rsid w:val="0091504A"/>
    <w:rsid w:val="009164F5"/>
    <w:rsid w:val="009171F5"/>
    <w:rsid w:val="0092072F"/>
    <w:rsid w:val="009220B5"/>
    <w:rsid w:val="0092261E"/>
    <w:rsid w:val="00931F9D"/>
    <w:rsid w:val="0093247B"/>
    <w:rsid w:val="00961F26"/>
    <w:rsid w:val="00964186"/>
    <w:rsid w:val="00967B7A"/>
    <w:rsid w:val="009772F0"/>
    <w:rsid w:val="009908CB"/>
    <w:rsid w:val="009A2824"/>
    <w:rsid w:val="009A630D"/>
    <w:rsid w:val="009B2B0A"/>
    <w:rsid w:val="009B74DF"/>
    <w:rsid w:val="009C0285"/>
    <w:rsid w:val="009C0A6F"/>
    <w:rsid w:val="009E4088"/>
    <w:rsid w:val="009E4FA4"/>
    <w:rsid w:val="009F469C"/>
    <w:rsid w:val="009F64E5"/>
    <w:rsid w:val="00A0187F"/>
    <w:rsid w:val="00A11223"/>
    <w:rsid w:val="00A116FE"/>
    <w:rsid w:val="00A12D2D"/>
    <w:rsid w:val="00A12E12"/>
    <w:rsid w:val="00A330C3"/>
    <w:rsid w:val="00A33BD7"/>
    <w:rsid w:val="00A37D0B"/>
    <w:rsid w:val="00A5176D"/>
    <w:rsid w:val="00A51E33"/>
    <w:rsid w:val="00A63428"/>
    <w:rsid w:val="00A63842"/>
    <w:rsid w:val="00A90DD8"/>
    <w:rsid w:val="00AA3885"/>
    <w:rsid w:val="00AD376C"/>
    <w:rsid w:val="00AE5FC7"/>
    <w:rsid w:val="00B12EC8"/>
    <w:rsid w:val="00B166CB"/>
    <w:rsid w:val="00B2463B"/>
    <w:rsid w:val="00B258E2"/>
    <w:rsid w:val="00B327F4"/>
    <w:rsid w:val="00B35D9F"/>
    <w:rsid w:val="00B4101A"/>
    <w:rsid w:val="00B42C65"/>
    <w:rsid w:val="00B51DF7"/>
    <w:rsid w:val="00B53DA5"/>
    <w:rsid w:val="00B6055F"/>
    <w:rsid w:val="00B63F18"/>
    <w:rsid w:val="00B745A3"/>
    <w:rsid w:val="00B76F08"/>
    <w:rsid w:val="00B812A5"/>
    <w:rsid w:val="00B8683B"/>
    <w:rsid w:val="00B92021"/>
    <w:rsid w:val="00B95845"/>
    <w:rsid w:val="00B976E9"/>
    <w:rsid w:val="00BA7AB4"/>
    <w:rsid w:val="00BB0BF1"/>
    <w:rsid w:val="00BD49CE"/>
    <w:rsid w:val="00BD5D09"/>
    <w:rsid w:val="00C048ED"/>
    <w:rsid w:val="00C37EA2"/>
    <w:rsid w:val="00C516AE"/>
    <w:rsid w:val="00C53EB1"/>
    <w:rsid w:val="00C543C6"/>
    <w:rsid w:val="00C611D6"/>
    <w:rsid w:val="00C63D9A"/>
    <w:rsid w:val="00C6572D"/>
    <w:rsid w:val="00C703AE"/>
    <w:rsid w:val="00C72BA2"/>
    <w:rsid w:val="00CA569C"/>
    <w:rsid w:val="00CA71ED"/>
    <w:rsid w:val="00CB445A"/>
    <w:rsid w:val="00CB5001"/>
    <w:rsid w:val="00CC0D0A"/>
    <w:rsid w:val="00CC0E69"/>
    <w:rsid w:val="00CD55BA"/>
    <w:rsid w:val="00CE4F34"/>
    <w:rsid w:val="00CE6B09"/>
    <w:rsid w:val="00CF1EA1"/>
    <w:rsid w:val="00CF4097"/>
    <w:rsid w:val="00D02E14"/>
    <w:rsid w:val="00D10BBE"/>
    <w:rsid w:val="00D24A2C"/>
    <w:rsid w:val="00D433A5"/>
    <w:rsid w:val="00D60C37"/>
    <w:rsid w:val="00D66D9C"/>
    <w:rsid w:val="00D70726"/>
    <w:rsid w:val="00D762F8"/>
    <w:rsid w:val="00D845B7"/>
    <w:rsid w:val="00D8559D"/>
    <w:rsid w:val="00D85771"/>
    <w:rsid w:val="00D8697F"/>
    <w:rsid w:val="00D902BA"/>
    <w:rsid w:val="00DA04C6"/>
    <w:rsid w:val="00DA1E84"/>
    <w:rsid w:val="00DA4162"/>
    <w:rsid w:val="00DA770F"/>
    <w:rsid w:val="00DA7D4A"/>
    <w:rsid w:val="00DB3416"/>
    <w:rsid w:val="00DB4B86"/>
    <w:rsid w:val="00DB5A88"/>
    <w:rsid w:val="00DC07C7"/>
    <w:rsid w:val="00DC159C"/>
    <w:rsid w:val="00DC46B4"/>
    <w:rsid w:val="00E00C90"/>
    <w:rsid w:val="00E04488"/>
    <w:rsid w:val="00E21946"/>
    <w:rsid w:val="00E22F13"/>
    <w:rsid w:val="00E2342D"/>
    <w:rsid w:val="00E23B13"/>
    <w:rsid w:val="00E42510"/>
    <w:rsid w:val="00E53217"/>
    <w:rsid w:val="00E66830"/>
    <w:rsid w:val="00E67597"/>
    <w:rsid w:val="00E70C90"/>
    <w:rsid w:val="00E70F41"/>
    <w:rsid w:val="00E76632"/>
    <w:rsid w:val="00E863DF"/>
    <w:rsid w:val="00EA6394"/>
    <w:rsid w:val="00EC0929"/>
    <w:rsid w:val="00EC6A87"/>
    <w:rsid w:val="00EC6B4D"/>
    <w:rsid w:val="00ED3EFA"/>
    <w:rsid w:val="00ED766B"/>
    <w:rsid w:val="00ED7A15"/>
    <w:rsid w:val="00EF1351"/>
    <w:rsid w:val="00F140E5"/>
    <w:rsid w:val="00F23DBC"/>
    <w:rsid w:val="00F25F05"/>
    <w:rsid w:val="00F275B2"/>
    <w:rsid w:val="00F279B6"/>
    <w:rsid w:val="00F32B8C"/>
    <w:rsid w:val="00F32E41"/>
    <w:rsid w:val="00F47079"/>
    <w:rsid w:val="00F54B42"/>
    <w:rsid w:val="00F662F6"/>
    <w:rsid w:val="00F709CE"/>
    <w:rsid w:val="00F757B9"/>
    <w:rsid w:val="00F82A04"/>
    <w:rsid w:val="00F82E7C"/>
    <w:rsid w:val="00FB48B7"/>
    <w:rsid w:val="00FB548D"/>
    <w:rsid w:val="00FB740D"/>
    <w:rsid w:val="00FD7191"/>
    <w:rsid w:val="00FF29C7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A7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TextodebaloChar"/>
    <w:uiPriority w:val="99"/>
    <w:semiHidden/>
    <w:unhideWhenUsed/>
    <w:rsid w:val="00191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7A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DA7D4A"/>
    <w:pPr>
      <w:numPr>
        <w:numId w:val="4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  <w:style w:type="paragraph" w:styleId="Cabealho">
    <w:name w:val="header"/>
    <w:basedOn w:val="Normal"/>
    <w:link w:val="Cabealho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12C6"/>
  </w:style>
  <w:style w:type="paragraph" w:styleId="Rodap">
    <w:name w:val="footer"/>
    <w:basedOn w:val="Normal"/>
    <w:link w:val="RodapChar"/>
    <w:uiPriority w:val="99"/>
    <w:semiHidden/>
    <w:unhideWhenUsed/>
    <w:rsid w:val="008B12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12C6"/>
  </w:style>
  <w:style w:type="paragraph" w:styleId="Textodebalo">
    <w:name w:val="Balloon Text"/>
    <w:basedOn w:val="Normal"/>
    <w:link w:val="TextodebaloChar"/>
    <w:uiPriority w:val="99"/>
    <w:semiHidden/>
    <w:unhideWhenUsed/>
    <w:rsid w:val="001917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7A9"/>
    <w:rPr>
      <w:rFonts w:ascii="Lucida Grande" w:hAnsi="Lucida Grande" w:cs="Lucida Grande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DA7D4A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0AF9-9123-4A01-929A-1770E232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2018-02-28T19:13:00Z</dcterms:created>
  <dcterms:modified xsi:type="dcterms:W3CDTF">2018-02-28T19:13:00Z</dcterms:modified>
</cp:coreProperties>
</file>